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1" w:rsidRPr="005068C9" w:rsidRDefault="003F28E1" w:rsidP="00700144">
      <w:pPr>
        <w:ind w:firstLine="709"/>
        <w:jc w:val="center"/>
        <w:rPr>
          <w:b/>
          <w:sz w:val="28"/>
          <w:szCs w:val="28"/>
          <w:lang w:eastAsia="en-US"/>
        </w:rPr>
      </w:pPr>
      <w:r w:rsidRPr="005068C9">
        <w:rPr>
          <w:b/>
          <w:sz w:val="28"/>
          <w:szCs w:val="28"/>
          <w:lang w:eastAsia="en-US"/>
        </w:rPr>
        <w:t>Раздел 3. Результаты финансирования  в 2014 году  (по итогам 6 месяцев) мероприятий Программы действий Адм</w:t>
      </w:r>
      <w:r w:rsidRPr="005068C9">
        <w:rPr>
          <w:b/>
          <w:sz w:val="28"/>
          <w:szCs w:val="28"/>
          <w:lang w:eastAsia="en-US"/>
        </w:rPr>
        <w:t>и</w:t>
      </w:r>
      <w:r w:rsidRPr="005068C9">
        <w:rPr>
          <w:b/>
          <w:sz w:val="28"/>
          <w:szCs w:val="28"/>
          <w:lang w:eastAsia="en-US"/>
        </w:rPr>
        <w:t>нистрации города Пскова на 2012-2014 по реализации Стратегии развития города до 2020 года</w:t>
      </w:r>
    </w:p>
    <w:p w:rsidR="003F28E1" w:rsidRPr="005068C9" w:rsidRDefault="003F28E1" w:rsidP="00B72E72"/>
    <w:p w:rsidR="003F28E1" w:rsidRPr="005068C9" w:rsidRDefault="003F28E1" w:rsidP="00B72E72"/>
    <w:tbl>
      <w:tblPr>
        <w:tblW w:w="15813" w:type="dxa"/>
        <w:tblInd w:w="90" w:type="dxa"/>
        <w:tblLayout w:type="fixed"/>
        <w:tblLook w:val="00A0"/>
      </w:tblPr>
      <w:tblGrid>
        <w:gridCol w:w="560"/>
        <w:gridCol w:w="4406"/>
        <w:gridCol w:w="1275"/>
        <w:gridCol w:w="1277"/>
        <w:gridCol w:w="1287"/>
        <w:gridCol w:w="1277"/>
        <w:gridCol w:w="1617"/>
        <w:gridCol w:w="73"/>
        <w:gridCol w:w="1252"/>
        <w:gridCol w:w="1455"/>
        <w:gridCol w:w="8"/>
        <w:gridCol w:w="1326"/>
      </w:tblGrid>
      <w:tr w:rsidR="003F28E1" w:rsidRPr="005068C9" w:rsidTr="00110F64">
        <w:trPr>
          <w:gridAfter w:val="1"/>
          <w:wAfter w:w="1326" w:type="dxa"/>
          <w:trHeight w:val="77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Наименование задачи, обобщённого мер</w:t>
            </w:r>
            <w:r w:rsidRPr="005068C9">
              <w:rPr>
                <w:b/>
                <w:sz w:val="20"/>
                <w:szCs w:val="20"/>
              </w:rPr>
              <w:t>о</w:t>
            </w:r>
            <w:r w:rsidRPr="005068C9">
              <w:rPr>
                <w:b/>
                <w:sz w:val="20"/>
                <w:szCs w:val="20"/>
              </w:rPr>
              <w:t>прия</w:t>
            </w:r>
            <w:r w:rsidRPr="005068C9">
              <w:rPr>
                <w:b/>
                <w:sz w:val="20"/>
                <w:szCs w:val="20"/>
              </w:rPr>
              <w:softHyphen/>
              <w:t>тия, мероприятия в рамках обобщённого меро</w:t>
            </w:r>
            <w:r w:rsidRPr="005068C9">
              <w:rPr>
                <w:b/>
                <w:sz w:val="20"/>
                <w:szCs w:val="20"/>
              </w:rPr>
              <w:softHyphen/>
              <w:t>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Ответств. исполни</w:t>
            </w:r>
            <w:r w:rsidRPr="005068C9">
              <w:rPr>
                <w:b/>
                <w:sz w:val="20"/>
                <w:szCs w:val="20"/>
              </w:rPr>
              <w:softHyphen/>
              <w:t>тель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Плановый срок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DDD"/>
          </w:tcPr>
          <w:p w:rsidR="003F28E1" w:rsidRPr="005068C9" w:rsidRDefault="003F28E1" w:rsidP="0070014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Источник финанс</w:t>
            </w:r>
            <w:r w:rsidRPr="005068C9">
              <w:rPr>
                <w:b/>
                <w:sz w:val="20"/>
                <w:szCs w:val="20"/>
              </w:rPr>
              <w:t>и</w:t>
            </w:r>
            <w:r w:rsidRPr="005068C9">
              <w:rPr>
                <w:b/>
                <w:sz w:val="20"/>
                <w:szCs w:val="20"/>
              </w:rPr>
              <w:t>ро</w:t>
            </w:r>
            <w:r w:rsidRPr="005068C9">
              <w:rPr>
                <w:b/>
                <w:sz w:val="20"/>
                <w:szCs w:val="20"/>
              </w:rPr>
              <w:softHyphen/>
              <w:t>вания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Расходы, тыс. рублей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ind w:left="-77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Отношение фактических расходов к оценке расхо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дов, %</w:t>
            </w:r>
          </w:p>
          <w:p w:rsidR="003F28E1" w:rsidRPr="005068C9" w:rsidRDefault="003F28E1" w:rsidP="00700144">
            <w:pPr>
              <w:widowControl w:val="0"/>
              <w:ind w:left="-77" w:firstLine="709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59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 xml:space="preserve">начала  реализации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3F28E1" w:rsidRPr="005068C9" w:rsidRDefault="003F28E1" w:rsidP="00700144">
            <w:pPr>
              <w:widowControl w:val="0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Оценка расх</w:t>
            </w:r>
            <w:r w:rsidRPr="005068C9">
              <w:rPr>
                <w:b/>
                <w:sz w:val="20"/>
                <w:szCs w:val="20"/>
              </w:rPr>
              <w:t>о</w:t>
            </w:r>
            <w:r w:rsidRPr="005068C9">
              <w:rPr>
                <w:b/>
                <w:sz w:val="20"/>
                <w:szCs w:val="20"/>
              </w:rPr>
              <w:t xml:space="preserve">дов на 2014 год 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Фактич</w:t>
            </w:r>
            <w:r w:rsidRPr="005068C9">
              <w:rPr>
                <w:b/>
                <w:sz w:val="20"/>
                <w:szCs w:val="20"/>
              </w:rPr>
              <w:t>е</w:t>
            </w:r>
            <w:r w:rsidRPr="005068C9">
              <w:rPr>
                <w:b/>
                <w:sz w:val="20"/>
                <w:szCs w:val="20"/>
              </w:rPr>
              <w:t>ские расх</w:t>
            </w:r>
            <w:r w:rsidRPr="005068C9">
              <w:rPr>
                <w:b/>
                <w:sz w:val="20"/>
                <w:szCs w:val="20"/>
              </w:rPr>
              <w:t>о</w:t>
            </w:r>
            <w:r w:rsidRPr="005068C9">
              <w:rPr>
                <w:b/>
                <w:sz w:val="20"/>
                <w:szCs w:val="20"/>
              </w:rPr>
              <w:t>ды за год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</w:rPr>
            </w:pPr>
            <w:r w:rsidRPr="005068C9">
              <w:rPr>
                <w:rFonts w:ascii="Calibri" w:hAnsi="Calibri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8E1" w:rsidRPr="005068C9" w:rsidRDefault="003F28E1" w:rsidP="00700144">
            <w:pPr>
              <w:widowControl w:val="0"/>
              <w:ind w:left="-57"/>
              <w:jc w:val="center"/>
              <w:rPr>
                <w:b/>
              </w:rPr>
            </w:pPr>
            <w:r w:rsidRPr="005068C9">
              <w:rPr>
                <w:b/>
              </w:rPr>
              <w:t>ПРИОРИТЕТ 1. Псков – БЛАГОПОЛУЧНЫЙ город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5068C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068C9">
              <w:rPr>
                <w:b/>
                <w:bCs/>
                <w:sz w:val="22"/>
                <w:szCs w:val="22"/>
              </w:rPr>
              <w:t>Цель 2. Реализация эффективной политики в области детства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B624D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</w:t>
            </w:r>
            <w:r w:rsidRPr="005068C9">
              <w:rPr>
                <w:sz w:val="20"/>
                <w:szCs w:val="20"/>
              </w:rPr>
              <w:t>(в т.ч. увеличение количества мест в детских садах до уровня потребности населения)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405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022DB5">
            <w:pPr>
              <w:rPr>
                <w:rFonts w:ascii="Calibri" w:hAnsi="Calibri" w:cs="Calibri"/>
              </w:rPr>
            </w:pPr>
            <w:r w:rsidRPr="005068C9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ДЦП ««Развитие системы дошкольного обр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зования муниципального образования «Город Псков»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41FCD">
            <w:pPr>
              <w:jc w:val="center"/>
              <w:rPr>
                <w:b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3A3097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0"/>
                <w:szCs w:val="22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41FCD">
            <w:pPr>
              <w:jc w:val="center"/>
              <w:rPr>
                <w:sz w:val="20"/>
                <w:szCs w:val="22"/>
              </w:rPr>
            </w:pPr>
            <w:r w:rsidRPr="005068C9">
              <w:rPr>
                <w:sz w:val="20"/>
                <w:szCs w:val="22"/>
              </w:rPr>
              <w:t>2012</w:t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41FCD">
            <w:pPr>
              <w:jc w:val="center"/>
              <w:rPr>
                <w:b/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ДЦП  завершена в 2012 году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F28E1" w:rsidRPr="005068C9" w:rsidRDefault="003F28E1" w:rsidP="00022DB5">
            <w:pPr>
              <w:rPr>
                <w:rFonts w:ascii="Calibri" w:hAnsi="Calibri" w:cs="Calibri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</w:rPr>
              <w:t>МП «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Развитие системы дошкольного обр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зования города Пскова»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увеличение кол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чества мест в детских садах до уровня потре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 xml:space="preserve">ности населения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мониторинга по посещаемости детей в муниципальных дошкольных учр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ждений в год, (ежегодно)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ind w:left="-108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Развитие групп с кратковременным преб</w:t>
            </w:r>
            <w:r w:rsidRPr="005068C9">
              <w:rPr>
                <w:sz w:val="20"/>
                <w:szCs w:val="20"/>
              </w:rPr>
              <w:t>ы</w:t>
            </w:r>
            <w:r w:rsidRPr="005068C9">
              <w:rPr>
                <w:sz w:val="20"/>
                <w:szCs w:val="20"/>
              </w:rPr>
              <w:t>ванием детей (вариант В) в дошкольных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ind w:left="-108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3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3.3.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45BC4">
            <w:pPr>
              <w:ind w:left="1335"/>
              <w:rPr>
                <w:sz w:val="22"/>
                <w:szCs w:val="22"/>
              </w:rPr>
            </w:pPr>
            <w:r w:rsidRPr="005068C9">
              <w:rPr>
                <w:b/>
                <w:bCs/>
                <w:sz w:val="22"/>
                <w:szCs w:val="22"/>
              </w:rPr>
              <w:t>Мероприятие 3.3. исключено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5068C9">
              <w:rPr>
                <w:sz w:val="20"/>
                <w:szCs w:val="20"/>
              </w:rPr>
              <w:t>введение новых федеральных государственных образовательных требований</w:t>
            </w:r>
            <w:r w:rsidRPr="005068C9">
              <w:rPr>
                <w:b/>
                <w:bCs/>
                <w:sz w:val="20"/>
                <w:szCs w:val="20"/>
              </w:rPr>
              <w:t xml:space="preserve"> </w:t>
            </w:r>
            <w:r w:rsidRPr="0050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1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Приведение локальных актов дошкольных образовательных учреждений в соответствие с законодательством РФ, действующими м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ниципальными правовыми актами города Пскова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 xml:space="preserve">рования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1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Анализ и организация предоставления допо</w:t>
            </w:r>
            <w:r w:rsidRPr="005068C9">
              <w:rPr>
                <w:sz w:val="20"/>
                <w:szCs w:val="20"/>
              </w:rPr>
              <w:t>л</w:t>
            </w:r>
            <w:r w:rsidRPr="005068C9">
              <w:rPr>
                <w:sz w:val="20"/>
                <w:szCs w:val="20"/>
              </w:rPr>
              <w:t>нительных образовательных и других видов услуг в дошкольных образовательных учре</w:t>
            </w:r>
            <w:r w:rsidRPr="005068C9">
              <w:rPr>
                <w:sz w:val="20"/>
                <w:szCs w:val="20"/>
              </w:rPr>
              <w:t>ж</w:t>
            </w:r>
            <w:r w:rsidRPr="005068C9">
              <w:rPr>
                <w:sz w:val="20"/>
                <w:szCs w:val="20"/>
              </w:rPr>
              <w:t>дениях (ежегодно)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 xml:space="preserve">рования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1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Подготовка дошкольных учреждений к аккр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 xml:space="preserve">дитации и ее прохождение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80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/>
                <w:sz w:val="18"/>
                <w:szCs w:val="18"/>
              </w:rPr>
            </w:pPr>
            <w:r w:rsidRPr="005068C9">
              <w:rPr>
                <w:rFonts w:ascii="Cambria" w:hAnsi="Cambria"/>
                <w:sz w:val="20"/>
                <w:szCs w:val="20"/>
              </w:rPr>
              <w:t> </w:t>
            </w:r>
            <w:r w:rsidRPr="005068C9">
              <w:rPr>
                <w:rFonts w:ascii="Cambria" w:hAnsi="Cambria"/>
                <w:sz w:val="18"/>
                <w:szCs w:val="18"/>
              </w:rPr>
              <w:t>Аккредитация дошкольных образовател</w:t>
            </w:r>
            <w:r w:rsidRPr="005068C9">
              <w:rPr>
                <w:rFonts w:ascii="Cambria" w:hAnsi="Cambria"/>
                <w:sz w:val="18"/>
                <w:szCs w:val="18"/>
              </w:rPr>
              <w:t>ь</w:t>
            </w:r>
            <w:r w:rsidRPr="005068C9">
              <w:rPr>
                <w:rFonts w:ascii="Cambria" w:hAnsi="Cambria"/>
                <w:sz w:val="18"/>
                <w:szCs w:val="18"/>
              </w:rPr>
              <w:t>ных учрежд</w:t>
            </w:r>
            <w:r w:rsidRPr="005068C9">
              <w:rPr>
                <w:rFonts w:ascii="Cambria" w:hAnsi="Cambria"/>
                <w:sz w:val="18"/>
                <w:szCs w:val="18"/>
              </w:rPr>
              <w:t>е</w:t>
            </w:r>
            <w:r w:rsidRPr="005068C9">
              <w:rPr>
                <w:rFonts w:ascii="Cambria" w:hAnsi="Cambria"/>
                <w:sz w:val="18"/>
                <w:szCs w:val="18"/>
              </w:rPr>
              <w:t>ний законод</w:t>
            </w:r>
            <w:r w:rsidRPr="005068C9">
              <w:rPr>
                <w:rFonts w:ascii="Cambria" w:hAnsi="Cambria"/>
                <w:sz w:val="18"/>
                <w:szCs w:val="18"/>
              </w:rPr>
              <w:t>а</w:t>
            </w:r>
            <w:r w:rsidRPr="005068C9">
              <w:rPr>
                <w:rFonts w:ascii="Cambria" w:hAnsi="Cambria"/>
                <w:sz w:val="18"/>
                <w:szCs w:val="18"/>
              </w:rPr>
              <w:t>тельством не предусмотр</w:t>
            </w:r>
            <w:r w:rsidRPr="005068C9">
              <w:rPr>
                <w:rFonts w:ascii="Cambria" w:hAnsi="Cambria"/>
                <w:sz w:val="18"/>
                <w:szCs w:val="18"/>
              </w:rPr>
              <w:t>е</w:t>
            </w:r>
            <w:r w:rsidRPr="005068C9">
              <w:rPr>
                <w:rFonts w:ascii="Cambria" w:hAnsi="Cambria"/>
                <w:sz w:val="18"/>
                <w:szCs w:val="18"/>
              </w:rPr>
              <w:t>на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1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Пополнение дошкольных образовательных учреждений игрушками, развивающими и</w:t>
            </w:r>
            <w:r w:rsidRPr="005068C9">
              <w:rPr>
                <w:sz w:val="20"/>
                <w:szCs w:val="20"/>
              </w:rPr>
              <w:t>г</w:t>
            </w:r>
            <w:r w:rsidRPr="005068C9">
              <w:rPr>
                <w:sz w:val="20"/>
                <w:szCs w:val="20"/>
              </w:rPr>
              <w:t>рами (1,0 на группу, по  435 группы ежего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3525,4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32,5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0,9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1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Ремонт и обновление мебели, мягкого инве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таря, посуды (по 10,0 тыс. руб.,435 групп еж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годно)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4350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смотрено.</w:t>
            </w:r>
          </w:p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перен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сено на 2015г.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4.6.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1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Координация деятельности муниципальных дошкольных образовательных учреждений по реализации инновационных проектов и пр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4.7.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мониторинга семей воспита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 xml:space="preserve">ников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 xml:space="preserve">рования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4.8.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Изучение и обобщение опыта работы лу</w:t>
            </w:r>
            <w:r w:rsidRPr="005068C9">
              <w:rPr>
                <w:sz w:val="20"/>
                <w:szCs w:val="20"/>
              </w:rPr>
              <w:t>ч</w:t>
            </w:r>
            <w:r w:rsidRPr="005068C9">
              <w:rPr>
                <w:sz w:val="20"/>
                <w:szCs w:val="20"/>
              </w:rPr>
              <w:t>ших педагогов дошкольных образовател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ных учреждений по проблеме личностно-ориентированного подхода к развитию д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 xml:space="preserve">тей дошкольного возраста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 xml:space="preserve">рования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4.9.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Приобретение мебели,оборудования,посуды и инвентаря для открытия двух новыз групп в филиале МБДОУ №28( при МБОУ СОШ №3)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737,4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5068C9">
              <w:rPr>
                <w:sz w:val="20"/>
                <w:szCs w:val="20"/>
              </w:rPr>
              <w:t>охрана жизни и у</w:t>
            </w:r>
            <w:r w:rsidRPr="005068C9">
              <w:rPr>
                <w:sz w:val="20"/>
                <w:szCs w:val="20"/>
              </w:rPr>
              <w:t>к</w:t>
            </w:r>
            <w:r w:rsidRPr="005068C9">
              <w:rPr>
                <w:sz w:val="20"/>
                <w:szCs w:val="20"/>
              </w:rPr>
              <w:t>репления здоровья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мониторинга по питанию д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школьников в дошкольных учреждениях (ежеквартально)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мониторинга пропусков по б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лезни на одного ребенка в год в муниц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пальных дошкольных образовательных у</w:t>
            </w:r>
            <w:r w:rsidRPr="005068C9">
              <w:rPr>
                <w:sz w:val="20"/>
                <w:szCs w:val="20"/>
              </w:rPr>
              <w:t>ч</w:t>
            </w:r>
            <w:r w:rsidRPr="005068C9">
              <w:rPr>
                <w:sz w:val="20"/>
                <w:szCs w:val="20"/>
              </w:rPr>
              <w:t xml:space="preserve">реждениях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Обустройство территорий дошкольных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разовательных учреждений и установка м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лых архитектурных форм на игровых пл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щадках (300,0 тыс. руб. на 1 учреждение)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6000,0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10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 </w:t>
            </w:r>
            <w:r w:rsidRPr="005068C9">
              <w:rPr>
                <w:sz w:val="20"/>
                <w:szCs w:val="20"/>
              </w:rPr>
              <w:t>улучшение инфр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структуры системы дошкольного образования и материально технической базы учреждений д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Текущий ремонт дошкольных образовател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 xml:space="preserve">ных учреждений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B72E72">
            <w:pPr>
              <w:widowControl w:val="0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62 819,2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113,6 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0,2 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Благоустройство территорий ДОУ, приобр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тение малых архитектурных форм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B72E72">
            <w:pPr>
              <w:widowControl w:val="0"/>
              <w:ind w:left="-112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6 000,0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Проведение капитального ремонта зданий дошкольных образовательных учреждений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B72E72">
            <w:pPr>
              <w:widowControl w:val="0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29 450,0</w:t>
            </w:r>
          </w:p>
          <w:p w:rsidR="003F28E1" w:rsidRPr="005068C9" w:rsidRDefault="003F28E1" w:rsidP="00B72E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6.4.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экспертизы состояния инж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нерных сетей, материально-технической б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зы учреждений дошкольного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 xml:space="preserve">рования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A45BC4">
        <w:trPr>
          <w:gridAfter w:val="1"/>
          <w:wAfter w:w="1326" w:type="dxa"/>
          <w:trHeight w:val="411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увеличение кол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чества мест в детских садах до уровня потре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 xml:space="preserve">ности населения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103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ind w:left="-113"/>
              <w:jc w:val="center"/>
            </w:pPr>
            <w:r w:rsidRPr="005068C9">
              <w:t>7.1.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Строительство двух новых детских садов в районах дальнего Завеличья и Запсковья, Кресты (всего 340 мест) и открытие групп:  </w:t>
            </w:r>
          </w:p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-детский сад район «Запсковье»</w:t>
            </w:r>
          </w:p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-детский сад  район «Завеличье»</w:t>
            </w:r>
          </w:p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-детский сад район «Кресты»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</w:t>
            </w: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  <w:p w:rsidR="003F28E1" w:rsidRPr="005068C9" w:rsidRDefault="003F28E1" w:rsidP="00022DB5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Псковской области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</w:pPr>
            <w:r w:rsidRPr="005068C9"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</w:pPr>
            <w:r w:rsidRPr="005068C9">
              <w:t xml:space="preserve">Выполнено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068C9">
                <w:t>2013 г</w:t>
              </w:r>
            </w:smartTag>
          </w:p>
        </w:tc>
      </w:tr>
      <w:tr w:rsidR="003F28E1" w:rsidRPr="005068C9" w:rsidTr="00110F64">
        <w:trPr>
          <w:gridAfter w:val="1"/>
          <w:wAfter w:w="1326" w:type="dxa"/>
          <w:trHeight w:val="338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ind w:left="-113"/>
              <w:jc w:val="center"/>
            </w:pPr>
          </w:p>
        </w:tc>
        <w:tc>
          <w:tcPr>
            <w:tcW w:w="44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</w:pPr>
          </w:p>
        </w:tc>
      </w:tr>
      <w:tr w:rsidR="003F28E1" w:rsidRPr="005068C9" w:rsidTr="00110F64">
        <w:trPr>
          <w:gridAfter w:val="1"/>
          <w:wAfter w:w="1326" w:type="dxa"/>
          <w:trHeight w:val="2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ind w:left="338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Открытие групп дошкольного образования на базе школ №4 и 5 (всего 80 мест)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</w:pPr>
            <w:r w:rsidRPr="005068C9"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Псковской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50 000,0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</w:pPr>
            <w:r w:rsidRPr="005068C9"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2.4. Создание благоприятных условий для раннего выявления, творческого разв</w:t>
            </w:r>
            <w:r w:rsidRPr="005068C9">
              <w:rPr>
                <w:b/>
                <w:bCs/>
                <w:sz w:val="20"/>
                <w:szCs w:val="20"/>
              </w:rPr>
              <w:t>и</w:t>
            </w:r>
            <w:r w:rsidRPr="005068C9">
              <w:rPr>
                <w:b/>
                <w:bCs/>
                <w:sz w:val="20"/>
                <w:szCs w:val="20"/>
              </w:rPr>
              <w:t>тия возможностей и способностей юных д</w:t>
            </w:r>
            <w:r w:rsidRPr="005068C9">
              <w:rPr>
                <w:b/>
                <w:bCs/>
                <w:sz w:val="20"/>
                <w:szCs w:val="20"/>
              </w:rPr>
              <w:t>а</w:t>
            </w:r>
            <w:r w:rsidRPr="005068C9">
              <w:rPr>
                <w:b/>
                <w:bCs/>
                <w:sz w:val="20"/>
                <w:szCs w:val="20"/>
              </w:rPr>
              <w:t>рований детей и молодежи, их полихудожес</w:t>
            </w:r>
            <w:r w:rsidRPr="005068C9">
              <w:rPr>
                <w:b/>
                <w:bCs/>
                <w:sz w:val="20"/>
                <w:szCs w:val="20"/>
              </w:rPr>
              <w:t>т</w:t>
            </w:r>
            <w:r w:rsidRPr="005068C9">
              <w:rPr>
                <w:b/>
                <w:bCs/>
                <w:sz w:val="20"/>
                <w:szCs w:val="20"/>
              </w:rPr>
              <w:t>венного воспитания, социальной адресной поддержки, обеспечение их профессионал</w:t>
            </w:r>
            <w:r w:rsidRPr="005068C9">
              <w:rPr>
                <w:b/>
                <w:bCs/>
                <w:sz w:val="20"/>
                <w:szCs w:val="20"/>
              </w:rPr>
              <w:t>ь</w:t>
            </w:r>
            <w:r w:rsidRPr="005068C9">
              <w:rPr>
                <w:b/>
                <w:bCs/>
                <w:sz w:val="20"/>
                <w:szCs w:val="20"/>
              </w:rPr>
              <w:t>ного самоопределения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F086C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A45BC4">
        <w:trPr>
          <w:gridAfter w:val="1"/>
          <w:wAfter w:w="1326" w:type="dxa"/>
          <w:trHeight w:val="48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022DB5">
            <w:pPr>
              <w:rPr>
                <w:rFonts w:ascii="Calibri" w:hAnsi="Calibri" w:cs="Calibri"/>
              </w:rPr>
            </w:pPr>
            <w:r w:rsidRPr="005068C9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</w:rPr>
              <w:t xml:space="preserve">МП 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«Развитие системы  образования  города Пскова»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формирование системы выявления и  поддержки талантливой молодёжи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1,1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ind w:left="337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Поддержка талантливой молодежи (с 14 лет до 18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ind w:left="337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Поощрение педагогов, учащиеся которых добились высоких результатов в конкур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ных мероприятиях и получили поддержку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ind w:left="337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научно-практических конф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ренций школьников, предметных олимпиад, детских творческих конкурсов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ind w:left="337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Ежегодная церемония награждения побед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телей федеральных, региональных и мун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ципальных олимпиад, конкурсов, научно-практических конференций школьников «Ассамблея звёзд» (по итогам учебного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да)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ind w:left="337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ежегодного конкурса «Ученик года», ежегодного Форума детских общес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венных объединений, слета активистов школьных органов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A45BC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формирование системы выявления и  поддержки талантливой молодёжи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Расширение спектра городских творческих ко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курсов   для обучающихся школ города и восп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танников учреждений дополнительного образ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УО, УК, КФКСДМ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тек. финансир.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2.2.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единого  городского банка  (базы) данных  победителей и призёров  различных творческих мероприятий,  конкурсов, олимпиад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тек. финансир.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2.3.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Развитие системы    профориентации на общ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городском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тек. финансир.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2.4.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Развитие системы сетевого взаимодействия у</w:t>
            </w:r>
            <w:r w:rsidRPr="005068C9">
              <w:rPr>
                <w:sz w:val="20"/>
                <w:szCs w:val="20"/>
              </w:rPr>
              <w:t>ч</w:t>
            </w:r>
            <w:r w:rsidRPr="005068C9">
              <w:rPr>
                <w:sz w:val="20"/>
                <w:szCs w:val="20"/>
              </w:rPr>
              <w:t>реждений дополнительного и общего образов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тек. финансир.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2.5.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интегрированной модели общего и дополнительного образования.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тек. финансир.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700144">
            <w:pPr>
              <w:widowControl w:val="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068C9">
              <w:rPr>
                <w:b/>
                <w:bCs/>
                <w:sz w:val="22"/>
                <w:szCs w:val="22"/>
              </w:rPr>
              <w:t>Цель 3. Создание условий для всестороннего развития и закрепления молодежи в Пскове. Эффективное включение молодежи в общ</w:t>
            </w:r>
            <w:r w:rsidRPr="005068C9">
              <w:rPr>
                <w:b/>
                <w:bCs/>
                <w:sz w:val="22"/>
                <w:szCs w:val="22"/>
              </w:rPr>
              <w:t>е</w:t>
            </w:r>
            <w:r w:rsidRPr="005068C9">
              <w:rPr>
                <w:b/>
                <w:bCs/>
                <w:sz w:val="22"/>
                <w:szCs w:val="22"/>
              </w:rPr>
              <w:t>ственно-позитивную деятельность</w:t>
            </w:r>
          </w:p>
        </w:tc>
      </w:tr>
      <w:tr w:rsidR="003F28E1" w:rsidRPr="005068C9" w:rsidTr="00024C85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3.1.  Содействие молодежи в профор</w:t>
            </w:r>
            <w:r w:rsidRPr="005068C9">
              <w:rPr>
                <w:b/>
                <w:bCs/>
                <w:sz w:val="20"/>
                <w:szCs w:val="20"/>
              </w:rPr>
              <w:t>и</w:t>
            </w:r>
            <w:r w:rsidRPr="005068C9">
              <w:rPr>
                <w:b/>
                <w:bCs/>
                <w:sz w:val="20"/>
                <w:szCs w:val="20"/>
              </w:rPr>
              <w:t>ентации, трудоустройстве и профессионал</w:t>
            </w:r>
            <w:r w:rsidRPr="005068C9">
              <w:rPr>
                <w:b/>
                <w:bCs/>
                <w:sz w:val="20"/>
                <w:szCs w:val="20"/>
              </w:rPr>
              <w:t>ь</w:t>
            </w:r>
            <w:r w:rsidRPr="005068C9">
              <w:rPr>
                <w:b/>
                <w:bCs/>
                <w:sz w:val="20"/>
                <w:szCs w:val="20"/>
              </w:rPr>
              <w:t>ном развитии.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04C0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Задача в 2014 году решению не подлежит в виду прекращ</w:t>
            </w:r>
            <w:r w:rsidRPr="005068C9">
              <w:rPr>
                <w:b/>
                <w:sz w:val="20"/>
                <w:szCs w:val="20"/>
              </w:rPr>
              <w:t>е</w:t>
            </w:r>
            <w:r w:rsidRPr="005068C9">
              <w:rPr>
                <w:b/>
                <w:sz w:val="20"/>
                <w:szCs w:val="20"/>
              </w:rPr>
              <w:t>ния  в 2013 году срока действия ДЦП «Молодежь и город»</w:t>
            </w: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C04C05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024C85">
        <w:trPr>
          <w:gridAfter w:val="1"/>
          <w:wAfter w:w="1326" w:type="dxa"/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28E1" w:rsidRPr="005068C9" w:rsidRDefault="003F28E1" w:rsidP="00024C85">
            <w:pPr>
              <w:widowControl w:val="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8E1" w:rsidRPr="005068C9" w:rsidRDefault="003F28E1" w:rsidP="00024C85">
            <w:pPr>
              <w:widowControl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ДЦП «Молодежь и город» на 2011-2013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4C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4C8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4C8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4C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Исполнению не подлежит.  ДЦП  завершена в 2013  году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3.3.  Содействие молодежи в орган</w:t>
            </w:r>
            <w:r w:rsidRPr="005068C9">
              <w:rPr>
                <w:b/>
                <w:bCs/>
                <w:sz w:val="20"/>
                <w:szCs w:val="20"/>
              </w:rPr>
              <w:t>и</w:t>
            </w:r>
            <w:r w:rsidRPr="005068C9">
              <w:rPr>
                <w:b/>
                <w:bCs/>
                <w:sz w:val="20"/>
                <w:szCs w:val="20"/>
              </w:rPr>
              <w:t>зации досуга, создание условий для развития и реализации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2 510.0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1000.0 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39,84 </w:t>
            </w:r>
          </w:p>
        </w:tc>
      </w:tr>
      <w:tr w:rsidR="003F28E1" w:rsidRPr="005068C9" w:rsidTr="00A45BC4">
        <w:trPr>
          <w:gridAfter w:val="1"/>
          <w:wAfter w:w="1326" w:type="dxa"/>
          <w:trHeight w:val="429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E3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E3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1</w:t>
            </w:r>
          </w:p>
        </w:tc>
        <w:tc>
          <w:tcPr>
            <w:tcW w:w="4406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Обобщенное мероприятие: создание условий для организации содержательного культурного досуга.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  <w:highlight w:val="yellow"/>
              </w:rPr>
            </w:pPr>
            <w:r w:rsidRPr="005068C9">
              <w:rPr>
                <w:sz w:val="20"/>
                <w:szCs w:val="20"/>
              </w:rPr>
              <w:t>2 500,0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1 000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40 </w:t>
            </w:r>
          </w:p>
        </w:tc>
      </w:tr>
      <w:tr w:rsidR="003F28E1" w:rsidRPr="005068C9" w:rsidTr="00024C85">
        <w:trPr>
          <w:gridAfter w:val="1"/>
          <w:wAfter w:w="1326" w:type="dxa"/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Финансирование мероприятий для молодежи.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возможностей для активных занятий спортом широкого круга молодёжи.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Обеспечение полного освещения мероприятий, проводимых в рамках молодежной политики, путем информирования молодежи для расшир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ния участия молодежи в соответствующих м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роприятиях и проектах.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и функционирование единого мол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дежного интернет-портала г. Пскова.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3.4.  Повышение социальной активн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сти молодежи, формирование молодежного сообщества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54,49 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7,02 </w:t>
            </w:r>
          </w:p>
        </w:tc>
      </w:tr>
      <w:tr w:rsidR="003F28E1" w:rsidRPr="005068C9" w:rsidTr="00A45BC4">
        <w:trPr>
          <w:gridAfter w:val="1"/>
          <w:wAfter w:w="1326" w:type="dxa"/>
          <w:trHeight w:val="405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A45BC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1.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Индивидуальные и командные гранты на обуч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ние, реализацию идей и проектов в сфере горо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ского развития, организация молодежного в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лонтерского движения.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молодежного волонтерского отряда.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ind w:hanging="48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2.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Поддержка деятельности молодежных общес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венных объединений и организаций, инициатив молодежи.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Финансирование мероприятий, проводимых м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лодежными общественными организациями и объединениями.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750 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54,49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7,02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3.6.  Пропаганда здорового образа жизни в среде молодежи, профилактика  ас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 xml:space="preserve">циальных явлений в молодежной среде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A45BC4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E3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E3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Профилактика правонарушений, алкоголиз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и наркотизации среди молодежи.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0 </w:t>
            </w:r>
          </w:p>
        </w:tc>
      </w:tr>
      <w:tr w:rsidR="003F28E1" w:rsidRPr="005068C9" w:rsidTr="00110F64">
        <w:trPr>
          <w:gridAfter w:val="1"/>
          <w:wAfter w:w="1326" w:type="dxa"/>
          <w:trHeight w:val="6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мероприятий и акций, пропаганд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рующих здоровый образ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3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700144">
            <w:pPr>
              <w:widowControl w:val="0"/>
              <w:ind w:right="72"/>
              <w:jc w:val="center"/>
              <w:rPr>
                <w:b/>
                <w:bCs/>
                <w:sz w:val="20"/>
                <w:szCs w:val="22"/>
              </w:rPr>
            </w:pPr>
            <w:r w:rsidRPr="005068C9">
              <w:rPr>
                <w:b/>
                <w:bCs/>
                <w:sz w:val="20"/>
                <w:szCs w:val="22"/>
              </w:rPr>
              <w:t>Цель 4. Создание доступной среды для инвалидов и иных маломобильных групп населения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4.1.  Повышение уровня доступности объектов и услуг в различных сферах жизн</w:t>
            </w:r>
            <w:r w:rsidRPr="005068C9">
              <w:rPr>
                <w:b/>
                <w:bCs/>
                <w:sz w:val="20"/>
                <w:szCs w:val="20"/>
              </w:rPr>
              <w:t>е</w:t>
            </w:r>
            <w:r w:rsidRPr="005068C9">
              <w:rPr>
                <w:b/>
                <w:bCs/>
                <w:sz w:val="20"/>
                <w:szCs w:val="20"/>
              </w:rPr>
              <w:t>деятельности инвалидов и других малом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бильных групп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406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МП</w:t>
            </w:r>
            <w:r w:rsidRPr="005068C9">
              <w:rPr>
                <w:i/>
                <w:sz w:val="20"/>
                <w:szCs w:val="20"/>
              </w:rPr>
              <w:t xml:space="preserve"> «Жилище» на 2010 - 2015 годы муниципал</w:t>
            </w:r>
            <w:r w:rsidRPr="005068C9">
              <w:rPr>
                <w:i/>
                <w:sz w:val="20"/>
                <w:szCs w:val="20"/>
              </w:rPr>
              <w:t>ь</w:t>
            </w:r>
            <w:r w:rsidRPr="005068C9">
              <w:rPr>
                <w:i/>
                <w:sz w:val="20"/>
                <w:szCs w:val="20"/>
              </w:rPr>
              <w:t>ного образования "Город Псков</w:t>
            </w:r>
            <w:r w:rsidRPr="005068C9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Обеспечение сп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циально оборудованными жилыми помещени</w:t>
            </w:r>
            <w:r w:rsidRPr="005068C9">
              <w:rPr>
                <w:sz w:val="20"/>
                <w:szCs w:val="20"/>
              </w:rPr>
              <w:t>я</w:t>
            </w:r>
            <w:r w:rsidRPr="005068C9">
              <w:rPr>
                <w:sz w:val="20"/>
                <w:szCs w:val="20"/>
              </w:rPr>
              <w:t>ми инвалидов – колясочников, состоящих на учете нуждающихся в жилых помещениях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Приобретение специально оборудованного ж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лья  путем строительства на основании муниц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пального заказа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b/>
                <w:sz w:val="28"/>
                <w:szCs w:val="28"/>
              </w:rPr>
            </w:pPr>
            <w:r w:rsidRPr="005068C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-- -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</w:rPr>
            </w:pPr>
            <w:r w:rsidRPr="005068C9">
              <w:rPr>
                <w:rFonts w:ascii="Calibri" w:hAnsi="Calibri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28E1" w:rsidRPr="005068C9" w:rsidRDefault="003F28E1" w:rsidP="00700144">
            <w:pPr>
              <w:widowControl w:val="0"/>
              <w:ind w:right="72"/>
              <w:jc w:val="center"/>
            </w:pPr>
            <w:r w:rsidRPr="005068C9">
              <w:rPr>
                <w:b/>
                <w:lang w:eastAsia="ar-SA"/>
              </w:rPr>
              <w:t xml:space="preserve">ПРИОРИТЕТ 2. </w:t>
            </w:r>
            <w:r w:rsidRPr="005068C9">
              <w:rPr>
                <w:bCs/>
                <w:lang w:eastAsia="ar-SA"/>
              </w:rPr>
              <w:t xml:space="preserve">Псков – </w:t>
            </w:r>
            <w:r w:rsidRPr="005068C9">
              <w:rPr>
                <w:b/>
                <w:lang w:eastAsia="ar-SA"/>
              </w:rPr>
              <w:t>ЛЮБИМЫЙ</w:t>
            </w:r>
            <w:r w:rsidRPr="005068C9">
              <w:rPr>
                <w:bCs/>
              </w:rPr>
              <w:t xml:space="preserve"> город</w:t>
            </w:r>
          </w:p>
        </w:tc>
      </w:tr>
      <w:tr w:rsidR="003F28E1" w:rsidRPr="005068C9" w:rsidTr="00A45BC4">
        <w:trPr>
          <w:gridAfter w:val="2"/>
          <w:wAfter w:w="1334" w:type="dxa"/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700144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5068C9">
              <w:rPr>
                <w:b/>
                <w:bCs/>
                <w:sz w:val="22"/>
                <w:szCs w:val="22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3F28E1" w:rsidRPr="005068C9" w:rsidRDefault="003F28E1" w:rsidP="0070014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ДЦП «Развитие физической культуры и спо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р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 xml:space="preserve">та в муниципальном образовании «Город Псков» на 2010-2012 годы»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i/>
                <w:sz w:val="20"/>
                <w:szCs w:val="20"/>
              </w:rPr>
              <w:t>МП 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BF38C3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В 2014 году выполнению не подлежит.</w:t>
            </w:r>
          </w:p>
          <w:p w:rsidR="003F28E1" w:rsidRPr="005068C9" w:rsidRDefault="003F28E1" w:rsidP="00BF38C3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2"/>
              </w:rPr>
              <w:t>(ДЦП завершена)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Содействие разв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тию инфраструктуры для активного до-суга и отдыха за счет увеличения числа спортивных объектов: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Приобретение строительных материалов для оборудования спортзала МБОУДОД "ДЮООСЦ "Бригантина" (ул. Петровская, 20б);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В 2014 году выполнению не подлежит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Устройство вентилируемого фасада здания МБОУДОД "СДЮСШОР по плаванию "Барс"(наб. р. Великой, 16);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5700,0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63215E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Исключено</w:t>
            </w:r>
          </w:p>
          <w:p w:rsidR="003F28E1" w:rsidRPr="005068C9" w:rsidRDefault="003F28E1" w:rsidP="0063215E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  <w:lang w:eastAsia="ar-SA"/>
              </w:rPr>
              <w:t>- Замена волейбольного оборудования в  МБ</w:t>
            </w:r>
            <w:r w:rsidRPr="005068C9">
              <w:rPr>
                <w:sz w:val="20"/>
                <w:szCs w:val="20"/>
                <w:lang w:eastAsia="ar-SA"/>
              </w:rPr>
              <w:t>О</w:t>
            </w:r>
            <w:r w:rsidRPr="005068C9">
              <w:rPr>
                <w:sz w:val="20"/>
                <w:szCs w:val="20"/>
                <w:lang w:eastAsia="ar-SA"/>
              </w:rPr>
              <w:t>УДОД СДЮСШОР «Барс» (наб.р. Великой, 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  <w:highlight w:val="yellow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2014 году выполнению не подлежит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  <w:lang w:eastAsia="ar-SA"/>
              </w:rPr>
            </w:pPr>
            <w:r w:rsidRPr="005068C9">
              <w:rPr>
                <w:sz w:val="20"/>
                <w:szCs w:val="20"/>
                <w:lang w:eastAsia="ar-SA"/>
              </w:rPr>
              <w:t>- Капитальный ремонт помещений гребной базы МБОУДОД "ДЮСШ «Ника» (Воеводы Шуйск</w:t>
            </w:r>
            <w:r w:rsidRPr="005068C9">
              <w:rPr>
                <w:sz w:val="20"/>
                <w:szCs w:val="20"/>
                <w:lang w:eastAsia="ar-SA"/>
              </w:rPr>
              <w:t>о</w:t>
            </w:r>
            <w:r w:rsidRPr="005068C9">
              <w:rPr>
                <w:sz w:val="20"/>
                <w:szCs w:val="20"/>
                <w:lang w:eastAsia="ar-SA"/>
              </w:rPr>
              <w:t>го,11)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390479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3000,0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63215E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Исключено</w:t>
            </w:r>
          </w:p>
          <w:p w:rsidR="003F28E1" w:rsidRPr="005068C9" w:rsidRDefault="003F28E1" w:rsidP="0063215E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  <w:lang w:eastAsia="ar-SA"/>
              </w:rPr>
            </w:pPr>
            <w:r w:rsidRPr="005068C9">
              <w:rPr>
                <w:sz w:val="20"/>
                <w:szCs w:val="20"/>
                <w:lang w:eastAsia="ar-SA"/>
              </w:rPr>
              <w:t>- Разработка проектно- сметной документации для капитального ремонта помещений гребной базы МБОУ ДОД ДЮСШ «Ника» (Воеводы Шуйского,11)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  <w:p w:rsidR="003F28E1" w:rsidRPr="005068C9" w:rsidRDefault="003F28E1" w:rsidP="009A5757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2014 году выполнению не подлежит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Первоочередные противоаварийные работы по капитальному ремонту большой трибуны МБУ "Стадион "Машиностроитель" (ул. Кузнецкая, д. 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2570,0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Разработка проектно- сметной документации для реконструкции</w:t>
            </w:r>
          </w:p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стадиона МБУ «Стадион Машино-строитель» ул. Кузнецкая д.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390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390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390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3904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Ремонт пола малого спортивного зала спо</w:t>
            </w:r>
            <w:r w:rsidRPr="005068C9">
              <w:rPr>
                <w:sz w:val="20"/>
                <w:szCs w:val="20"/>
              </w:rPr>
              <w:t>р</w:t>
            </w:r>
            <w:r w:rsidRPr="005068C9">
              <w:rPr>
                <w:sz w:val="20"/>
                <w:szCs w:val="20"/>
              </w:rPr>
              <w:t>тивного павильона МБОУ ДОД «ДЮСШ по х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дожественной гимнастике и аэробике «Гарм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ния» (ул. Кузнецкая д.25)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widowControl w:val="0"/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7000,00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-Ремонт спортивного зала спортивного павиль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на МБОУ ДОД «ДЮСШ по художественной гимнастике и аэробике «Гармония» (ул. Кузне</w:t>
            </w:r>
            <w:r w:rsidRPr="005068C9">
              <w:rPr>
                <w:sz w:val="20"/>
                <w:szCs w:val="20"/>
              </w:rPr>
              <w:t>ц</w:t>
            </w:r>
            <w:r w:rsidRPr="005068C9">
              <w:rPr>
                <w:sz w:val="20"/>
                <w:szCs w:val="20"/>
              </w:rPr>
              <w:t>кая д.25)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widowControl w:val="0"/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600,00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-Ремонт электроосвещения залов спортивного павильона МБОУ ДОД по художественной ги</w:t>
            </w:r>
            <w:r w:rsidRPr="005068C9">
              <w:rPr>
                <w:sz w:val="20"/>
                <w:szCs w:val="20"/>
              </w:rPr>
              <w:t>м</w:t>
            </w:r>
            <w:r w:rsidRPr="005068C9">
              <w:rPr>
                <w:sz w:val="20"/>
                <w:szCs w:val="20"/>
              </w:rPr>
              <w:t>настике и аэробике «Гармония» (ул. Кузнецкая д.25)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widowControl w:val="0"/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800,00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Капитальный ремонт помещений медицинск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го пункта в оздоровительном лагере «Радуга» МБОУДОД «ДЮООСЦ «Бригантина» (Гдо</w:t>
            </w:r>
            <w:r w:rsidRPr="005068C9">
              <w:rPr>
                <w:sz w:val="20"/>
                <w:szCs w:val="20"/>
              </w:rPr>
              <w:t>в</w:t>
            </w:r>
            <w:r w:rsidRPr="005068C9">
              <w:rPr>
                <w:sz w:val="20"/>
                <w:szCs w:val="20"/>
              </w:rPr>
              <w:t>ский р-н, п. Ямм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widowControl w:val="0"/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820,00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-Капитальный ремонт кровли (2 козырька) и фасада медицинского пункта в оздоровительном лагере «Радуга» МБОУДОД «ДЮООСЦ «Бр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гантина» (Гдовский р-н, п. Ямм)</w:t>
            </w:r>
          </w:p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widowControl w:val="0"/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620,00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  <w:lang w:eastAsia="ar-SA"/>
              </w:rPr>
            </w:pPr>
            <w:r w:rsidRPr="005068C9">
              <w:rPr>
                <w:sz w:val="20"/>
                <w:szCs w:val="20"/>
              </w:rPr>
              <w:t>- Приобретение электронагревателя для подо</w:t>
            </w:r>
            <w:r w:rsidRPr="005068C9">
              <w:rPr>
                <w:sz w:val="20"/>
                <w:szCs w:val="20"/>
              </w:rPr>
              <w:t>г</w:t>
            </w:r>
            <w:r w:rsidRPr="005068C9">
              <w:rPr>
                <w:sz w:val="20"/>
                <w:szCs w:val="20"/>
              </w:rPr>
              <w:t>рева воды в детский спортивный оздоровител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лагерь «Нептун» МБОУДОД «СДЮСШОР по плаванию «Барс» (п. Елизарово)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widowControl w:val="0"/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95,00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-Установка для очистки воды скважины в де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ском спортивном оздоровительном лагере «Не</w:t>
            </w:r>
            <w:r w:rsidRPr="005068C9">
              <w:rPr>
                <w:sz w:val="20"/>
                <w:szCs w:val="20"/>
              </w:rPr>
              <w:t>п</w:t>
            </w:r>
            <w:r w:rsidRPr="005068C9">
              <w:rPr>
                <w:sz w:val="20"/>
                <w:szCs w:val="20"/>
              </w:rPr>
              <w:t>тун» МБОУДОД «СДЮСШОР по плав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нию «Барс» (п. Елизарово)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widowControl w:val="0"/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260,00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Исключено</w:t>
            </w:r>
          </w:p>
          <w:p w:rsidR="003F28E1" w:rsidRPr="005068C9" w:rsidRDefault="003F28E1" w:rsidP="002F1E0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ред. от 20.05.2014 нет в списке мероприятий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Обобщенное мероприятие</w:t>
            </w:r>
          </w:p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Удовлетворение потребностей муниципальных учреждений физической культуры и спорта в инвентаре, имуществе и оборудовании.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Приобретение спортивного инвентаря и об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рудования для муниципальных учреждений ф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1250,9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Обобщенное мероприятие</w:t>
            </w:r>
          </w:p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Оптимизация муниципальных учреждений д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полнительного образования детей сферы "Физ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ческая культура и спорт":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реорганизация МБОУ ДОД "ДЮСШ "Лидер" путем присоединения к нему МБОУ ДОД "ДЮСШ "Мушкетер"</w:t>
            </w:r>
          </w:p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КФСиДМ   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2014 году выполнению не подлежит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- реорганизация МБОУ ДОД "ДЮСШ "Мастер" путем присоединения к нему МАОУ ДОД "ДЮСШ силовых видов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 ДМ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 2014 году выполнению не подлежит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Обобщенное мероприятие</w:t>
            </w:r>
          </w:p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Обеспечение доступности спортивно-массовых мероприятий, подготовка и участие сборных команд города в соревнованиях.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114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5.1</w:t>
            </w:r>
          </w:p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Проведение городских Первенств, Чемпион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тов, турниров и Спартакиад по видам спорта, спортивных фестивалей для всех групп насел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ния и награждение лучших спортсменов. Подг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товка (проведение учебно-тренировочных сб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ров) и участие сборных команд города Пскова в смотрах- конкурсах, Спартакиадах, Кубках, Чемпионатах и Первенствах Псковской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  <w:p w:rsidR="003F28E1" w:rsidRPr="005068C9" w:rsidRDefault="003F28E1" w:rsidP="009A5757">
            <w:pPr>
              <w:widowControl w:val="0"/>
              <w:ind w:left="-107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ГК ПО по физической культуре и спорту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47,0</w:t>
            </w:r>
          </w:p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(сумма указана для 2014 года  в тексте МП от 20.05.14,</w:t>
            </w:r>
          </w:p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Срок исполн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ния -2013 год также в тексте МП)</w:t>
            </w:r>
          </w:p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</w:tr>
      <w:tr w:rsidR="003F28E1" w:rsidRPr="005068C9" w:rsidTr="00110F64">
        <w:trPr>
          <w:gridAfter w:val="1"/>
          <w:wAfter w:w="1326" w:type="dxa"/>
          <w:trHeight w:val="16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263F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3 640,0</w:t>
            </w:r>
          </w:p>
          <w:p w:rsidR="003F28E1" w:rsidRPr="005068C9" w:rsidRDefault="003F28E1" w:rsidP="001263F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(сумма указана для 2014 года  в тексте МП от 20.05.14,</w:t>
            </w:r>
          </w:p>
          <w:p w:rsidR="003F28E1" w:rsidRPr="005068C9" w:rsidRDefault="003F28E1" w:rsidP="001263F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Срок исполн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ния -2013 год также в тексте МП)</w:t>
            </w:r>
          </w:p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Обобщенное мероприятие</w:t>
            </w:r>
          </w:p>
          <w:p w:rsidR="003F28E1" w:rsidRPr="005068C9" w:rsidRDefault="003F28E1" w:rsidP="009A57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Пропаганда физической культуры и спорта, стимулирование и поощрение спортивной де</w:t>
            </w:r>
            <w:r w:rsidRPr="005068C9">
              <w:rPr>
                <w:sz w:val="20"/>
                <w:szCs w:val="20"/>
              </w:rPr>
              <w:t>я</w:t>
            </w:r>
            <w:r w:rsidRPr="005068C9">
              <w:rPr>
                <w:sz w:val="20"/>
                <w:szCs w:val="20"/>
              </w:rPr>
              <w:t>тельности - занятий спортом и спортивных до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тижений: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-выпуск ежемесячного издания газеты "Спорт и молодость города Пскова"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2013-2015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150,0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33,3</w:t>
            </w:r>
            <w:r w:rsidRPr="005068C9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3F28E1" w:rsidRPr="005068C9" w:rsidTr="00110F64">
        <w:trPr>
          <w:gridAfter w:val="1"/>
          <w:wAfter w:w="1326" w:type="dxa"/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pStyle w:val="PlainText"/>
              <w:widowControl w:val="0"/>
              <w:rPr>
                <w:rFonts w:ascii="Times New Roman" w:hAnsi="Times New Roman"/>
                <w:bCs w:val="0"/>
              </w:rPr>
            </w:pPr>
            <w:r w:rsidRPr="005068C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  <w:r w:rsidRPr="005068C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068C9">
              <w:rPr>
                <w:sz w:val="20"/>
                <w:szCs w:val="20"/>
              </w:rPr>
              <w:t>создание сайтов муниципальных учреждений дополнительного образования детей сферы "Ф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зическая культура и спорт"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A5757">
            <w:pPr>
              <w:widowControl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1"/>
          <w:wAfter w:w="1326" w:type="dxa"/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BodyTextIndent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rPr>
                <w:sz w:val="20"/>
                <w:szCs w:val="20"/>
              </w:rPr>
            </w:pPr>
          </w:p>
        </w:tc>
      </w:tr>
      <w:tr w:rsidR="003F28E1" w:rsidRPr="005068C9" w:rsidTr="00024C85">
        <w:trPr>
          <w:gridAfter w:val="1"/>
          <w:wAfter w:w="1326" w:type="dxa"/>
          <w:trHeight w:val="6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pStyle w:val="ConsPlusCell"/>
              <w:rPr>
                <w:rFonts w:ascii="Times New Roman" w:hAnsi="Times New Roman" w:cs="Times New Roman"/>
              </w:rPr>
            </w:pPr>
            <w:r w:rsidRPr="005068C9">
              <w:rPr>
                <w:rFonts w:ascii="Times New Roman" w:hAnsi="Times New Roman" w:cs="Times New Roman"/>
              </w:rPr>
              <w:t xml:space="preserve">Разработка ДЦП </w:t>
            </w:r>
            <w:r w:rsidRPr="005068C9">
              <w:rPr>
                <w:rFonts w:ascii="Times New Roman" w:hAnsi="Times New Roman" w:cs="Times New Roman"/>
                <w:bCs/>
                <w:i/>
              </w:rPr>
              <w:t>«Развитие физической культ</w:t>
            </w:r>
            <w:r w:rsidRPr="005068C9">
              <w:rPr>
                <w:rFonts w:ascii="Times New Roman" w:hAnsi="Times New Roman" w:cs="Times New Roman"/>
                <w:bCs/>
                <w:i/>
              </w:rPr>
              <w:t>у</w:t>
            </w:r>
            <w:r w:rsidRPr="005068C9">
              <w:rPr>
                <w:rFonts w:ascii="Times New Roman" w:hAnsi="Times New Roman" w:cs="Times New Roman"/>
                <w:bCs/>
                <w:i/>
              </w:rPr>
              <w:t>ры и спорта в муниципальном образовании «Г</w:t>
            </w:r>
            <w:r w:rsidRPr="005068C9">
              <w:rPr>
                <w:rFonts w:ascii="Times New Roman" w:hAnsi="Times New Roman" w:cs="Times New Roman"/>
                <w:bCs/>
                <w:i/>
              </w:rPr>
              <w:t>о</w:t>
            </w:r>
            <w:r w:rsidRPr="005068C9">
              <w:rPr>
                <w:rFonts w:ascii="Times New Roman" w:hAnsi="Times New Roman" w:cs="Times New Roman"/>
                <w:bCs/>
                <w:i/>
              </w:rPr>
              <w:t>род Псков» на 2013-2015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КФСиДМ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00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4C8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Программа разработана в 2013 году</w:t>
            </w:r>
          </w:p>
        </w:tc>
      </w:tr>
      <w:tr w:rsidR="003F28E1" w:rsidRPr="005068C9" w:rsidTr="00A45BC4">
        <w:trPr>
          <w:gridAfter w:val="2"/>
          <w:wAfter w:w="1334" w:type="dxa"/>
          <w:trHeight w:val="3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  <w:b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700144">
            <w:pPr>
              <w:widowControl w:val="0"/>
              <w:ind w:right="72"/>
              <w:jc w:val="center"/>
              <w:rPr>
                <w:b/>
              </w:rPr>
            </w:pPr>
            <w:r w:rsidRPr="005068C9">
              <w:rPr>
                <w:b/>
                <w:bCs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2.1. Поэтапная реализация наци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нальной образовательной инициативы «Н</w:t>
            </w:r>
            <w:r w:rsidRPr="005068C9">
              <w:rPr>
                <w:b/>
                <w:bCs/>
                <w:sz w:val="20"/>
                <w:szCs w:val="20"/>
              </w:rPr>
              <w:t>а</w:t>
            </w:r>
            <w:r w:rsidRPr="005068C9">
              <w:rPr>
                <w:b/>
                <w:bCs/>
                <w:sz w:val="20"/>
                <w:szCs w:val="20"/>
              </w:rPr>
              <w:t>ша новая школа», утверждённой Президе</w:t>
            </w:r>
            <w:r w:rsidRPr="005068C9">
              <w:rPr>
                <w:b/>
                <w:bCs/>
                <w:sz w:val="20"/>
                <w:szCs w:val="20"/>
              </w:rPr>
              <w:t>н</w:t>
            </w:r>
            <w:r w:rsidRPr="005068C9">
              <w:rPr>
                <w:b/>
                <w:bCs/>
                <w:sz w:val="20"/>
                <w:szCs w:val="20"/>
              </w:rPr>
              <w:t>том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99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022DB5">
            <w:pPr>
              <w:rPr>
                <w:rFonts w:ascii="Calibri" w:hAnsi="Calibri" w:cs="Calibri"/>
              </w:rPr>
            </w:pPr>
            <w:r w:rsidRPr="005068C9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МП 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«Развитие системы  образования  города Пскова»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переход на новые образовательные стандарты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Ежегодный городской конкурс методических площадок.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18"/>
                <w:szCs w:val="18"/>
              </w:rPr>
            </w:pPr>
            <w:r w:rsidRPr="005068C9">
              <w:rPr>
                <w:sz w:val="18"/>
                <w:szCs w:val="18"/>
              </w:rPr>
              <w:t>Финансиров</w:t>
            </w:r>
            <w:r w:rsidRPr="005068C9">
              <w:rPr>
                <w:sz w:val="18"/>
                <w:szCs w:val="18"/>
              </w:rPr>
              <w:t>а</w:t>
            </w:r>
            <w:r w:rsidRPr="005068C9">
              <w:rPr>
                <w:sz w:val="18"/>
                <w:szCs w:val="18"/>
              </w:rPr>
              <w:t xml:space="preserve">ние в 2014 году бюджетом не предусмотрено.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методических марафонов (2 раза в 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18"/>
                <w:szCs w:val="18"/>
              </w:rPr>
            </w:pPr>
            <w:r w:rsidRPr="005068C9">
              <w:rPr>
                <w:sz w:val="18"/>
                <w:szCs w:val="18"/>
              </w:rPr>
              <w:t>Финансиров</w:t>
            </w:r>
            <w:r w:rsidRPr="005068C9">
              <w:rPr>
                <w:sz w:val="18"/>
                <w:szCs w:val="18"/>
              </w:rPr>
              <w:t>а</w:t>
            </w:r>
            <w:r w:rsidRPr="005068C9">
              <w:rPr>
                <w:sz w:val="18"/>
                <w:szCs w:val="18"/>
              </w:rPr>
              <w:t xml:space="preserve">ние в 2014 году бюджетом не предусмотрено.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межшкольных технологических каб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нетов, в том числе ремонт помещений и обор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дование: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18"/>
                <w:szCs w:val="18"/>
              </w:rPr>
            </w:pPr>
            <w:r w:rsidRPr="005068C9">
              <w:rPr>
                <w:sz w:val="18"/>
                <w:szCs w:val="18"/>
              </w:rPr>
              <w:t>Финансиров</w:t>
            </w:r>
            <w:r w:rsidRPr="005068C9">
              <w:rPr>
                <w:sz w:val="18"/>
                <w:szCs w:val="18"/>
              </w:rPr>
              <w:t>а</w:t>
            </w:r>
            <w:r w:rsidRPr="005068C9">
              <w:rPr>
                <w:sz w:val="18"/>
                <w:szCs w:val="18"/>
              </w:rPr>
              <w:t xml:space="preserve">ние в 2014 году бюджетом не предусмотрено.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на базе школы №3;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на базе школы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здоровьесбереж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ние 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Ремонт и оборудование школьных спортивных площадок: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9000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гуманитарный лицей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лицей «Развитие»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ЕМЛ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Строительство пристроек для вторых спорти</w:t>
            </w:r>
            <w:r w:rsidRPr="005068C9">
              <w:rPr>
                <w:sz w:val="20"/>
                <w:szCs w:val="20"/>
              </w:rPr>
              <w:t>в</w:t>
            </w:r>
            <w:r w:rsidRPr="005068C9">
              <w:rPr>
                <w:sz w:val="20"/>
                <w:szCs w:val="20"/>
              </w:rPr>
              <w:t>ных залов к зданиям школ: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30000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34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школа №12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 школа №47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Ремонт и оборудование медицинских кабинетов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12531,4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i/>
                <w:iCs/>
                <w:sz w:val="20"/>
                <w:szCs w:val="20"/>
              </w:rPr>
            </w:pPr>
            <w:r w:rsidRPr="005068C9">
              <w:rPr>
                <w:i/>
                <w:iCs/>
                <w:sz w:val="20"/>
                <w:szCs w:val="20"/>
              </w:rPr>
              <w:t xml:space="preserve"> </w:t>
            </w:r>
            <w:r w:rsidRPr="005068C9">
              <w:rPr>
                <w:b/>
                <w:bCs/>
                <w:sz w:val="20"/>
                <w:szCs w:val="20"/>
              </w:rPr>
              <w:t>МП «</w:t>
            </w:r>
            <w:r w:rsidRPr="005068C9">
              <w:rPr>
                <w:i/>
                <w:iCs/>
                <w:sz w:val="20"/>
                <w:szCs w:val="20"/>
              </w:rPr>
              <w:t>Организация отдыха и оздоровления д</w:t>
            </w:r>
            <w:r w:rsidRPr="005068C9">
              <w:rPr>
                <w:i/>
                <w:iCs/>
                <w:sz w:val="20"/>
                <w:szCs w:val="20"/>
              </w:rPr>
              <w:t>е</w:t>
            </w:r>
            <w:r w:rsidRPr="005068C9">
              <w:rPr>
                <w:i/>
                <w:iCs/>
                <w:sz w:val="20"/>
                <w:szCs w:val="20"/>
              </w:rPr>
              <w:t>тей муниципального образования «Город Псков»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УО, КФСиД, КПДНиЗП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здоровьесбереж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ние 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3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3,1</w:t>
            </w:r>
          </w:p>
        </w:tc>
        <w:tc>
          <w:tcPr>
            <w:tcW w:w="4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Обеспечение отдыха и оздоровления детей в о</w:t>
            </w:r>
            <w:r w:rsidRPr="005068C9">
              <w:rPr>
                <w:sz w:val="20"/>
                <w:szCs w:val="20"/>
              </w:rPr>
              <w:t>з</w:t>
            </w:r>
            <w:r w:rsidRPr="005068C9">
              <w:rPr>
                <w:sz w:val="20"/>
                <w:szCs w:val="20"/>
              </w:rPr>
              <w:t>доровительных учреждениях Псковской области (загородные лагеря, санатории)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УО, КФСиД, КПДНиЗП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обл. бюдж.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15700 шт.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1"/>
          <w:wAfter w:w="1326" w:type="dxa"/>
          <w:trHeight w:val="41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фед. бю</w:t>
            </w:r>
            <w:r w:rsidRPr="005068C9">
              <w:rPr>
                <w:rFonts w:ascii="Cambria" w:hAnsi="Cambria" w:cs="Cambria"/>
                <w:sz w:val="20"/>
                <w:szCs w:val="20"/>
              </w:rPr>
              <w:t>д</w:t>
            </w:r>
            <w:r w:rsidRPr="005068C9">
              <w:rPr>
                <w:rFonts w:ascii="Cambria" w:hAnsi="Cambria" w:cs="Cambria"/>
                <w:sz w:val="20"/>
                <w:szCs w:val="20"/>
              </w:rPr>
              <w:t>жет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внебюдж.  ср.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3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Организация  работы лагерей с дневным пр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быванием детей во время школьных каникул на базе муниципальных образовательных учрежд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ний (общеобразовательных и учреждений д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полнительного образования детей)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УО, КФСиД, КПДНиЗП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обл. бюдж.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12 700 шт.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фед. бю</w:t>
            </w:r>
            <w:r w:rsidRPr="005068C9">
              <w:rPr>
                <w:rFonts w:ascii="Cambria" w:hAnsi="Cambria" w:cs="Cambria"/>
                <w:sz w:val="20"/>
                <w:szCs w:val="20"/>
              </w:rPr>
              <w:t>д</w:t>
            </w:r>
            <w:r w:rsidRPr="005068C9">
              <w:rPr>
                <w:rFonts w:ascii="Cambria" w:hAnsi="Cambria" w:cs="Cambria"/>
                <w:sz w:val="20"/>
                <w:szCs w:val="20"/>
              </w:rPr>
              <w:t>жет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33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внебюдж.  ср.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3.3.</w:t>
            </w:r>
          </w:p>
        </w:tc>
        <w:tc>
          <w:tcPr>
            <w:tcW w:w="4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Организация отдыха и оздоровления детей в з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городных оздоровительных лагерях, наход</w:t>
            </w:r>
            <w:r w:rsidRPr="005068C9">
              <w:rPr>
                <w:sz w:val="20"/>
                <w:szCs w:val="20"/>
              </w:rPr>
              <w:t>я</w:t>
            </w:r>
            <w:r w:rsidRPr="005068C9">
              <w:rPr>
                <w:sz w:val="20"/>
                <w:szCs w:val="20"/>
              </w:rPr>
              <w:t>щихся 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УО, КФСиД, КПДНиЗП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обл. бюдж.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4 600шт.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1"/>
          <w:wAfter w:w="1326" w:type="dxa"/>
          <w:trHeight w:val="41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фед. бю</w:t>
            </w:r>
            <w:r w:rsidRPr="005068C9">
              <w:rPr>
                <w:rFonts w:ascii="Cambria" w:hAnsi="Cambria" w:cs="Cambria"/>
                <w:sz w:val="20"/>
                <w:szCs w:val="20"/>
              </w:rPr>
              <w:t>д</w:t>
            </w:r>
            <w:r w:rsidRPr="005068C9">
              <w:rPr>
                <w:rFonts w:ascii="Cambria" w:hAnsi="Cambria" w:cs="Cambria"/>
                <w:sz w:val="20"/>
                <w:szCs w:val="20"/>
              </w:rPr>
              <w:t>жет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sz w:val="20"/>
                <w:szCs w:val="20"/>
              </w:rPr>
            </w:pPr>
            <w:r w:rsidRPr="005068C9">
              <w:rPr>
                <w:rFonts w:ascii="Cambria" w:hAnsi="Cambria" w:cs="Cambria"/>
                <w:sz w:val="20"/>
                <w:szCs w:val="20"/>
              </w:rPr>
              <w:t>внебюдж.  ср.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</w:p>
        </w:tc>
      </w:tr>
      <w:tr w:rsidR="003F28E1" w:rsidRPr="005068C9" w:rsidTr="00A45BC4">
        <w:trPr>
          <w:gridAfter w:val="1"/>
          <w:wAfter w:w="1326" w:type="dxa"/>
          <w:trHeight w:val="319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переход на новые образовательные стандарты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Осуществление перехода на новые образов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тельные стандарты во всех общеобразовател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ных школах города.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тек. финансир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2.2. Повышение профессионального уровня педагогических работников в системе образования и решение проблемы ее кадр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вого 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313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noWrap/>
            <w:vAlign w:val="bottom"/>
          </w:tcPr>
          <w:p w:rsidR="003F28E1" w:rsidRPr="005068C9" w:rsidRDefault="003F28E1" w:rsidP="00022DB5">
            <w:pPr>
              <w:rPr>
                <w:rFonts w:ascii="Calibri" w:hAnsi="Calibri" w:cs="Calibri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</w:rPr>
              <w:t xml:space="preserve">МП 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«Развитие системы  образования  города Пскова»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развитие педагог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ческого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Поощрение лучших  воспитателей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Поощрение лучших педагогов  дополнительного образования детей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профессиональных конкурсов: «Учитель года», «Воспитатель года», «Дебют»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Издание муниципального образовательного журнала (два номера в 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ДЦП «Развитие системы дошкольного обр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зования муниципального образования «Город Псков»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41FCD">
            <w:pPr>
              <w:ind w:left="708"/>
              <w:jc w:val="center"/>
              <w:rPr>
                <w:b/>
              </w:rPr>
            </w:pPr>
            <w:r w:rsidRPr="005068C9">
              <w:rPr>
                <w:b/>
              </w:rPr>
              <w:t>ДЦП  завершена в 2012 году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</w:rPr>
              <w:t xml:space="preserve">МП 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«Развитие системы дошкольного обр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зования города Пскова»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развитие педагог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ческого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Улучшение качественного состава и обеспеч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ние профессионального роста педагогических кадров дошкольных образовательных учрежд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 xml:space="preserve">ний (семинары, курсы)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Привлечение и использование научного поте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циала специалистов из других регионов для п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вышения качества профессионального уровня и освоения новых педагогических технологий (в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риативных программ "Сообщество", "Кроха" и других)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Ежегодная пролонгация предоставленной льг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ты (20% на 1 ребенка; 50% на 2 детей, пос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щающих ДОУ) по оплате за содержание ребенка в дошкольном образовательном учреждении, если родитель является работником муниц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пального дошкольного образовательного учр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 xml:space="preserve">ждения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610,5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225,3 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36,9</w:t>
            </w:r>
          </w:p>
        </w:tc>
      </w:tr>
      <w:tr w:rsidR="003F28E1" w:rsidRPr="005068C9" w:rsidTr="005F086C">
        <w:trPr>
          <w:gridAfter w:val="2"/>
          <w:wAfter w:w="1334" w:type="dxa"/>
          <w:trHeight w:val="37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Мероприятия 3.4-3.6 исключены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3.7.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Изучение и обобщение опыта лучших педагогов ДОУ по проблеме личностно – ориентированн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го подхода к развитию детей дошкольного во</w:t>
            </w:r>
            <w:r w:rsidRPr="005068C9">
              <w:rPr>
                <w:sz w:val="20"/>
                <w:szCs w:val="20"/>
              </w:rPr>
              <w:t>з</w:t>
            </w:r>
            <w:r w:rsidRPr="005068C9">
              <w:rPr>
                <w:sz w:val="20"/>
                <w:szCs w:val="20"/>
              </w:rPr>
              <w:t>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в рамках тек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щего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2.3. Улучшение инфраструктуры си</w:t>
            </w:r>
            <w:r w:rsidRPr="005068C9">
              <w:rPr>
                <w:b/>
                <w:bCs/>
                <w:sz w:val="20"/>
                <w:szCs w:val="20"/>
              </w:rPr>
              <w:t>с</w:t>
            </w:r>
            <w:r w:rsidRPr="005068C9">
              <w:rPr>
                <w:b/>
                <w:bCs/>
                <w:sz w:val="20"/>
                <w:szCs w:val="20"/>
              </w:rPr>
              <w:t>темы образования и материально-технической базы учреждений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375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</w:rPr>
              <w:t xml:space="preserve">МП 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«Развитие системы  образования  города Пскова»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Улучшение инфр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структуры системы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Стимулирование дошкольных образовательных учреждений, эффективно внедряющих иннов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 xml:space="preserve">ционные проекты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900,0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Стимулирование учреждений дополнительного образования детей, эффективно внедряющих инновационные проекты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Оснащение учреждений дополнительного обр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 xml:space="preserve">зования детей, а также ЦППРиК   пособиями и оборудованием для образовательного процесса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1400,0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Текущий ремонт  общеобразовательных учре</w:t>
            </w:r>
            <w:r w:rsidRPr="005068C9">
              <w:rPr>
                <w:sz w:val="20"/>
                <w:szCs w:val="20"/>
              </w:rPr>
              <w:t>ж</w:t>
            </w:r>
            <w:r w:rsidRPr="005068C9">
              <w:rPr>
                <w:sz w:val="20"/>
                <w:szCs w:val="20"/>
              </w:rPr>
              <w:t>дений и учреждений дополнительного образ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вания, в том числе пищеблоков школьных ст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ловых и школьных санитарных узлов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78280,0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Cs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192,1 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0,3 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Капитальный ремонт общеобразовательных у</w:t>
            </w:r>
            <w:r w:rsidRPr="005068C9">
              <w:rPr>
                <w:sz w:val="20"/>
                <w:szCs w:val="20"/>
              </w:rPr>
              <w:t>ч</w:t>
            </w:r>
            <w:r w:rsidRPr="005068C9">
              <w:rPr>
                <w:sz w:val="20"/>
                <w:szCs w:val="20"/>
              </w:rPr>
              <w:t>реждений и учреждений дополнительного обр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 xml:space="preserve">зования, в том числе пищеблоков школьных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F28E1" w:rsidRPr="005068C9" w:rsidRDefault="003F28E1" w:rsidP="00022DB5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78815,0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2.4. Повышение качества и доступн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сти образования, соответствующего требов</w:t>
            </w:r>
            <w:r w:rsidRPr="005068C9">
              <w:rPr>
                <w:b/>
                <w:bCs/>
                <w:sz w:val="20"/>
                <w:szCs w:val="20"/>
              </w:rPr>
              <w:t>а</w:t>
            </w:r>
            <w:r w:rsidRPr="005068C9">
              <w:rPr>
                <w:b/>
                <w:bCs/>
                <w:sz w:val="20"/>
                <w:szCs w:val="20"/>
              </w:rPr>
              <w:t>ниям экономик и и городского сообщества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  <w:sz w:val="20"/>
                <w:szCs w:val="20"/>
              </w:rPr>
              <w:t>МП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«Развитие системы  образования  города Пскова»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 Создание условий для повышения качества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3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Приобретение оборудования и мебели для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6088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в 2014 году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смотрено. </w:t>
            </w:r>
          </w:p>
        </w:tc>
      </w:tr>
      <w:tr w:rsidR="003F28E1" w:rsidRPr="005068C9" w:rsidTr="005F086C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 Создание условий для повышения качества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Строительство новой школы в районе дальнего Завеличья на 800 мест.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500000,0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Перенесено на последу</w:t>
            </w:r>
            <w:r w:rsidRPr="005068C9">
              <w:rPr>
                <w:sz w:val="20"/>
                <w:szCs w:val="20"/>
              </w:rPr>
              <w:t>ю</w:t>
            </w:r>
            <w:r w:rsidRPr="005068C9">
              <w:rPr>
                <w:sz w:val="20"/>
                <w:szCs w:val="20"/>
              </w:rPr>
              <w:t>щие годы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Перевод муниципальных образовательных  у</w:t>
            </w:r>
            <w:r w:rsidRPr="005068C9">
              <w:rPr>
                <w:sz w:val="20"/>
                <w:szCs w:val="20"/>
              </w:rPr>
              <w:t>ч</w:t>
            </w:r>
            <w:r w:rsidRPr="005068C9">
              <w:rPr>
                <w:sz w:val="20"/>
                <w:szCs w:val="20"/>
              </w:rPr>
              <w:t>реждений  на нормативное подушевое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2DB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2"/>
          <w:wAfter w:w="1334" w:type="dxa"/>
          <w:trHeight w:val="4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F848E8">
            <w:pPr>
              <w:rPr>
                <w:rFonts w:ascii="Calibri" w:hAnsi="Calibri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700144">
            <w:pPr>
              <w:widowControl w:val="0"/>
              <w:jc w:val="center"/>
            </w:pPr>
            <w:r w:rsidRPr="005068C9">
              <w:rPr>
                <w:b/>
                <w:bCs/>
              </w:rPr>
              <w:t>Цель 3. Развитие культурно-образовательного потенциала псковичей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Задача 3.1. </w:t>
            </w:r>
            <w:r w:rsidRPr="005068C9">
              <w:rPr>
                <w:sz w:val="20"/>
                <w:szCs w:val="20"/>
              </w:rPr>
              <w:t>Сохранение культурного наследия и ознакомление с ним горожан.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5068C9">
              <w:rPr>
                <w:rFonts w:ascii="Times New Roman" w:hAnsi="Times New Roman" w:cs="Times New Roman"/>
                <w:i/>
              </w:rPr>
              <w:t>Разработка подпрограммы «Культурное насл</w:t>
            </w:r>
            <w:r w:rsidRPr="005068C9">
              <w:rPr>
                <w:rFonts w:ascii="Times New Roman" w:hAnsi="Times New Roman" w:cs="Times New Roman"/>
                <w:i/>
              </w:rPr>
              <w:t>е</w:t>
            </w:r>
            <w:r w:rsidRPr="005068C9">
              <w:rPr>
                <w:rFonts w:ascii="Times New Roman" w:hAnsi="Times New Roman" w:cs="Times New Roman"/>
                <w:i/>
              </w:rPr>
              <w:t>дие муниципального образования «Город Псков»  в составе МП «Культура, сохранение культурн</w:t>
            </w:r>
            <w:r w:rsidRPr="005068C9">
              <w:rPr>
                <w:rFonts w:ascii="Times New Roman" w:hAnsi="Times New Roman" w:cs="Times New Roman"/>
                <w:i/>
              </w:rPr>
              <w:t>о</w:t>
            </w:r>
            <w:r w:rsidRPr="005068C9">
              <w:rPr>
                <w:rFonts w:ascii="Times New Roman" w:hAnsi="Times New Roman" w:cs="Times New Roman"/>
                <w:i/>
              </w:rPr>
              <w:t>го наследия и развитие туризма на территории муниципального образования «Город Псков»  (реализация предполагается с 2015 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F086C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3.2. Развитие сети учреждений кул</w:t>
            </w:r>
            <w:r w:rsidRPr="005068C9">
              <w:rPr>
                <w:b/>
                <w:bCs/>
                <w:sz w:val="20"/>
                <w:szCs w:val="20"/>
              </w:rPr>
              <w:t>ь</w:t>
            </w:r>
            <w:r w:rsidRPr="005068C9">
              <w:rPr>
                <w:b/>
                <w:bCs/>
                <w:sz w:val="20"/>
                <w:szCs w:val="20"/>
              </w:rPr>
              <w:t>туры, расширение спектра мероприятий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F0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iCs/>
                <w:sz w:val="20"/>
                <w:szCs w:val="22"/>
              </w:rPr>
              <w:t xml:space="preserve">МП 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«Развитие сферы «Культура» в муниц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пальном образовании «Город Псков» на 2012-2014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F086C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Укрепление материально- технической базы м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ниципальных бюджетных учреждений кул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туры и муниципальных бюджетных образов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тельных учреждений дополнительного образования д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ind w:left="-168" w:right="-101"/>
              <w:jc w:val="center"/>
              <w:rPr>
                <w:rFonts w:ascii="Cambria" w:hAnsi="Cambria"/>
                <w:b/>
              </w:rPr>
            </w:pPr>
            <w:r w:rsidRPr="005068C9">
              <w:rPr>
                <w:rFonts w:ascii="Cambria" w:hAnsi="Cambria"/>
                <w:b/>
              </w:rPr>
              <w:t>1441,23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541,23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37,5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капитального и текущего ремонта муниципальных бюджетных учреждений кул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туры и муниципальных бюджетных образов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тельных учреждений дополнительного образ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ind w:left="-168" w:right="-101"/>
              <w:jc w:val="center"/>
              <w:rPr>
                <w:rFonts w:ascii="Cambria" w:hAnsi="Cambria"/>
                <w:b/>
              </w:rPr>
            </w:pPr>
            <w:r w:rsidRPr="005068C9">
              <w:rPr>
                <w:rFonts w:ascii="Cambria" w:hAnsi="Cambria"/>
                <w:b/>
              </w:rPr>
              <w:t>8258,8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0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Постановка спектаклей, интерактивных пр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грамм в МБУК «Театр юного зрителя». Сове</w:t>
            </w:r>
            <w:r w:rsidRPr="005068C9">
              <w:rPr>
                <w:sz w:val="20"/>
                <w:szCs w:val="20"/>
              </w:rPr>
              <w:t>р</w:t>
            </w:r>
            <w:r w:rsidRPr="005068C9">
              <w:rPr>
                <w:sz w:val="20"/>
                <w:szCs w:val="20"/>
              </w:rPr>
              <w:t>шенствование концертных программ разных жанров, повышение исполнительского масте</w:t>
            </w:r>
            <w:r w:rsidRPr="005068C9">
              <w:rPr>
                <w:sz w:val="20"/>
                <w:szCs w:val="20"/>
              </w:rPr>
              <w:t>р</w:t>
            </w:r>
            <w:r w:rsidRPr="005068C9">
              <w:rPr>
                <w:sz w:val="20"/>
                <w:szCs w:val="20"/>
              </w:rPr>
              <w:t xml:space="preserve">ства.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Открытие Центра Детского чтения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3.3. Поддержка разнообразных видов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024C85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</w:tr>
      <w:tr w:rsidR="003F28E1" w:rsidRPr="005068C9" w:rsidTr="005F086C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Непрограммная деятельность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2849A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pStyle w:val="ConsPlusCell"/>
              <w:ind w:right="-108"/>
              <w:rPr>
                <w:szCs w:val="22"/>
              </w:rPr>
            </w:pPr>
            <w:r w:rsidRPr="005068C9">
              <w:rPr>
                <w:szCs w:val="22"/>
              </w:rPr>
              <w:t>Реализация задачи предполагается с 2015 года в рамках подпрограммы «Культурное наследие муниципального образования «Г</w:t>
            </w:r>
            <w:r w:rsidRPr="005068C9">
              <w:rPr>
                <w:szCs w:val="22"/>
              </w:rPr>
              <w:t>о</w:t>
            </w:r>
            <w:r w:rsidRPr="005068C9">
              <w:rPr>
                <w:szCs w:val="22"/>
              </w:rPr>
              <w:t>род Псков» (разработка – 2014 год)  (см. З</w:t>
            </w:r>
            <w:r w:rsidRPr="005068C9">
              <w:rPr>
                <w:szCs w:val="22"/>
              </w:rPr>
              <w:t>а</w:t>
            </w:r>
            <w:r w:rsidRPr="005068C9">
              <w:rPr>
                <w:szCs w:val="22"/>
              </w:rPr>
              <w:t>дачу 3.1.)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E616FB">
            <w:pPr>
              <w:jc w:val="center"/>
              <w:rPr>
                <w:b/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Реализация задачи не предусмотрена в 2014 году </w:t>
            </w:r>
          </w:p>
        </w:tc>
        <w:tc>
          <w:tcPr>
            <w:tcW w:w="1326" w:type="dxa"/>
          </w:tcPr>
          <w:p w:rsidR="003F28E1" w:rsidRPr="005068C9" w:rsidRDefault="003F28E1" w:rsidP="00E616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931779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E616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3.4. Развитие разнообразных возмо</w:t>
            </w:r>
            <w:r w:rsidRPr="005068C9">
              <w:rPr>
                <w:b/>
                <w:bCs/>
                <w:sz w:val="20"/>
                <w:szCs w:val="20"/>
              </w:rPr>
              <w:t>ж</w:t>
            </w:r>
            <w:r w:rsidRPr="005068C9">
              <w:rPr>
                <w:b/>
                <w:bCs/>
                <w:sz w:val="20"/>
                <w:szCs w:val="20"/>
              </w:rPr>
              <w:t>ностей для самовыражения и народного творчества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>
            <w:pPr>
              <w:jc w:val="center"/>
              <w:rPr>
                <w:b/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Реализация задачи не предусмотрено в 2014 году</w:t>
            </w:r>
          </w:p>
        </w:tc>
        <w:tc>
          <w:tcPr>
            <w:tcW w:w="1326" w:type="dxa"/>
          </w:tcPr>
          <w:p w:rsidR="003F28E1" w:rsidRPr="005068C9" w:rsidRDefault="003F28E1" w:rsidP="00E616FB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ДЦП  «Поддержка юных дарований в муниц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пальных образовательных учреждениях д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полнительного образования детей и муниц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пальных учреждениях культуры муниципал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ь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ного образования «Город Псков» на 2011-2013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2"/>
              </w:rPr>
            </w:pPr>
            <w:r w:rsidRPr="005068C9">
              <w:rPr>
                <w:sz w:val="20"/>
                <w:szCs w:val="22"/>
              </w:rPr>
              <w:t> </w:t>
            </w:r>
          </w:p>
          <w:p w:rsidR="003F28E1" w:rsidRPr="005068C9" w:rsidRDefault="003F28E1" w:rsidP="00F848E8">
            <w:pPr>
              <w:jc w:val="center"/>
              <w:rPr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ДЦП  «Поддержка юных дарований …. на 2011-2013 годы» завершена в 2013 году</w:t>
            </w:r>
            <w:r w:rsidRPr="005068C9">
              <w:rPr>
                <w:sz w:val="20"/>
                <w:szCs w:val="22"/>
              </w:rPr>
              <w:t> </w:t>
            </w:r>
          </w:p>
          <w:p w:rsidR="003F28E1" w:rsidRPr="005068C9" w:rsidRDefault="003F28E1" w:rsidP="00F848E8">
            <w:pPr>
              <w:jc w:val="center"/>
              <w:rPr>
                <w:sz w:val="20"/>
                <w:szCs w:val="22"/>
              </w:rPr>
            </w:pPr>
            <w:r w:rsidRPr="005068C9">
              <w:rPr>
                <w:sz w:val="20"/>
                <w:szCs w:val="22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i/>
                <w:iCs/>
                <w:sz w:val="20"/>
                <w:szCs w:val="20"/>
              </w:rPr>
            </w:pPr>
            <w:r w:rsidRPr="005068C9">
              <w:rPr>
                <w:i/>
                <w:iCs/>
                <w:sz w:val="20"/>
                <w:szCs w:val="20"/>
              </w:rPr>
              <w:t>Мероприятия 4 и 5. будут включены в разраб</w:t>
            </w:r>
            <w:r w:rsidRPr="005068C9">
              <w:rPr>
                <w:i/>
                <w:iCs/>
                <w:sz w:val="20"/>
                <w:szCs w:val="20"/>
              </w:rPr>
              <w:t>о</w:t>
            </w:r>
            <w:r w:rsidRPr="005068C9">
              <w:rPr>
                <w:i/>
                <w:iCs/>
                <w:sz w:val="20"/>
                <w:szCs w:val="20"/>
              </w:rPr>
              <w:t>танную в 2012 году ДЦП «Сохранение и попул</w:t>
            </w:r>
            <w:r w:rsidRPr="005068C9">
              <w:rPr>
                <w:i/>
                <w:iCs/>
                <w:sz w:val="20"/>
                <w:szCs w:val="20"/>
              </w:rPr>
              <w:t>я</w:t>
            </w:r>
            <w:r w:rsidRPr="005068C9">
              <w:rPr>
                <w:i/>
                <w:iCs/>
                <w:sz w:val="20"/>
                <w:szCs w:val="20"/>
              </w:rPr>
              <w:t>ризация историко-культурного наследия в м</w:t>
            </w:r>
            <w:r w:rsidRPr="005068C9">
              <w:rPr>
                <w:i/>
                <w:iCs/>
                <w:sz w:val="20"/>
                <w:szCs w:val="20"/>
              </w:rPr>
              <w:t>у</w:t>
            </w:r>
            <w:r w:rsidRPr="005068C9">
              <w:rPr>
                <w:i/>
                <w:iCs/>
                <w:sz w:val="20"/>
                <w:szCs w:val="20"/>
              </w:rPr>
              <w:t>ниципальном образовании «Город Псков» на 2013-2015 годы» (см. Задачу3.1.)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системы конкурсной поддержки и продвижения литературных произведений и  творческих работ псковичей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Издание книг псковских писателей и краеведов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3.5. Развитие потенциала сферы кул</w:t>
            </w:r>
            <w:r w:rsidRPr="005068C9">
              <w:rPr>
                <w:b/>
                <w:bCs/>
                <w:sz w:val="20"/>
                <w:szCs w:val="20"/>
              </w:rPr>
              <w:t>ь</w:t>
            </w:r>
            <w:r w:rsidRPr="005068C9">
              <w:rPr>
                <w:b/>
                <w:bCs/>
                <w:sz w:val="20"/>
                <w:szCs w:val="20"/>
              </w:rPr>
              <w:t>туры и формирование городских культурных традиций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>
            <w:pPr>
              <w:rPr>
                <w:sz w:val="20"/>
                <w:szCs w:val="20"/>
              </w:rPr>
            </w:pPr>
          </w:p>
        </w:tc>
      </w:tr>
      <w:tr w:rsidR="003F28E1" w:rsidRPr="005068C9" w:rsidTr="00F463F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pStyle w:val="ConsPlusCell"/>
              <w:ind w:right="-108"/>
              <w:rPr>
                <w:rFonts w:ascii="Times New Roman" w:hAnsi="Times New Roman" w:cs="Times New Roman"/>
                <w:szCs w:val="22"/>
              </w:rPr>
            </w:pPr>
            <w:r w:rsidRPr="005068C9">
              <w:rPr>
                <w:rFonts w:ascii="Times New Roman" w:hAnsi="Times New Roman" w:cs="Times New Roman"/>
                <w:szCs w:val="22"/>
              </w:rPr>
              <w:t>Реализация задачи предполагается с 2015 года в рамках подпрограммы «Культурное наследие м</w:t>
            </w:r>
            <w:r w:rsidRPr="005068C9">
              <w:rPr>
                <w:rFonts w:ascii="Times New Roman" w:hAnsi="Times New Roman" w:cs="Times New Roman"/>
                <w:szCs w:val="22"/>
              </w:rPr>
              <w:t>у</w:t>
            </w:r>
            <w:r w:rsidRPr="005068C9">
              <w:rPr>
                <w:rFonts w:ascii="Times New Roman" w:hAnsi="Times New Roman" w:cs="Times New Roman"/>
                <w:szCs w:val="22"/>
              </w:rPr>
              <w:t>ниципального образования «Город Псков» (ра</w:t>
            </w:r>
            <w:r w:rsidRPr="005068C9">
              <w:rPr>
                <w:rFonts w:ascii="Times New Roman" w:hAnsi="Times New Roman" w:cs="Times New Roman"/>
                <w:szCs w:val="22"/>
              </w:rPr>
              <w:t>з</w:t>
            </w:r>
            <w:r w:rsidRPr="005068C9">
              <w:rPr>
                <w:rFonts w:ascii="Times New Roman" w:hAnsi="Times New Roman" w:cs="Times New Roman"/>
                <w:szCs w:val="22"/>
              </w:rPr>
              <w:t>работка – 2014 год)  (см. Задачу 3.1.)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E616FB">
            <w:pPr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2"/>
              </w:rPr>
              <w:t>Реализация задачи в 2014 году не предусмотрено (решается в последующие годы)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70014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700144">
            <w:pPr>
              <w:widowControl w:val="0"/>
              <w:jc w:val="center"/>
              <w:rPr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3F28E1" w:rsidRPr="005068C9" w:rsidTr="00EA408A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4.1.  Обеспечение населения жильем и создание условий для осуществления гра</w:t>
            </w:r>
            <w:r w:rsidRPr="005068C9">
              <w:rPr>
                <w:b/>
                <w:bCs/>
                <w:sz w:val="20"/>
                <w:szCs w:val="20"/>
              </w:rPr>
              <w:t>ж</w:t>
            </w:r>
            <w:r w:rsidRPr="005068C9">
              <w:rPr>
                <w:b/>
                <w:bCs/>
                <w:sz w:val="20"/>
                <w:szCs w:val="20"/>
              </w:rPr>
              <w:t>данами права на жилище и безопасного пр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живания в нем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B72E72">
            <w:pPr>
              <w:jc w:val="center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2"/>
              </w:rPr>
              <w:t>Реализация задачи в 2014 году не предусмотрено (решается в последующие годы)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F70FDF">
            <w:pPr>
              <w:rPr>
                <w:rFonts w:ascii="Calibri" w:hAnsi="Calibri"/>
                <w:sz w:val="20"/>
                <w:szCs w:val="22"/>
              </w:rPr>
            </w:pPr>
            <w:r w:rsidRPr="005068C9">
              <w:rPr>
                <w:rFonts w:ascii="Calibri" w:hAnsi="Calibri"/>
                <w:sz w:val="20"/>
                <w:szCs w:val="22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i/>
                <w:iCs/>
              </w:rPr>
              <w:t>МП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 xml:space="preserve">  «Жилище» на 2010 - 2015 годы муниц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пального образования "Город Псков"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Ликвидация  ве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хого жилого фонда, отселение граждан из ж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лых помещений, признанных непригодными для проживания, путем приобретения жилых пом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4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Снос ветхого жилого фонда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В 2014 году </w:t>
            </w:r>
            <w:r w:rsidRPr="005068C9">
              <w:rPr>
                <w:b/>
                <w:sz w:val="20"/>
                <w:szCs w:val="20"/>
              </w:rPr>
              <w:t>не пред</w:t>
            </w:r>
            <w:r w:rsidRPr="005068C9">
              <w:rPr>
                <w:b/>
                <w:sz w:val="20"/>
                <w:szCs w:val="20"/>
              </w:rPr>
              <w:t>у</w:t>
            </w:r>
            <w:r w:rsidRPr="005068C9">
              <w:rPr>
                <w:b/>
                <w:sz w:val="20"/>
                <w:szCs w:val="20"/>
              </w:rPr>
              <w:t>смотрено</w:t>
            </w: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(проведение конкурсных процедур, выполнение работ)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Приобретение жилых помещений и участие в долевом строительстве многоквартирных жилых домов для переселения граждан из домов, пр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знанных непригодными для проживания, в бл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гоустроенные жилые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616FB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В 2014 году </w:t>
            </w:r>
            <w:r w:rsidRPr="005068C9">
              <w:rPr>
                <w:b/>
                <w:sz w:val="20"/>
                <w:szCs w:val="20"/>
              </w:rPr>
              <w:t>не пред</w:t>
            </w:r>
            <w:r w:rsidRPr="005068C9">
              <w:rPr>
                <w:b/>
                <w:sz w:val="20"/>
                <w:szCs w:val="20"/>
              </w:rPr>
              <w:t>у</w:t>
            </w:r>
            <w:r w:rsidRPr="005068C9">
              <w:rPr>
                <w:b/>
                <w:sz w:val="20"/>
                <w:szCs w:val="20"/>
              </w:rPr>
              <w:t>смотрено</w:t>
            </w:r>
          </w:p>
          <w:p w:rsidR="003F28E1" w:rsidRPr="005068C9" w:rsidRDefault="003F28E1" w:rsidP="00E616FB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(ПАГП от 26.02.2014 № 336)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iCs/>
                <w:sz w:val="28"/>
                <w:szCs w:val="28"/>
              </w:rPr>
              <w:t xml:space="preserve">МП 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на 2012-2021 годы «Очередь» муниц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пального образования «Город Псков»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Строительство м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ниципального жилья, предоставление (ликвид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 xml:space="preserve">ция очереди) квартир гражданам, состоящим на учете нуждающихся в жилых помещениях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Приобретение жилых помещений  путем стро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тельства на основании муниципального заказа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В 2014 году </w:t>
            </w:r>
            <w:r w:rsidRPr="005068C9">
              <w:rPr>
                <w:b/>
                <w:sz w:val="20"/>
                <w:szCs w:val="20"/>
              </w:rPr>
              <w:t>не пред</w:t>
            </w:r>
            <w:r w:rsidRPr="005068C9">
              <w:rPr>
                <w:b/>
                <w:sz w:val="20"/>
                <w:szCs w:val="20"/>
              </w:rPr>
              <w:t>у</w:t>
            </w:r>
            <w:r w:rsidRPr="005068C9">
              <w:rPr>
                <w:b/>
                <w:sz w:val="20"/>
                <w:szCs w:val="20"/>
              </w:rPr>
              <w:t>смотрено</w:t>
            </w:r>
            <w:r w:rsidRPr="005068C9">
              <w:rPr>
                <w:sz w:val="20"/>
                <w:szCs w:val="20"/>
              </w:rPr>
              <w:t> </w:t>
            </w:r>
          </w:p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F70F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iCs/>
                <w:sz w:val="28"/>
                <w:szCs w:val="28"/>
              </w:rPr>
              <w:t>МП</w:t>
            </w:r>
            <w:r w:rsidRPr="005068C9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 xml:space="preserve"> на 2012-2016 годы «Ремонт и рассел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е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ние домов маневренного жилищного фонда и домов, ранее имевших статус общежитий»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Расселение домов, ранее имевших статус общежитий в рамках 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Приобретение муниципального жилья (на ра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селение) путем строительства на основании м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 xml:space="preserve">ниципального заказа.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0 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E616F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В 2014 году </w:t>
            </w:r>
            <w:r w:rsidRPr="005068C9">
              <w:rPr>
                <w:b/>
                <w:sz w:val="20"/>
                <w:szCs w:val="20"/>
              </w:rPr>
              <w:t>не пред</w:t>
            </w:r>
            <w:r w:rsidRPr="005068C9">
              <w:rPr>
                <w:b/>
                <w:sz w:val="20"/>
                <w:szCs w:val="20"/>
              </w:rPr>
              <w:t>у</w:t>
            </w:r>
            <w:r w:rsidRPr="005068C9">
              <w:rPr>
                <w:b/>
                <w:sz w:val="20"/>
                <w:szCs w:val="20"/>
              </w:rPr>
              <w:t>смотрено</w:t>
            </w:r>
          </w:p>
          <w:p w:rsidR="003F28E1" w:rsidRPr="005068C9" w:rsidRDefault="003F28E1" w:rsidP="00E616FB">
            <w:pPr>
              <w:rPr>
                <w:b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ПАГП от 31.03.2014 № 597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капитального ремонта многоква</w:t>
            </w:r>
            <w:r w:rsidRPr="005068C9">
              <w:rPr>
                <w:sz w:val="20"/>
                <w:szCs w:val="20"/>
              </w:rPr>
              <w:t>р</w:t>
            </w:r>
            <w:r w:rsidRPr="005068C9">
              <w:rPr>
                <w:sz w:val="20"/>
                <w:szCs w:val="20"/>
              </w:rPr>
              <w:t>тирных домов маневренного жилищного фонда и домов, ранее имевших статус общежитий.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70FDF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/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</w:t>
            </w:r>
            <w:r w:rsidRPr="005068C9">
              <w:rPr>
                <w:b/>
                <w:bCs/>
                <w:sz w:val="20"/>
                <w:szCs w:val="20"/>
              </w:rPr>
              <w:t>и</w:t>
            </w:r>
            <w:r w:rsidRPr="005068C9">
              <w:rPr>
                <w:b/>
                <w:bCs/>
                <w:sz w:val="20"/>
                <w:szCs w:val="20"/>
              </w:rPr>
              <w:t>лищного фонда и обеспечения надлежащей эксплуатации инженерных сооружений и с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держания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616FB">
            <w:pPr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A62CE5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ДЦП «Замена лифтового оборудования в ж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и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лых многоквартирных домах муниципального образования «Город Псков» на 2011-2013 г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о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bCs/>
                <w:sz w:val="28"/>
                <w:szCs w:val="28"/>
              </w:rPr>
            </w:pPr>
            <w:r w:rsidRPr="005068C9">
              <w:rPr>
                <w:b/>
                <w:sz w:val="20"/>
                <w:szCs w:val="22"/>
              </w:rPr>
              <w:t>ДЦП завершена в 2013 году</w:t>
            </w:r>
          </w:p>
        </w:tc>
      </w:tr>
      <w:tr w:rsidR="003F28E1" w:rsidRPr="005068C9" w:rsidTr="00A62CE5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  <w:sz w:val="20"/>
                <w:szCs w:val="20"/>
              </w:rPr>
              <w:t>МП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«Капитальный ремонт в жилых мног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о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квартирных домах муниципального образов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 w:cs="Cambria"/>
                <w:i/>
                <w:iCs/>
                <w:sz w:val="20"/>
                <w:szCs w:val="20"/>
              </w:rPr>
              <w:t>ния «Город Псков» на 2012-2014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A62CE5">
            <w:pPr>
              <w:jc w:val="center"/>
              <w:rPr>
                <w:b/>
                <w:sz w:val="20"/>
                <w:szCs w:val="22"/>
              </w:rPr>
            </w:pPr>
            <w:r w:rsidRPr="005068C9">
              <w:rPr>
                <w:b/>
                <w:sz w:val="20"/>
                <w:szCs w:val="20"/>
              </w:rPr>
              <w:t>МП (ДЦП) отменена (ПАГП от 25.04.2014 №863</w:t>
            </w:r>
            <w:r w:rsidRPr="005068C9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3F28E1" w:rsidRPr="005068C9" w:rsidTr="005F086C">
        <w:trPr>
          <w:gridAfter w:val="2"/>
          <w:wAfter w:w="1334" w:type="dxa"/>
          <w:trHeight w:val="4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F28E1" w:rsidRPr="005068C9" w:rsidRDefault="003F28E1" w:rsidP="005F086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5F086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Задача 4.5. Развитие рынка жилья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УУРЖП, 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iCs/>
              </w:rPr>
              <w:t xml:space="preserve">МП 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«Обеспечение жильем работников бю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жетной сферы»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</w:t>
            </w:r>
            <w:r w:rsidRPr="005068C9">
              <w:rPr>
                <w:sz w:val="20"/>
                <w:szCs w:val="20"/>
                <w:lang w:eastAsia="en-US"/>
              </w:rPr>
              <w:t xml:space="preserve"> </w:t>
            </w:r>
            <w:r w:rsidRPr="005068C9">
              <w:rPr>
                <w:sz w:val="20"/>
                <w:szCs w:val="20"/>
              </w:rPr>
              <w:t>Формирование (с учетом низкой покупательной способности н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селения Пскова) условий для приобретения ж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лья работников бюджетной сферы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Предоставление субсидий работникам бюдже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ной сферы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i/>
                <w:iCs/>
              </w:rPr>
              <w:t>МП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 xml:space="preserve"> «Жилище»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развитие ипотечн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го кредитования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Предоставление субсидий на компенсацию пр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центных ставок по ипотечным кредитам на при</w:t>
            </w:r>
            <w:r w:rsidRPr="005068C9">
              <w:rPr>
                <w:sz w:val="20"/>
                <w:szCs w:val="20"/>
              </w:rPr>
              <w:softHyphen/>
              <w:t>обретение жилья гражданам, признанным нуж</w:t>
            </w:r>
            <w:r w:rsidRPr="005068C9">
              <w:rPr>
                <w:sz w:val="20"/>
                <w:szCs w:val="20"/>
              </w:rPr>
              <w:softHyphen/>
              <w:t>дающимися в жилых помещениях в городе Пскове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widowControl w:val="0"/>
              <w:ind w:left="-56" w:right="-149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10 549,0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</w:pPr>
            <w:r w:rsidRPr="005068C9">
              <w:t>3 400,4 </w:t>
            </w:r>
          </w:p>
          <w:p w:rsidR="003F28E1" w:rsidRPr="005068C9" w:rsidRDefault="003F28E1" w:rsidP="00441FCD">
            <w:pPr>
              <w:jc w:val="center"/>
              <w:rPr>
                <w:sz w:val="18"/>
                <w:szCs w:val="18"/>
              </w:rPr>
            </w:pPr>
            <w:r w:rsidRPr="005068C9">
              <w:rPr>
                <w:sz w:val="18"/>
                <w:szCs w:val="18"/>
              </w:rPr>
              <w:t>(согласно д</w:t>
            </w:r>
            <w:r w:rsidRPr="005068C9">
              <w:rPr>
                <w:sz w:val="18"/>
                <w:szCs w:val="18"/>
              </w:rPr>
              <w:t>о</w:t>
            </w:r>
            <w:r w:rsidRPr="005068C9">
              <w:rPr>
                <w:sz w:val="18"/>
                <w:szCs w:val="18"/>
              </w:rPr>
              <w:t>говорам за 1 - 2 кварталы)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</w:pPr>
            <w:r w:rsidRPr="005068C9">
              <w:t> 32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widowControl w:val="0"/>
              <w:ind w:left="-56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widowControl w:val="0"/>
              <w:ind w:left="-56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widowControl w:val="0"/>
              <w:ind w:left="-56"/>
              <w:jc w:val="center"/>
              <w:rPr>
                <w:sz w:val="22"/>
                <w:szCs w:val="22"/>
              </w:rPr>
            </w:pPr>
            <w:r w:rsidRPr="005068C9">
              <w:rPr>
                <w:sz w:val="22"/>
                <w:szCs w:val="22"/>
              </w:rPr>
              <w:t>8666,0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</w:pPr>
            <w:r w:rsidRPr="005068C9">
              <w:t> 2 600,0</w:t>
            </w:r>
          </w:p>
          <w:p w:rsidR="003F28E1" w:rsidRPr="005068C9" w:rsidRDefault="003F28E1" w:rsidP="00441FCD">
            <w:pPr>
              <w:jc w:val="center"/>
              <w:rPr>
                <w:sz w:val="18"/>
                <w:szCs w:val="18"/>
              </w:rPr>
            </w:pPr>
            <w:r w:rsidRPr="005068C9">
              <w:rPr>
                <w:sz w:val="18"/>
                <w:szCs w:val="18"/>
              </w:rPr>
              <w:t>(норма - с</w:t>
            </w:r>
            <w:r w:rsidRPr="005068C9">
              <w:rPr>
                <w:sz w:val="18"/>
                <w:szCs w:val="18"/>
              </w:rPr>
              <w:t>о</w:t>
            </w:r>
            <w:r w:rsidRPr="005068C9">
              <w:rPr>
                <w:sz w:val="18"/>
                <w:szCs w:val="18"/>
              </w:rPr>
              <w:t>гласно дог</w:t>
            </w:r>
            <w:r w:rsidRPr="005068C9">
              <w:rPr>
                <w:sz w:val="18"/>
                <w:szCs w:val="18"/>
              </w:rPr>
              <w:t>о</w:t>
            </w:r>
            <w:r w:rsidRPr="005068C9">
              <w:rPr>
                <w:sz w:val="18"/>
                <w:szCs w:val="18"/>
              </w:rPr>
              <w:t>ворам за 1 - 2 кварталы)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</w:pPr>
            <w:r w:rsidRPr="005068C9">
              <w:rPr>
                <w:sz w:val="20"/>
                <w:szCs w:val="20"/>
              </w:rPr>
              <w:t> </w:t>
            </w:r>
            <w:r w:rsidRPr="005068C9">
              <w:t>30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формирование у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ловий для приобретения жилья молодыми сем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Предоставление субсидий молодым семьям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УУРЖП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</w:pPr>
            <w:r w:rsidRPr="005068C9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</w:pPr>
            <w:r w:rsidRPr="005068C9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Поддержка инв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стиций в строительство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41FCD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Поддержание на устойчивом уровне объемов строительства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постоянно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ектной док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ментации инв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стора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41FCD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CE4BD3">
            <w:pPr>
              <w:rPr>
                <w:rFonts w:ascii="Calibri" w:hAnsi="Calibri"/>
              </w:rPr>
            </w:pPr>
            <w:r w:rsidRPr="005068C9">
              <w:rPr>
                <w:rFonts w:ascii="Calibri" w:hAnsi="Calibri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CE4BD3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5068C9">
              <w:rPr>
                <w:b/>
                <w:lang w:eastAsia="ar-SA"/>
              </w:rPr>
              <w:t>ПРИОРИТЕТ 3. Псков – КОМФОРТНЫЙ город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CE4BD3">
            <w:pPr>
              <w:rPr>
                <w:rFonts w:ascii="Calibri" w:hAnsi="Calibri"/>
                <w:sz w:val="22"/>
                <w:szCs w:val="22"/>
              </w:rPr>
            </w:pPr>
            <w:r w:rsidRPr="005068C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CE4BD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1. Обеспечение безопасной городской среды</w:t>
            </w:r>
          </w:p>
        </w:tc>
      </w:tr>
      <w:tr w:rsidR="003F28E1" w:rsidRPr="005068C9" w:rsidTr="00110F64">
        <w:trPr>
          <w:gridAfter w:val="1"/>
          <w:wAfter w:w="1326" w:type="dxa"/>
          <w:trHeight w:val="8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1.1. Снижение уровня преступности, обеспечение профилактики преступлений и иных правонарушений на территории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 УМВД по г. Пскову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203308,8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1186,4 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0,58 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МП  «Профилактика терроризма и экстр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е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мизма в муниципальном образовании «Город Псков» (2012-2014 годы)»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КГО и ЧС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Улучшение коо</w:t>
            </w:r>
            <w:r w:rsidRPr="005068C9">
              <w:rPr>
                <w:sz w:val="20"/>
                <w:szCs w:val="20"/>
              </w:rPr>
              <w:t>р</w:t>
            </w:r>
            <w:r w:rsidRPr="005068C9">
              <w:rPr>
                <w:sz w:val="20"/>
                <w:szCs w:val="20"/>
              </w:rPr>
              <w:t>динации деятельности правоохранительных о</w:t>
            </w:r>
            <w:r w:rsidRPr="005068C9">
              <w:rPr>
                <w:sz w:val="20"/>
                <w:szCs w:val="20"/>
              </w:rPr>
              <w:t>р</w:t>
            </w:r>
            <w:r w:rsidRPr="005068C9">
              <w:rPr>
                <w:sz w:val="20"/>
                <w:szCs w:val="20"/>
              </w:rPr>
              <w:t>ганов и органов МСУ по предупреждению пр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1,1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D2FC9">
            <w:pPr>
              <w:ind w:left="20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Участие в командно-штабных учениях по о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работке вопросов взаимодействия при пров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дении первоначальных мероприятий по пр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сечению террористических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Антитерр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ристическая комиссия при АГП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110F64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Мероприятие проводиться без 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рования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Наращивание сил  и технических средств контроля за ситуацией в общественных местах в целях повышения оп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ративности реагирования на сообщения о пр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вонарушении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2,1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D2FC9">
            <w:pPr>
              <w:ind w:left="20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Установка и обслуживание  систем  виде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наблюдения в муниципальных образовател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t>712,8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21,4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3,0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2,2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D2FC9">
            <w:pPr>
              <w:ind w:left="20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Установка систем  видеонаблюдения в  учр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ждениях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 и 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A7EE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96,0</w:t>
            </w:r>
          </w:p>
          <w:p w:rsidR="003F28E1" w:rsidRPr="005068C9" w:rsidRDefault="003F28E1" w:rsidP="00FA7EE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(изм. от 26.06.14)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МП «Профилактика преступлений и иных правонарушений в муниципальном образов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нии «Город Псков» на 2009-2014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Создание системы автоматизированной фотовидеофиксации нар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шений правил дорожного движения*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both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Приобретение и оборудование технических средств фиксации нарушений ПДД, создание центра видеофиксации нарушений ПДД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both"/>
              <w:rPr>
                <w:b/>
                <w:sz w:val="28"/>
                <w:szCs w:val="28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</w:t>
            </w:r>
            <w:r w:rsidRPr="005068C9">
              <w:rPr>
                <w:b/>
                <w:sz w:val="28"/>
                <w:szCs w:val="28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ср.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t>200 000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0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Ввод в действие системы автоматизированной фотовидеофиксации нарушений ПДД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 ф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  </w:t>
            </w:r>
          </w:p>
        </w:tc>
      </w:tr>
      <w:tr w:rsidR="003F28E1" w:rsidRPr="005068C9" w:rsidTr="00110F64">
        <w:trPr>
          <w:gridAfter w:val="1"/>
          <w:wAfter w:w="1326" w:type="dxa"/>
          <w:trHeight w:val="3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   *</w:t>
            </w:r>
            <w:r w:rsidRPr="005068C9">
              <w:rPr>
                <w:i/>
                <w:sz w:val="20"/>
                <w:szCs w:val="20"/>
              </w:rPr>
              <w:t>В реализации мероприятий участвует АПО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мероприятие.</w:t>
            </w:r>
            <w:r w:rsidRPr="005068C9">
              <w:rPr>
                <w:sz w:val="20"/>
                <w:szCs w:val="20"/>
              </w:rPr>
              <w:t xml:space="preserve">  Профилактика правонарушений в масштабах МО «Город Псков»,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Разработать адаптационные курсы по выбору "Введение в профессию" в рамках предпр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фильной подготовки в МОУ г. Пскова.</w:t>
            </w:r>
          </w:p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Формирование единого информационного поля обучающихся для их дальнейшего професси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нального самоопределения (обновление образ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вательной карты г. Пскова). Комплектование 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сурсной базы для профессионального  самоо</w:t>
            </w:r>
            <w:r w:rsidRPr="005068C9">
              <w:rPr>
                <w:sz w:val="20"/>
                <w:szCs w:val="20"/>
              </w:rPr>
              <w:t>п</w:t>
            </w:r>
            <w:r w:rsidRPr="005068C9">
              <w:rPr>
                <w:sz w:val="20"/>
                <w:szCs w:val="20"/>
              </w:rPr>
              <w:t>ределения обучающихся МОУ (приобретение профессиональных комплектов тестов и мат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риалов для медиатеки по профориентации)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jc w:val="both"/>
              <w:rPr>
                <w:b/>
                <w:sz w:val="28"/>
                <w:szCs w:val="28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вание бюдж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том 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</w:t>
            </w:r>
            <w:r w:rsidRPr="005068C9">
              <w:rPr>
                <w:b/>
                <w:sz w:val="28"/>
                <w:szCs w:val="28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воссоздание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ститута социальной профилактики и вовле</w:t>
            </w:r>
            <w:r w:rsidRPr="005068C9">
              <w:rPr>
                <w:sz w:val="20"/>
                <w:szCs w:val="20"/>
              </w:rPr>
              <w:softHyphen/>
              <w:t>чение общественности в предупреждение правонар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Организация и материально- техническое обе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печение деятельности добровольных народных дружин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УМВД, КГО и ЧС, МБУ «ПГПЦ»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2014</w:t>
            </w:r>
          </w:p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2500,0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1165,0 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46,6 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1.2. Повышение защищённости граж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дан в общественных местах и на дорогах, снижение уровня травматизма и ДТП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bCs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КГО и ЧС, УМВД по г. Пскову, УГХ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5513,8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73,5 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1,33 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МП  «Профилактика терроризма и экстр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е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мизма в муниципальном образовании «Город Псков» (2012-2014 годы)»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811329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Реализация Плана мероприятий по дополнительным мерам обе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печения безопасности учащихся муниципал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811329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811329">
            <w:pPr>
              <w:ind w:left="20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Установка и ремонт капитальных ограждений в учреждениях образования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widowControl w:val="0"/>
              <w:jc w:val="center"/>
            </w:pPr>
            <w:r w:rsidRPr="005068C9">
              <w:t>4553,7</w:t>
            </w:r>
          </w:p>
          <w:p w:rsidR="003F28E1" w:rsidRPr="005068C9" w:rsidRDefault="003F28E1" w:rsidP="00E3343D">
            <w:pPr>
              <w:widowControl w:val="0"/>
              <w:jc w:val="center"/>
            </w:pPr>
            <w:r w:rsidRPr="005068C9">
              <w:t>(изм.от 26.06.14)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Кассовые ра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ходы отсутс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вуют 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ср.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widowControl w:val="0"/>
              <w:jc w:val="center"/>
            </w:pPr>
            <w:r w:rsidRPr="005068C9">
              <w:t>405,0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811329">
            <w:pPr>
              <w:ind w:left="20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Установка и обслуживание комплекса тр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вожной сигнализации (КТС, КЭВП, ОПС) в МОУ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pStyle w:val="HTMLPreformatted"/>
              <w:widowControl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8C9">
              <w:rPr>
                <w:rFonts w:ascii="Times New Roman" w:hAnsi="Times New Roman"/>
                <w:sz w:val="24"/>
                <w:szCs w:val="24"/>
              </w:rPr>
              <w:t>496,0</w:t>
            </w:r>
          </w:p>
          <w:p w:rsidR="003F28E1" w:rsidRPr="005068C9" w:rsidRDefault="003F28E1" w:rsidP="00E3343D">
            <w:pPr>
              <w:pStyle w:val="HTMLPreformatted"/>
              <w:widowControl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8C9">
              <w:rPr>
                <w:rFonts w:ascii="Times New Roman" w:hAnsi="Times New Roman"/>
                <w:sz w:val="24"/>
                <w:szCs w:val="24"/>
              </w:rPr>
              <w:t>(изм.от 26.06.14)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73,5 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14,8 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ср.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pStyle w:val="FR2"/>
              <w:ind w:left="-108" w:right="-108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5068C9">
              <w:rPr>
                <w:rFonts w:ascii="Times New Roman" w:hAnsi="Times New Roman"/>
                <w:i w:val="0"/>
                <w:szCs w:val="24"/>
              </w:rPr>
              <w:t>59,1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CE4BD3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МП «Профилактика преступлений и иных правонарушений в муниципальном образов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нии «Город Псков» на 2009-2014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УМВД по г. Пскову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811329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ситуационного центра Администр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города Пскова на основе Единой дежурной диспетчерской службы муниципального образ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вания «Город Псков»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КГОиЧС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 ф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 </w:t>
            </w: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811329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ДЦП «Безопасный город» муниципального о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б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разования «Город Псков» на 2011 - 2013 годы».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811329">
            <w:pPr>
              <w:jc w:val="center"/>
              <w:rPr>
                <w:b/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ДЦП и её меры 3.1-3.3, 4.1 в 2014 году выпо</w:t>
            </w:r>
            <w:r w:rsidRPr="005068C9">
              <w:rPr>
                <w:b/>
                <w:sz w:val="20"/>
                <w:szCs w:val="22"/>
              </w:rPr>
              <w:t>л</w:t>
            </w:r>
            <w:r w:rsidRPr="005068C9">
              <w:rPr>
                <w:b/>
                <w:sz w:val="20"/>
                <w:szCs w:val="22"/>
              </w:rPr>
              <w:t>нению не подлежат.</w:t>
            </w:r>
          </w:p>
          <w:p w:rsidR="003F28E1" w:rsidRPr="005068C9" w:rsidRDefault="003F28E1" w:rsidP="00811329">
            <w:pPr>
              <w:jc w:val="center"/>
              <w:rPr>
                <w:sz w:val="20"/>
                <w:szCs w:val="22"/>
              </w:rPr>
            </w:pPr>
            <w:r w:rsidRPr="005068C9">
              <w:rPr>
                <w:sz w:val="20"/>
                <w:szCs w:val="22"/>
              </w:rPr>
              <w:t>(ДЦП завершена)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1.3. Создание безопасной среды обита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ния путем развития служб спасения постоя</w:t>
            </w:r>
            <w:r w:rsidRPr="005068C9">
              <w:rPr>
                <w:b/>
                <w:bCs/>
                <w:sz w:val="20"/>
                <w:szCs w:val="20"/>
              </w:rPr>
              <w:t>н</w:t>
            </w:r>
            <w:r w:rsidRPr="005068C9">
              <w:rPr>
                <w:b/>
                <w:bCs/>
                <w:sz w:val="20"/>
                <w:szCs w:val="20"/>
              </w:rPr>
              <w:t>ной готовности и внедрения современных информа</w:t>
            </w:r>
            <w:r w:rsidRPr="005068C9">
              <w:rPr>
                <w:b/>
                <w:bCs/>
                <w:sz w:val="20"/>
                <w:szCs w:val="20"/>
              </w:rPr>
              <w:softHyphen/>
              <w:t>ционных технологий в рамках ко</w:t>
            </w:r>
            <w:r w:rsidRPr="005068C9">
              <w:rPr>
                <w:b/>
                <w:bCs/>
                <w:sz w:val="20"/>
                <w:szCs w:val="20"/>
              </w:rPr>
              <w:t>н</w:t>
            </w:r>
            <w:r w:rsidRPr="005068C9">
              <w:rPr>
                <w:b/>
                <w:bCs/>
                <w:sz w:val="20"/>
                <w:szCs w:val="20"/>
              </w:rPr>
              <w:t>цепции «Без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опасный город».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МП  «Совершенствование защиты населения и территории муниципального образования «Город Псков» от ЧС природного и техноге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ного характера, обеспечение пожарной без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пасности и безопасности людей на водных объектах  г. Пскова на 2012-2014 гг</w:t>
            </w:r>
            <w:r w:rsidRPr="005068C9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Создание авари</w:t>
            </w:r>
            <w:r w:rsidRPr="005068C9">
              <w:rPr>
                <w:sz w:val="20"/>
                <w:szCs w:val="20"/>
              </w:rPr>
              <w:t>й</w:t>
            </w:r>
            <w:r w:rsidRPr="005068C9">
              <w:rPr>
                <w:sz w:val="20"/>
                <w:szCs w:val="20"/>
              </w:rPr>
              <w:t>но-спасательной службы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Инженерно-технические мероприятия по об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стройству производственной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МБУ «Рем.- авар.служба»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widowControl w:val="0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Не выполнено  </w:t>
            </w:r>
          </w:p>
          <w:p w:rsidR="003F28E1" w:rsidRPr="005068C9" w:rsidRDefault="003F28E1" w:rsidP="00110F6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</w:t>
            </w:r>
          </w:p>
          <w:p w:rsidR="003F28E1" w:rsidRPr="005068C9" w:rsidRDefault="003F28E1" w:rsidP="00110F6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не предусмо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 xml:space="preserve">рено </w:t>
            </w:r>
          </w:p>
          <w:p w:rsidR="003F28E1" w:rsidRPr="005068C9" w:rsidRDefault="003F28E1" w:rsidP="00110F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Материально-техническое оснащение аварийно-спасательной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МБУ «Рем.- авар.служба»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widowControl w:val="0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Не выполнено  </w:t>
            </w:r>
          </w:p>
          <w:p w:rsidR="003F28E1" w:rsidRPr="005068C9" w:rsidRDefault="003F28E1" w:rsidP="00110F6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</w:t>
            </w:r>
          </w:p>
          <w:p w:rsidR="003F28E1" w:rsidRPr="005068C9" w:rsidRDefault="003F28E1" w:rsidP="00110F64">
            <w:pPr>
              <w:widowControl w:val="0"/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не предусмо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 xml:space="preserve">рено </w:t>
            </w:r>
          </w:p>
          <w:p w:rsidR="003F28E1" w:rsidRPr="005068C9" w:rsidRDefault="003F28E1" w:rsidP="00110F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Устройство спас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тельной станции на воде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widowControl w:val="0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Оснащение плавательными средствами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МБУ «Рем.- авар.служба»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pStyle w:val="HTMLPreformatted"/>
              <w:widowControl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110F64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 ф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  </w:t>
            </w:r>
          </w:p>
          <w:p w:rsidR="003F28E1" w:rsidRPr="005068C9" w:rsidRDefault="003F28E1" w:rsidP="00110F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Устройство системы видеомониторинга водных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МБУ «Рем.- авар.служба»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widowControl w:val="0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 ф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  </w:t>
            </w:r>
          </w:p>
          <w:p w:rsidR="003F28E1" w:rsidRPr="005068C9" w:rsidRDefault="003F28E1" w:rsidP="00110F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1.4. Обеспечение высокой экологиче</w:t>
            </w:r>
            <w:r w:rsidRPr="005068C9">
              <w:rPr>
                <w:b/>
                <w:bCs/>
                <w:sz w:val="20"/>
                <w:szCs w:val="20"/>
              </w:rPr>
              <w:softHyphen/>
              <w:t>ской безопасности, охрана окружающей ср</w:t>
            </w:r>
            <w:r w:rsidRPr="005068C9">
              <w:rPr>
                <w:b/>
                <w:bCs/>
                <w:sz w:val="20"/>
                <w:szCs w:val="20"/>
              </w:rPr>
              <w:t>е</w:t>
            </w:r>
            <w:r w:rsidRPr="005068C9">
              <w:rPr>
                <w:b/>
                <w:bCs/>
                <w:sz w:val="20"/>
                <w:szCs w:val="20"/>
              </w:rPr>
              <w:t>ды и обеспечение защиты от чрезвычай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ных ситуаций природного и техногенного ха</w:t>
            </w:r>
            <w:r w:rsidRPr="005068C9">
              <w:rPr>
                <w:b/>
                <w:bCs/>
                <w:sz w:val="20"/>
                <w:szCs w:val="20"/>
              </w:rPr>
              <w:softHyphen/>
              <w:t>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135,0 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100 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ДЦП «Обеспечение первичных мер пожарной безопасности на территории муниципальн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го образования «Город Псков» на 2010-2012 г.г.»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110F64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ДЦП завершена в 2012 году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i/>
                <w:iCs/>
                <w:sz w:val="20"/>
                <w:szCs w:val="20"/>
              </w:rPr>
            </w:pPr>
            <w:r w:rsidRPr="005068C9">
              <w:rPr>
                <w:i/>
                <w:iCs/>
                <w:sz w:val="20"/>
                <w:szCs w:val="20"/>
              </w:rPr>
              <w:t>МП «Совершенствование защиты населения и территории муниципального образования «Г</w:t>
            </w:r>
            <w:r w:rsidRPr="005068C9">
              <w:rPr>
                <w:i/>
                <w:iCs/>
                <w:sz w:val="20"/>
                <w:szCs w:val="20"/>
              </w:rPr>
              <w:t>о</w:t>
            </w:r>
            <w:r w:rsidRPr="005068C9">
              <w:rPr>
                <w:i/>
                <w:iCs/>
                <w:sz w:val="20"/>
                <w:szCs w:val="20"/>
              </w:rPr>
              <w:t>род Псков» от чрезвычайных ситуаций приро</w:t>
            </w:r>
            <w:r w:rsidRPr="005068C9">
              <w:rPr>
                <w:i/>
                <w:iCs/>
                <w:sz w:val="20"/>
                <w:szCs w:val="20"/>
              </w:rPr>
              <w:t>д</w:t>
            </w:r>
            <w:r w:rsidRPr="005068C9">
              <w:rPr>
                <w:i/>
                <w:iCs/>
                <w:sz w:val="20"/>
                <w:szCs w:val="20"/>
              </w:rPr>
              <w:t>ного и техногенного характера, обеспечение пожарной безопасности и безопасности людей на водных объектах  города Пскова на 2012-2014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Повышение прот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вопожарной защищенности городских лесов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D4B74">
            <w:pPr>
              <w:ind w:left="342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Обустройство межквартальных просек и минерализованных полос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135,0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135,0 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100 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1.5. Усиление противопожарной за</w:t>
            </w:r>
            <w:r w:rsidRPr="005068C9">
              <w:rPr>
                <w:b/>
                <w:bCs/>
                <w:sz w:val="20"/>
                <w:szCs w:val="20"/>
              </w:rPr>
              <w:softHyphen/>
              <w:t>щиты, уменьшение гибели и травматизма людей, уменьшение размера материальных потерь от пожаров.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19385,2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2917,04 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15,04%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D07BFA">
        <w:trPr>
          <w:gridAfter w:val="1"/>
          <w:wAfter w:w="1326" w:type="dxa"/>
          <w:trHeight w:val="1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ДЦП  «Обеспечение первичных мер пожарной безопасности на территории муниципальн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го образования «Город Псков» на 2010-2012 г.г.»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62CE5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ДЦП и её меры 1.1-2.2. в 2014 году выполнению</w:t>
            </w:r>
          </w:p>
          <w:p w:rsidR="003F28E1" w:rsidRPr="005068C9" w:rsidRDefault="003F28E1" w:rsidP="00A62CE5">
            <w:pPr>
              <w:jc w:val="center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 xml:space="preserve"> не подлежат </w:t>
            </w:r>
            <w:r w:rsidRPr="005068C9">
              <w:rPr>
                <w:sz w:val="20"/>
                <w:szCs w:val="20"/>
              </w:rPr>
              <w:t>(ДЦП завершена)</w:t>
            </w:r>
          </w:p>
        </w:tc>
      </w:tr>
      <w:tr w:rsidR="003F28E1" w:rsidRPr="005068C9" w:rsidTr="00110F64">
        <w:trPr>
          <w:gridAfter w:val="1"/>
          <w:wAfter w:w="1326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МП 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с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печение пожарной безопасности и безопасн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сти людей на водных объектах  города Пскова на 2012-2014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КГО и ЧС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Повышение эффе</w:t>
            </w:r>
            <w:r w:rsidRPr="005068C9">
              <w:rPr>
                <w:sz w:val="20"/>
                <w:szCs w:val="20"/>
              </w:rPr>
              <w:t>к</w:t>
            </w:r>
            <w:r w:rsidRPr="005068C9">
              <w:rPr>
                <w:sz w:val="20"/>
                <w:szCs w:val="20"/>
              </w:rPr>
              <w:t>тивности системы наружного пожарного вод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снабжения территории города и снижение мат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риального ущерба от пожаров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3,1.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22C08">
            <w:pPr>
              <w:ind w:left="20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Обустройство открытых пожарных водоемов на городской  территории (очистка и углубл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ние, расчистка подъездных путей)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одра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widowControl w:val="0"/>
              <w:ind w:left="-155" w:right="-192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 бюджетом не предусмо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рено</w:t>
            </w:r>
          </w:p>
          <w:p w:rsidR="003F28E1" w:rsidRPr="005068C9" w:rsidRDefault="003F28E1" w:rsidP="00110F64">
            <w:pPr>
              <w:rPr>
                <w:sz w:val="20"/>
                <w:szCs w:val="20"/>
                <w:highlight w:val="yellow"/>
              </w:rPr>
            </w:pPr>
          </w:p>
          <w:p w:rsidR="003F28E1" w:rsidRPr="005068C9" w:rsidRDefault="003F28E1" w:rsidP="00110F64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22C08">
            <w:pPr>
              <w:ind w:left="20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Поддержание в готовности к использованию по предназначению источников наружного пожарного водоснабжения города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widowControl w:val="0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110F64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Не пред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смотрено ф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нансиров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  </w:t>
            </w:r>
          </w:p>
          <w:p w:rsidR="003F28E1" w:rsidRPr="005068C9" w:rsidRDefault="003F28E1" w:rsidP="00110F64">
            <w:pPr>
              <w:rPr>
                <w:sz w:val="20"/>
                <w:szCs w:val="20"/>
                <w:highlight w:val="yellow"/>
              </w:rPr>
            </w:pPr>
          </w:p>
          <w:p w:rsidR="003F28E1" w:rsidRPr="005068C9" w:rsidRDefault="003F28E1" w:rsidP="00110F64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Обеспечение п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жарной безопасности на объектах социальной сферы – муниципальных учреждениях образ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вания, культуры,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Мероприятия по повышению пожарной без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пасности в муниципальных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D52774">
            <w:pPr>
              <w:pStyle w:val="HTMLPreformatted"/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8C9">
              <w:rPr>
                <w:rFonts w:ascii="Times New Roman" w:hAnsi="Times New Roman"/>
                <w:sz w:val="24"/>
                <w:szCs w:val="24"/>
              </w:rPr>
              <w:t>7745,37</w:t>
            </w:r>
          </w:p>
          <w:p w:rsidR="003F28E1" w:rsidRPr="005068C9" w:rsidRDefault="003F28E1" w:rsidP="00E3343D">
            <w:pPr>
              <w:pStyle w:val="HTMLPreformatted"/>
              <w:widowControl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1223,16 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12,7 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Мероприятия по повышению пожарной без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пасности в муниципальных бюджетных учре</w:t>
            </w:r>
            <w:r w:rsidRPr="005068C9">
              <w:rPr>
                <w:sz w:val="20"/>
                <w:szCs w:val="20"/>
              </w:rPr>
              <w:t>ж</w:t>
            </w:r>
            <w:r w:rsidRPr="005068C9">
              <w:rPr>
                <w:sz w:val="20"/>
                <w:szCs w:val="20"/>
              </w:rPr>
              <w:t>дениях культуры и образовательных учрежд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ниях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pStyle w:val="HTMLPreformatted"/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8C9">
              <w:rPr>
                <w:rFonts w:ascii="Times New Roman" w:hAnsi="Times New Roman"/>
                <w:sz w:val="24"/>
                <w:szCs w:val="24"/>
              </w:rPr>
              <w:t>6899,3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bCs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1482,1 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bCs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 21,5</w:t>
            </w:r>
          </w:p>
        </w:tc>
      </w:tr>
      <w:tr w:rsidR="003F28E1" w:rsidRPr="005068C9" w:rsidTr="00110F64">
        <w:trPr>
          <w:gridAfter w:val="1"/>
          <w:wAfter w:w="1326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Мероприятия по повышению пожарной без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пасности в муниципальных учреждениях физ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ческой культуры, спорта и делам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КФС и ДМ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pStyle w:val="HTMLPreformatted"/>
              <w:widowControl w:val="0"/>
              <w:tabs>
                <w:tab w:val="clear" w:pos="916"/>
                <w:tab w:val="left" w:pos="1021"/>
              </w:tabs>
              <w:ind w:left="-113"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8C9">
              <w:rPr>
                <w:rFonts w:ascii="Times New Roman" w:hAnsi="Times New Roman"/>
                <w:sz w:val="24"/>
                <w:szCs w:val="24"/>
              </w:rPr>
              <w:t>2823,3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211,78 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E3343D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7,5</w:t>
            </w:r>
          </w:p>
        </w:tc>
      </w:tr>
      <w:tr w:rsidR="003F28E1" w:rsidRPr="005068C9" w:rsidTr="005F086C">
        <w:trPr>
          <w:gridAfter w:val="2"/>
          <w:wAfter w:w="1334" w:type="dxa"/>
          <w:trHeight w:val="4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5F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28E1" w:rsidRPr="005068C9" w:rsidRDefault="003F28E1" w:rsidP="005F086C">
            <w:pPr>
              <w:jc w:val="center"/>
              <w:rPr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2. Повышение качества городской среды и уровня благоустройства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2.3. Развитие городской транспорт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ной инфраструктуры и различных видов тран</w:t>
            </w:r>
            <w:r w:rsidRPr="005068C9">
              <w:rPr>
                <w:b/>
                <w:bCs/>
                <w:sz w:val="20"/>
                <w:szCs w:val="20"/>
              </w:rPr>
              <w:t>с</w:t>
            </w:r>
            <w:r w:rsidRPr="005068C9">
              <w:rPr>
                <w:b/>
                <w:bCs/>
                <w:sz w:val="20"/>
                <w:szCs w:val="20"/>
              </w:rPr>
              <w:t>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  <w:u w:val="single"/>
              </w:rPr>
            </w:pPr>
            <w:r w:rsidRPr="005068C9">
              <w:rPr>
                <w:b/>
                <w:bCs/>
                <w:sz w:val="20"/>
                <w:szCs w:val="20"/>
                <w:u w:val="single"/>
              </w:rPr>
              <w:t>Обобщенное мероприятие</w:t>
            </w:r>
            <w:r w:rsidRPr="005068C9">
              <w:rPr>
                <w:b/>
                <w:bCs/>
                <w:sz w:val="20"/>
                <w:szCs w:val="20"/>
              </w:rPr>
              <w:t>:</w:t>
            </w:r>
            <w:r w:rsidRPr="005068C9">
              <w:rPr>
                <w:sz w:val="20"/>
                <w:szCs w:val="20"/>
              </w:rPr>
              <w:t xml:space="preserve"> Развитие маршру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ной сети в районах города, не охваченных авт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бусным сообщением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Организация новых и модернизация  действу</w:t>
            </w:r>
            <w:r w:rsidRPr="005068C9">
              <w:rPr>
                <w:sz w:val="20"/>
                <w:szCs w:val="20"/>
              </w:rPr>
              <w:t>ю</w:t>
            </w:r>
            <w:r w:rsidRPr="005068C9">
              <w:rPr>
                <w:sz w:val="20"/>
                <w:szCs w:val="20"/>
              </w:rPr>
              <w:t>щих автобусных маршрутов с учетом вновь п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строенных (реконструируемых) магистра</w:t>
            </w:r>
            <w:r w:rsidRPr="005068C9">
              <w:rPr>
                <w:sz w:val="20"/>
                <w:szCs w:val="20"/>
              </w:rPr>
              <w:softHyphen/>
              <w:t>лей (продолжение улиц Коммунальная, Юности,  Алехина).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Сразу после приемки улиц после их реконс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рукции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Через 3 м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сяца после начала ре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 xml:space="preserve">лизации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рование не требуется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2.5. Улучшение систем уличного о</w:t>
            </w:r>
            <w:r w:rsidRPr="005068C9">
              <w:rPr>
                <w:b/>
                <w:bCs/>
                <w:sz w:val="20"/>
                <w:szCs w:val="20"/>
              </w:rPr>
              <w:t>с</w:t>
            </w:r>
            <w:r w:rsidRPr="005068C9">
              <w:rPr>
                <w:b/>
                <w:bCs/>
                <w:sz w:val="20"/>
                <w:szCs w:val="20"/>
              </w:rPr>
              <w:t>вещения. Обеспечение светового оформле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ния города для формирования единой свето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вой среды – одной из составляющих художе</w:t>
            </w:r>
            <w:r w:rsidRPr="005068C9">
              <w:rPr>
                <w:b/>
                <w:bCs/>
                <w:sz w:val="20"/>
                <w:szCs w:val="20"/>
              </w:rPr>
              <w:softHyphen/>
              <w:t>ственного оформления Пскова и обеспечения комфортной и безопасной городской среды в вечерне-ночное время.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356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14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ind w:right="34"/>
            </w:pPr>
            <w:r w:rsidRPr="005068C9">
              <w:t xml:space="preserve">Разработка подпрограммы «Светлый город» в составе МП «Повышение уровня благоустройства и улучшение санитарного состояния города Пскова» </w:t>
            </w:r>
            <w:r w:rsidRPr="005068C9">
              <w:rPr>
                <w:i/>
                <w:iCs/>
              </w:rPr>
              <w:t>(реализация с 2015 г.)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Финансир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вание не требуется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113"/>
        </w:trPr>
        <w:tc>
          <w:tcPr>
            <w:tcW w:w="144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28E1" w:rsidRPr="005068C9" w:rsidRDefault="003F28E1" w:rsidP="00D84E35">
            <w:pPr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3F28E1" w:rsidRPr="005068C9" w:rsidTr="00110F64">
        <w:trPr>
          <w:gridAfter w:val="2"/>
          <w:wAfter w:w="1334" w:type="dxa"/>
          <w:trHeight w:val="4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CE4BD3">
            <w:pPr>
              <w:ind w:right="34"/>
              <w:rPr>
                <w:sz w:val="22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ПП</w:t>
            </w:r>
            <w:r w:rsidRPr="005068C9">
              <w:rPr>
                <w:i/>
                <w:sz w:val="20"/>
                <w:szCs w:val="22"/>
              </w:rPr>
              <w:t xml:space="preserve"> «Светлый город»</w:t>
            </w:r>
          </w:p>
        </w:tc>
        <w:tc>
          <w:tcPr>
            <w:tcW w:w="9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D84E35">
            <w:pPr>
              <w:jc w:val="center"/>
              <w:rPr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Программная деятельность в 2014 году по ПП «Светлый город» не предусмотрена</w:t>
            </w:r>
          </w:p>
        </w:tc>
      </w:tr>
      <w:tr w:rsidR="003F28E1" w:rsidRPr="005068C9" w:rsidTr="005F086C">
        <w:trPr>
          <w:gridAfter w:val="2"/>
          <w:wAfter w:w="1334" w:type="dxa"/>
          <w:trHeight w:val="3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widowControl w:val="0"/>
              <w:rPr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4. Формирование доступных рекреаци</w:t>
            </w:r>
            <w:r w:rsidRPr="005068C9">
              <w:rPr>
                <w:b/>
                <w:sz w:val="22"/>
                <w:szCs w:val="22"/>
              </w:rPr>
              <w:softHyphen/>
              <w:t>онных зон и зон отдыха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4.1. Обеспечение наличия парков, скверов, других благоустроенных мест от</w:t>
            </w:r>
            <w:r w:rsidRPr="005068C9">
              <w:rPr>
                <w:b/>
                <w:bCs/>
                <w:sz w:val="20"/>
                <w:szCs w:val="20"/>
              </w:rPr>
              <w:softHyphen/>
              <w:t>дыха в каждом районе города.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435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1"/>
          <w:wAfter w:w="1326" w:type="dxa"/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ind w:right="-108"/>
            </w:pPr>
            <w:r w:rsidRPr="005068C9">
              <w:rPr>
                <w:sz w:val="20"/>
                <w:szCs w:val="22"/>
              </w:rPr>
              <w:t>Разработка подпрограммы «Реконструк</w:t>
            </w:r>
            <w:r w:rsidRPr="005068C9">
              <w:rPr>
                <w:sz w:val="20"/>
                <w:szCs w:val="22"/>
              </w:rPr>
              <w:softHyphen/>
              <w:t>ция зел</w:t>
            </w:r>
            <w:r w:rsidRPr="005068C9">
              <w:rPr>
                <w:sz w:val="20"/>
                <w:szCs w:val="22"/>
              </w:rPr>
              <w:t>е</w:t>
            </w:r>
            <w:r w:rsidRPr="005068C9">
              <w:rPr>
                <w:sz w:val="20"/>
                <w:szCs w:val="22"/>
              </w:rPr>
              <w:t>ных насаждений города Пскова с благоустройс</w:t>
            </w:r>
            <w:r w:rsidRPr="005068C9">
              <w:rPr>
                <w:sz w:val="20"/>
                <w:szCs w:val="22"/>
              </w:rPr>
              <w:t>т</w:t>
            </w:r>
            <w:r w:rsidRPr="005068C9">
              <w:rPr>
                <w:sz w:val="20"/>
                <w:szCs w:val="22"/>
              </w:rPr>
              <w:t xml:space="preserve">вом мест отдыха на 2015-2018 годы» в составе МП «Повышение уровня благоустройства и улучшение санитарного состояния города Пскова </w:t>
            </w:r>
            <w:r w:rsidRPr="005068C9">
              <w:rPr>
                <w:i/>
                <w:iCs/>
                <w:sz w:val="20"/>
                <w:szCs w:val="22"/>
              </w:rPr>
              <w:t>(реализация предполагается с 2015 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rPr>
                <w:sz w:val="20"/>
                <w:szCs w:val="22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rPr>
                <w:sz w:val="20"/>
                <w:szCs w:val="22"/>
              </w:rPr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rPr>
                <w:sz w:val="20"/>
                <w:szCs w:val="22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ind w:right="72"/>
              <w:jc w:val="center"/>
              <w:rPr>
                <w:strike/>
              </w:rPr>
            </w:pPr>
            <w:r w:rsidRPr="005068C9">
              <w:rPr>
                <w:sz w:val="20"/>
                <w:szCs w:val="20"/>
              </w:rPr>
              <w:t>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рование не требуется</w:t>
            </w:r>
            <w:r w:rsidRPr="005068C9">
              <w:rPr>
                <w:strike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</w:tr>
      <w:tr w:rsidR="003F28E1" w:rsidRPr="005068C9" w:rsidTr="00110F64">
        <w:trPr>
          <w:gridAfter w:val="1"/>
          <w:wAfter w:w="1326" w:type="dxa"/>
          <w:trHeight w:val="343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</w:rPr>
            </w:pPr>
            <w:r w:rsidRPr="005068C9">
              <w:rPr>
                <w:sz w:val="20"/>
                <w:szCs w:val="22"/>
              </w:rPr>
              <w:t>Программная деятельность</w:t>
            </w:r>
            <w:r w:rsidRPr="005068C9">
              <w:rPr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r w:rsidRPr="005068C9">
              <w:rPr>
                <w:sz w:val="20"/>
                <w:szCs w:val="22"/>
              </w:rPr>
              <w:t>Решение  задачи  на основе  подпрограммы «Реконструк</w:t>
            </w:r>
            <w:r w:rsidRPr="005068C9">
              <w:rPr>
                <w:sz w:val="20"/>
                <w:szCs w:val="22"/>
              </w:rPr>
              <w:softHyphen/>
              <w:t>ция зеленых насаждений города Пскова с благоустройством мест отдыха на 2015-2018 годы» (инстр</w:t>
            </w:r>
            <w:r w:rsidRPr="005068C9">
              <w:rPr>
                <w:sz w:val="20"/>
                <w:szCs w:val="22"/>
              </w:rPr>
              <w:t>у</w:t>
            </w:r>
            <w:r w:rsidRPr="005068C9">
              <w:rPr>
                <w:sz w:val="20"/>
                <w:szCs w:val="22"/>
              </w:rPr>
              <w:t>мент реализации задачи) в составе МП «Повышение уровня благоустройства и улучшение санитарного состояния города Пскова» предполагается с 2015 г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4.2. Обеспечение наличия и доступн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сти пригородных зон отдыха и городских л</w:t>
            </w:r>
            <w:r w:rsidRPr="005068C9">
              <w:rPr>
                <w:b/>
                <w:bCs/>
                <w:sz w:val="20"/>
                <w:szCs w:val="20"/>
              </w:rPr>
              <w:t>е</w:t>
            </w:r>
            <w:r w:rsidRPr="005068C9">
              <w:rPr>
                <w:b/>
                <w:bCs/>
                <w:sz w:val="20"/>
                <w:szCs w:val="20"/>
              </w:rPr>
              <w:t>сов.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pStyle w:val="ConsPlusCell"/>
              <w:spacing w:after="60"/>
              <w:rPr>
                <w:rFonts w:ascii="Cambria" w:hAnsi="Cambria" w:cs="Cambria"/>
                <w:szCs w:val="22"/>
              </w:rPr>
            </w:pPr>
            <w:r w:rsidRPr="005068C9">
              <w:rPr>
                <w:rFonts w:ascii="Cambria" w:hAnsi="Cambria" w:cs="Cambria"/>
                <w:szCs w:val="22"/>
              </w:rPr>
              <w:t>Разработка подпрограммы «Развитие ре</w:t>
            </w:r>
            <w:r w:rsidRPr="005068C9">
              <w:rPr>
                <w:rFonts w:ascii="Cambria" w:hAnsi="Cambria" w:cs="Cambria"/>
                <w:szCs w:val="22"/>
              </w:rPr>
              <w:t>к</w:t>
            </w:r>
            <w:r w:rsidRPr="005068C9">
              <w:rPr>
                <w:rFonts w:ascii="Cambria" w:hAnsi="Cambria" w:cs="Cambria"/>
                <w:szCs w:val="22"/>
              </w:rPr>
              <w:t>реационных пригородных зон отдыха и г</w:t>
            </w:r>
            <w:r w:rsidRPr="005068C9">
              <w:rPr>
                <w:rFonts w:ascii="Cambria" w:hAnsi="Cambria" w:cs="Cambria"/>
                <w:szCs w:val="22"/>
              </w:rPr>
              <w:t>о</w:t>
            </w:r>
            <w:r w:rsidRPr="005068C9">
              <w:rPr>
                <w:rFonts w:ascii="Cambria" w:hAnsi="Cambria" w:cs="Cambria"/>
                <w:szCs w:val="22"/>
              </w:rPr>
              <w:t xml:space="preserve">родских лесов в 2015-2017 годах» в составе МП «Повышение уровня благоустройства и улучшение санитарного состояния города Пскова </w:t>
            </w:r>
            <w:r w:rsidRPr="005068C9">
              <w:rPr>
                <w:rFonts w:ascii="Cambria" w:hAnsi="Cambria" w:cs="Cambria"/>
                <w:i/>
                <w:iCs/>
                <w:szCs w:val="22"/>
              </w:rPr>
              <w:t>(реализация предполагается с 2015 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ind w:right="72"/>
              <w:jc w:val="center"/>
              <w:rPr>
                <w:strike/>
              </w:rPr>
            </w:pPr>
            <w:r w:rsidRPr="005068C9">
              <w:rPr>
                <w:sz w:val="20"/>
                <w:szCs w:val="20"/>
              </w:rPr>
              <w:t>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рование не требуется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right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right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4.3. Обеспечение наличия благоустр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енных пляжей и мест отдыха в прибрежных зонах.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pStyle w:val="ConsPlusCell"/>
              <w:spacing w:after="60"/>
              <w:rPr>
                <w:rFonts w:ascii="Cambria" w:hAnsi="Cambria" w:cs="Cambria"/>
                <w:szCs w:val="22"/>
              </w:rPr>
            </w:pPr>
            <w:r w:rsidRPr="005068C9">
              <w:rPr>
                <w:rFonts w:ascii="Cambria" w:hAnsi="Cambria" w:cs="Cambria"/>
                <w:szCs w:val="22"/>
              </w:rPr>
              <w:t>Разработка подпрограммы «Благоустройство пляжей и мест отдыха в прибрежных зонах в 2015-2017 годах» в составе МП «Повышение уровня благоустройства и улучшение сан</w:t>
            </w:r>
            <w:r w:rsidRPr="005068C9">
              <w:rPr>
                <w:rFonts w:ascii="Cambria" w:hAnsi="Cambria" w:cs="Cambria"/>
                <w:szCs w:val="22"/>
              </w:rPr>
              <w:t>и</w:t>
            </w:r>
            <w:r w:rsidRPr="005068C9">
              <w:rPr>
                <w:rFonts w:ascii="Cambria" w:hAnsi="Cambria" w:cs="Cambria"/>
                <w:szCs w:val="22"/>
              </w:rPr>
              <w:t xml:space="preserve">тарного состояния города Пскова </w:t>
            </w:r>
            <w:r w:rsidRPr="005068C9">
              <w:rPr>
                <w:rFonts w:ascii="Cambria" w:hAnsi="Cambria" w:cs="Cambria"/>
                <w:i/>
                <w:iCs/>
                <w:szCs w:val="22"/>
              </w:rPr>
              <w:t>(реализ</w:t>
            </w:r>
            <w:r w:rsidRPr="005068C9">
              <w:rPr>
                <w:rFonts w:ascii="Cambria" w:hAnsi="Cambria" w:cs="Cambria"/>
                <w:i/>
                <w:iCs/>
                <w:szCs w:val="22"/>
              </w:rPr>
              <w:t>а</w:t>
            </w:r>
            <w:r w:rsidRPr="005068C9">
              <w:rPr>
                <w:rFonts w:ascii="Cambria" w:hAnsi="Cambria" w:cs="Cambria"/>
                <w:i/>
                <w:iCs/>
                <w:szCs w:val="22"/>
              </w:rPr>
              <w:t>ция предполагается с 2015 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</w:pPr>
            <w:r w:rsidRPr="005068C9"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ind w:right="72"/>
              <w:jc w:val="center"/>
              <w:rPr>
                <w:strike/>
              </w:rPr>
            </w:pPr>
            <w:r w:rsidRPr="005068C9">
              <w:rPr>
                <w:sz w:val="20"/>
                <w:szCs w:val="20"/>
              </w:rPr>
              <w:t>Финанс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рование не требуется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jc w:val="center"/>
              <w:rPr>
                <w:strike/>
              </w:rPr>
            </w:pPr>
            <w:r w:rsidRPr="005068C9">
              <w:rPr>
                <w:strike/>
              </w:rPr>
              <w:t>-</w:t>
            </w:r>
          </w:p>
        </w:tc>
      </w:tr>
      <w:tr w:rsidR="003F28E1" w:rsidRPr="005068C9" w:rsidTr="006A4DED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4.4. Озеленение экологически небл</w:t>
            </w:r>
            <w:r w:rsidRPr="005068C9">
              <w:rPr>
                <w:b/>
                <w:bCs/>
                <w:sz w:val="20"/>
                <w:szCs w:val="20"/>
              </w:rPr>
              <w:t>а</w:t>
            </w:r>
            <w:r w:rsidRPr="005068C9">
              <w:rPr>
                <w:b/>
                <w:bCs/>
                <w:sz w:val="20"/>
                <w:szCs w:val="20"/>
              </w:rPr>
              <w:t>гополучных территорий.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D4B74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 xml:space="preserve">Реализация задачи не предусмотрена </w:t>
            </w:r>
          </w:p>
          <w:p w:rsidR="003F28E1" w:rsidRPr="005068C9" w:rsidRDefault="003F28E1" w:rsidP="009D4B74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в 2014 году</w:t>
            </w:r>
          </w:p>
        </w:tc>
      </w:tr>
      <w:tr w:rsidR="003F28E1" w:rsidRPr="005068C9" w:rsidTr="005F086C">
        <w:trPr>
          <w:gridAfter w:val="1"/>
          <w:wAfter w:w="1326" w:type="dxa"/>
          <w:trHeight w:val="2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</w:pPr>
            <w:r w:rsidRPr="005068C9">
              <w:rPr>
                <w:sz w:val="20"/>
                <w:szCs w:val="22"/>
              </w:rPr>
              <w:t>Принято  решение о нецелесообразности планируемой ранее  разработки  и последующей реализации ДЦП  ««Озеленение экологически неблагополучных те</w:t>
            </w:r>
            <w:r w:rsidRPr="005068C9">
              <w:rPr>
                <w:sz w:val="20"/>
                <w:szCs w:val="22"/>
              </w:rPr>
              <w:t>р</w:t>
            </w:r>
            <w:r w:rsidRPr="005068C9">
              <w:rPr>
                <w:sz w:val="20"/>
                <w:szCs w:val="22"/>
              </w:rPr>
              <w:t>риторий в 2013-2015 годах»» - инструмента реализации данной Задачи</w:t>
            </w:r>
          </w:p>
        </w:tc>
      </w:tr>
      <w:tr w:rsidR="003F28E1" w:rsidRPr="005068C9" w:rsidTr="00594EE5">
        <w:trPr>
          <w:gridAfter w:val="1"/>
          <w:wAfter w:w="1326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4.5. Обеспечение доступности и созд</w:t>
            </w:r>
            <w:r w:rsidRPr="005068C9">
              <w:rPr>
                <w:b/>
                <w:bCs/>
                <w:sz w:val="20"/>
                <w:szCs w:val="20"/>
              </w:rPr>
              <w:t>а</w:t>
            </w:r>
            <w:r w:rsidRPr="005068C9">
              <w:rPr>
                <w:b/>
                <w:bCs/>
                <w:sz w:val="20"/>
                <w:szCs w:val="20"/>
              </w:rPr>
              <w:t>ние условий для транспортной обеспеченн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сти рекреационных зон всем категориям г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рожан, в том числе маломобильным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F848E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9D4B74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 xml:space="preserve">Реализация задачи не предусмотрена </w:t>
            </w:r>
          </w:p>
          <w:p w:rsidR="003F28E1" w:rsidRPr="005068C9" w:rsidRDefault="003F28E1" w:rsidP="00A62CE5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в 2014 году</w:t>
            </w:r>
          </w:p>
        </w:tc>
      </w:tr>
      <w:tr w:rsidR="003F28E1" w:rsidRPr="005068C9" w:rsidTr="00110F64">
        <w:trPr>
          <w:gridAfter w:val="1"/>
          <w:wAfter w:w="1326" w:type="dxa"/>
          <w:trHeight w:val="53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F848E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F848E8">
            <w:pPr>
              <w:widowControl w:val="0"/>
              <w:rPr>
                <w:w w:val="200"/>
              </w:rPr>
            </w:pPr>
            <w:r w:rsidRPr="005068C9">
              <w:rPr>
                <w:sz w:val="20"/>
                <w:szCs w:val="22"/>
              </w:rPr>
              <w:t>Принято  решение о нецелесообразности планируемой ранее  разработки и последующей реализации ДЦП  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годы» - инструмента реализации да</w:t>
            </w:r>
            <w:r w:rsidRPr="005068C9">
              <w:rPr>
                <w:sz w:val="20"/>
                <w:szCs w:val="22"/>
              </w:rPr>
              <w:t>н</w:t>
            </w:r>
            <w:r w:rsidRPr="005068C9">
              <w:rPr>
                <w:sz w:val="20"/>
                <w:szCs w:val="22"/>
              </w:rPr>
              <w:t>ной Задачи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4E17FB">
            <w:pPr>
              <w:rPr>
                <w:rFonts w:ascii="Calibri" w:hAnsi="Calibri"/>
              </w:rPr>
            </w:pPr>
            <w:r w:rsidRPr="005068C9">
              <w:rPr>
                <w:rFonts w:ascii="Calibri" w:hAnsi="Calibri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4E17FB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5068C9">
              <w:rPr>
                <w:b/>
                <w:lang w:eastAsia="ar-SA"/>
              </w:rPr>
              <w:t>ПРИОРИТЕТ 3. Псков – КОМФОРТНЫЙ город</w:t>
            </w:r>
          </w:p>
        </w:tc>
      </w:tr>
      <w:tr w:rsidR="003F28E1" w:rsidRPr="005068C9" w:rsidTr="00110F64">
        <w:trPr>
          <w:gridAfter w:val="2"/>
          <w:wAfter w:w="1334" w:type="dxa"/>
          <w:trHeight w:val="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4E17FB">
            <w:pPr>
              <w:rPr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4E17FB">
            <w:pPr>
              <w:widowControl w:val="0"/>
              <w:rPr>
                <w:b/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5. Создание условий для пространственного развития городской территории. Содействие развитию строительной отрасли и ре</w:t>
            </w:r>
            <w:r w:rsidRPr="005068C9">
              <w:rPr>
                <w:b/>
                <w:sz w:val="22"/>
                <w:szCs w:val="22"/>
              </w:rPr>
              <w:t>а</w:t>
            </w:r>
            <w:r w:rsidRPr="005068C9">
              <w:rPr>
                <w:b/>
                <w:sz w:val="22"/>
                <w:szCs w:val="22"/>
              </w:rPr>
              <w:t>лизация земельной политики города Пскова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both"/>
              <w:rPr>
                <w:b/>
                <w:bCs/>
                <w:sz w:val="20"/>
                <w:szCs w:val="22"/>
              </w:rPr>
            </w:pPr>
            <w:r w:rsidRPr="005068C9">
              <w:rPr>
                <w:b/>
                <w:bCs/>
                <w:sz w:val="20"/>
                <w:szCs w:val="22"/>
              </w:rPr>
              <w:t>Задача 5.2. Обеспечение полноценного разв</w:t>
            </w:r>
            <w:r w:rsidRPr="005068C9">
              <w:rPr>
                <w:b/>
                <w:bCs/>
                <w:sz w:val="20"/>
                <w:szCs w:val="22"/>
              </w:rPr>
              <w:t>и</w:t>
            </w:r>
            <w:r w:rsidRPr="005068C9">
              <w:rPr>
                <w:b/>
                <w:bCs/>
                <w:sz w:val="20"/>
                <w:szCs w:val="22"/>
              </w:rPr>
              <w:t>тия всех функциональных зон Пскова на расчетный срок в границах существующей городской черты. Разработка предложений по территориальному планированию на пе</w:t>
            </w:r>
            <w:r w:rsidRPr="005068C9">
              <w:rPr>
                <w:b/>
                <w:bCs/>
                <w:sz w:val="20"/>
                <w:szCs w:val="22"/>
              </w:rPr>
              <w:t>р</w:t>
            </w:r>
            <w:r w:rsidRPr="005068C9">
              <w:rPr>
                <w:b/>
                <w:bCs/>
                <w:sz w:val="20"/>
                <w:szCs w:val="22"/>
              </w:rPr>
              <w:t>спективный период.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146700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6 000 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4,09 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Разработка прое</w:t>
            </w:r>
            <w:r w:rsidRPr="005068C9">
              <w:rPr>
                <w:sz w:val="20"/>
                <w:szCs w:val="20"/>
              </w:rPr>
              <w:t>к</w:t>
            </w:r>
            <w:r w:rsidRPr="005068C9">
              <w:rPr>
                <w:sz w:val="20"/>
                <w:szCs w:val="20"/>
              </w:rPr>
              <w:t>тов планировки и межевания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Разработка проектов планировки территории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71 000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6 000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8,5 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Разработка проектов межевания территории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 xml:space="preserve">рода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75 700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5.3. Обеспечение средствами град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строительства взаимосвязи Пскова и Пско</w:t>
            </w:r>
            <w:r w:rsidRPr="005068C9">
              <w:rPr>
                <w:b/>
                <w:bCs/>
                <w:sz w:val="20"/>
                <w:szCs w:val="20"/>
              </w:rPr>
              <w:t>в</w:t>
            </w:r>
            <w:r w:rsidRPr="005068C9">
              <w:rPr>
                <w:b/>
                <w:bCs/>
                <w:sz w:val="20"/>
                <w:szCs w:val="20"/>
              </w:rPr>
              <w:t>ского района.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Обеспечение связи  улично-дорожной сети города с федеральными дорогами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Организация связи улично-дорожной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Админис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рация гор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да Пскова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постоянно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widowControl w:val="0"/>
              <w:ind w:right="-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проек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ной документ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инвесторов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734D17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проектной документ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инв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сторов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4E17FB">
            <w:pPr>
              <w:rPr>
                <w:rFonts w:ascii="Calibri" w:hAnsi="Calibri"/>
              </w:rPr>
            </w:pPr>
            <w:r w:rsidRPr="005068C9">
              <w:rPr>
                <w:rFonts w:ascii="Calibri" w:hAnsi="Calibri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8E1" w:rsidRPr="005068C9" w:rsidRDefault="003F28E1" w:rsidP="004E17FB">
            <w:pPr>
              <w:widowControl w:val="0"/>
              <w:ind w:right="72"/>
              <w:jc w:val="center"/>
            </w:pPr>
            <w:r w:rsidRPr="005068C9">
              <w:rPr>
                <w:b/>
                <w:lang w:eastAsia="ar-SA"/>
              </w:rPr>
              <w:t>ПРИОРИТЕТ 4. ПСКОВ – РЕГИОНАЛЬНАЯ СТОЛИЦА</w:t>
            </w:r>
          </w:p>
        </w:tc>
      </w:tr>
      <w:tr w:rsidR="003F28E1" w:rsidRPr="005068C9" w:rsidTr="00110F64">
        <w:trPr>
          <w:gridAfter w:val="2"/>
          <w:wAfter w:w="1334" w:type="dxa"/>
          <w:trHeight w:val="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4E17FB">
            <w:pPr>
              <w:rPr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5F086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1. Совершенствование системы местного самоуправления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1.4. Информатизация производстве</w:t>
            </w:r>
            <w:r w:rsidRPr="005068C9">
              <w:rPr>
                <w:b/>
                <w:bCs/>
                <w:sz w:val="20"/>
                <w:szCs w:val="20"/>
              </w:rPr>
              <w:t>н</w:t>
            </w:r>
            <w:r w:rsidRPr="005068C9">
              <w:rPr>
                <w:b/>
                <w:bCs/>
                <w:sz w:val="20"/>
                <w:szCs w:val="20"/>
              </w:rPr>
              <w:t xml:space="preserve">ной и социальной сферы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1 485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99</w:t>
            </w:r>
          </w:p>
        </w:tc>
      </w:tr>
      <w:tr w:rsidR="003F28E1" w:rsidRPr="005068C9" w:rsidTr="00110F64">
        <w:trPr>
          <w:gridAfter w:val="2"/>
          <w:wAfter w:w="1334" w:type="dxa"/>
          <w:trHeight w:val="397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F7741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iCs/>
              </w:rPr>
              <w:t xml:space="preserve">МП 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«Развитие информационного общества муниципального образования «Город Псков» на 2012 – 2015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6144FD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</w:pPr>
            <w:r w:rsidRPr="005068C9"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68C9">
              <w:rPr>
                <w:b/>
              </w:rPr>
              <w:t>Обобщенное мероприятие</w:t>
            </w:r>
            <w:r w:rsidRPr="005068C9">
              <w:rPr>
                <w:bCs/>
              </w:rPr>
              <w:t>:</w:t>
            </w:r>
            <w:r w:rsidRPr="005068C9">
              <w:t xml:space="preserve"> </w:t>
            </w:r>
            <w:r w:rsidRPr="005068C9">
              <w:rPr>
                <w:bCs/>
              </w:rPr>
              <w:t>Соверше</w:t>
            </w:r>
            <w:r w:rsidRPr="005068C9">
              <w:rPr>
                <w:bCs/>
              </w:rPr>
              <w:t>н</w:t>
            </w:r>
            <w:r w:rsidRPr="005068C9">
              <w:rPr>
                <w:bCs/>
              </w:rPr>
              <w:t>ствование телекоммуникационной и</w:t>
            </w:r>
            <w:r w:rsidRPr="005068C9">
              <w:rPr>
                <w:bCs/>
              </w:rPr>
              <w:t>н</w:t>
            </w:r>
            <w:r w:rsidRPr="005068C9">
              <w:rPr>
                <w:bCs/>
              </w:rPr>
              <w:t>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5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62CE5">
            <w:pPr>
              <w:jc w:val="center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2"/>
              </w:rPr>
              <w:t>Мероприятия 1.1-1.2, 1.4 не подлежит выполнению в 2014 году (2015 год)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spacing w:after="60"/>
            </w:pPr>
            <w:r w:rsidRPr="005068C9">
              <w:t>1.3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ind w:left="169"/>
            </w:pPr>
            <w:r w:rsidRPr="005068C9">
              <w:t>Модернизация телефонной сети  А</w:t>
            </w:r>
            <w:r w:rsidRPr="005068C9">
              <w:t>д</w:t>
            </w:r>
            <w:r w:rsidRPr="005068C9">
              <w:t xml:space="preserve">министрации города Пскова, создание   центра обслуживания  вызовов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КИТ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бюджет города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1 500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1 485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99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</w:pPr>
            <w:r w:rsidRPr="005068C9"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ind w:left="169"/>
              <w:rPr>
                <w:b/>
              </w:rPr>
            </w:pPr>
            <w:r w:rsidRPr="005068C9">
              <w:rPr>
                <w:b/>
              </w:rPr>
              <w:t>Обобщенное мероприятие</w:t>
            </w:r>
            <w:r w:rsidRPr="005068C9">
              <w:rPr>
                <w:bCs/>
              </w:rPr>
              <w:t>:</w:t>
            </w:r>
            <w:r w:rsidRPr="005068C9">
              <w:t xml:space="preserve"> Переход к процессным и проектным методам управления и оказания муниципал</w:t>
            </w:r>
            <w:r w:rsidRPr="005068C9">
              <w:t>ь</w:t>
            </w:r>
            <w:r w:rsidRPr="005068C9">
              <w:t>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</w:pPr>
            <w:r w:rsidRPr="005068C9">
              <w:t>2.1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ind w:left="237"/>
            </w:pPr>
            <w:r w:rsidRPr="005068C9">
              <w:t xml:space="preserve">Анализ действующих   регламентов работы   Администрации города Пскова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КИТ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</w:pPr>
            <w:r w:rsidRPr="005068C9">
              <w:t>2.2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ind w:left="237"/>
            </w:pPr>
            <w:r w:rsidRPr="005068C9">
              <w:t>Совершенствование  регламентов р</w:t>
            </w:r>
            <w:r w:rsidRPr="005068C9">
              <w:t>а</w:t>
            </w:r>
            <w:r w:rsidRPr="005068C9">
              <w:t xml:space="preserve">боты  Администрации города Пскова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КИТ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E338FF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</w:pPr>
            <w:r w:rsidRPr="005068C9"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68C9">
              <w:rPr>
                <w:b/>
              </w:rPr>
              <w:t>Обобщенное мероприятие</w:t>
            </w:r>
            <w:r w:rsidRPr="005068C9">
              <w:rPr>
                <w:bCs/>
              </w:rPr>
              <w:t>:</w:t>
            </w:r>
            <w:r w:rsidRPr="005068C9">
              <w:t xml:space="preserve"> Организ</w:t>
            </w:r>
            <w:r w:rsidRPr="005068C9">
              <w:t>а</w:t>
            </w:r>
            <w:r w:rsidRPr="005068C9">
              <w:t>ция автоматизированного межведомс</w:t>
            </w:r>
            <w:r w:rsidRPr="005068C9">
              <w:t>т</w:t>
            </w:r>
            <w:r w:rsidRPr="005068C9">
              <w:t>венного информационного взаимоде</w:t>
            </w:r>
            <w:r w:rsidRPr="005068C9">
              <w:t>й</w:t>
            </w:r>
            <w:r w:rsidRPr="005068C9">
              <w:t>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5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2"/>
              </w:rPr>
              <w:t>Мероприятия 3.1-3.4 не подлежит выполнению в 2014 году (2015 год)</w:t>
            </w:r>
          </w:p>
        </w:tc>
      </w:tr>
      <w:tr w:rsidR="003F28E1" w:rsidRPr="005068C9" w:rsidTr="008761BE">
        <w:trPr>
          <w:gridAfter w:val="2"/>
          <w:wAfter w:w="1334" w:type="dxa"/>
          <w:trHeight w:val="3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</w:pPr>
            <w:r w:rsidRPr="005068C9"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16229">
            <w:pPr>
              <w:widowControl w:val="0"/>
              <w:autoSpaceDE w:val="0"/>
              <w:autoSpaceDN w:val="0"/>
              <w:adjustRightInd w:val="0"/>
              <w:ind w:left="27"/>
            </w:pPr>
            <w:r w:rsidRPr="005068C9">
              <w:rPr>
                <w:b/>
              </w:rPr>
              <w:t>Обобщенное мероприятие</w:t>
            </w:r>
            <w:r w:rsidRPr="005068C9">
              <w:rPr>
                <w:bCs/>
              </w:rPr>
              <w:t>:</w:t>
            </w:r>
            <w:r w:rsidRPr="005068C9">
              <w:t xml:space="preserve"> </w:t>
            </w:r>
            <w:r w:rsidRPr="005068C9">
              <w:rPr>
                <w:bCs/>
              </w:rPr>
              <w:t>Предо</w:t>
            </w:r>
            <w:r w:rsidRPr="005068C9">
              <w:rPr>
                <w:bCs/>
              </w:rPr>
              <w:t>с</w:t>
            </w:r>
            <w:r w:rsidRPr="005068C9">
              <w:rPr>
                <w:bCs/>
              </w:rPr>
              <w:t>тавление возможности прогнозирования последствий принимаемых решений, а также информирования о фактическом состоянии территории и ее использов</w:t>
            </w:r>
            <w:r w:rsidRPr="005068C9">
              <w:rPr>
                <w:bCs/>
              </w:rPr>
              <w:t>а</w:t>
            </w:r>
            <w:r w:rsidRPr="005068C9">
              <w:rPr>
                <w:bCs/>
              </w:rPr>
              <w:t>нии в процессе инвестиционно - стро</w:t>
            </w:r>
            <w:r w:rsidRPr="005068C9">
              <w:rPr>
                <w:bCs/>
              </w:rPr>
              <w:t>и</w:t>
            </w:r>
            <w:r w:rsidRPr="005068C9">
              <w:rPr>
                <w:bCs/>
              </w:rPr>
              <w:t xml:space="preserve">тельной деятельности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5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2"/>
              </w:rPr>
              <w:t>Мероприятия 4.1-4.3 не подлежит выполнению в 2014 году (2015 год)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</w:pPr>
            <w:r w:rsidRPr="005068C9"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16229">
            <w:pPr>
              <w:widowControl w:val="0"/>
              <w:autoSpaceDE w:val="0"/>
              <w:autoSpaceDN w:val="0"/>
              <w:adjustRightInd w:val="0"/>
              <w:ind w:left="27"/>
            </w:pPr>
            <w:r w:rsidRPr="005068C9">
              <w:rPr>
                <w:b/>
              </w:rPr>
              <w:t>Обобщенное мероприятие</w:t>
            </w:r>
            <w:r w:rsidRPr="005068C9">
              <w:rPr>
                <w:bCs/>
              </w:rPr>
              <w:t>:</w:t>
            </w:r>
            <w:r w:rsidRPr="005068C9">
              <w:t xml:space="preserve"> </w:t>
            </w:r>
            <w:r w:rsidRPr="005068C9">
              <w:rPr>
                <w:bCs/>
              </w:rPr>
              <w:t>Повыш</w:t>
            </w:r>
            <w:r w:rsidRPr="005068C9">
              <w:rPr>
                <w:bCs/>
              </w:rPr>
              <w:t>е</w:t>
            </w:r>
            <w:r w:rsidRPr="005068C9">
              <w:rPr>
                <w:bCs/>
              </w:rPr>
              <w:t>ние квалификации муниципальных служащих по вопросам работы с мун</w:t>
            </w:r>
            <w:r w:rsidRPr="005068C9">
              <w:rPr>
                <w:bCs/>
              </w:rPr>
              <w:t>и</w:t>
            </w:r>
            <w:r w:rsidRPr="005068C9">
              <w:rPr>
                <w:bCs/>
              </w:rPr>
              <w:t xml:space="preserve">ципальной информационной системой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</w:pPr>
            <w:r w:rsidRPr="005068C9">
              <w:t>5.1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ind w:left="238"/>
              <w:rPr>
                <w:b/>
              </w:rPr>
            </w:pPr>
            <w:r w:rsidRPr="005068C9">
              <w:t>Проведение обучающих курсов для  муниципальных служащих города Пскова</w:t>
            </w:r>
            <w:r w:rsidRPr="005068C9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КИТ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бюджет города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</w:pPr>
            <w:r w:rsidRPr="005068C9">
              <w:t>5.2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F7741">
            <w:pPr>
              <w:widowControl w:val="0"/>
              <w:autoSpaceDE w:val="0"/>
              <w:autoSpaceDN w:val="0"/>
              <w:adjustRightInd w:val="0"/>
              <w:ind w:left="237"/>
              <w:rPr>
                <w:b/>
              </w:rPr>
            </w:pPr>
            <w:r w:rsidRPr="005068C9">
              <w:t>Проведение  аттестационных   мер</w:t>
            </w:r>
            <w:r w:rsidRPr="005068C9">
              <w:t>о</w:t>
            </w:r>
            <w:r w:rsidRPr="005068C9">
              <w:t>приятий муниципальных служащих города Пскова</w:t>
            </w:r>
            <w:r w:rsidRPr="005068C9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КИТ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бюджет города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widowControl w:val="0"/>
              <w:jc w:val="center"/>
            </w:pPr>
            <w:r w:rsidRPr="005068C9">
              <w:t>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F7741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1.5. Совершенствование системы г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родского управления.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2"/>
          <w:wAfter w:w="1334" w:type="dxa"/>
          <w:trHeight w:val="435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обеспечение гла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ности, открытости и прозрачности размещения муниципальных заказов (</w:t>
            </w:r>
            <w:r w:rsidRPr="005068C9">
              <w:rPr>
                <w:i/>
                <w:sz w:val="20"/>
                <w:szCs w:val="20"/>
              </w:rPr>
              <w:t>осуществления зак</w:t>
            </w:r>
            <w:r w:rsidRPr="005068C9">
              <w:rPr>
                <w:i/>
                <w:sz w:val="20"/>
                <w:szCs w:val="20"/>
              </w:rPr>
              <w:t>у</w:t>
            </w:r>
            <w:r w:rsidRPr="005068C9">
              <w:rPr>
                <w:i/>
                <w:sz w:val="20"/>
                <w:szCs w:val="20"/>
              </w:rPr>
              <w:t>пок</w:t>
            </w:r>
            <w:r w:rsidRPr="005068C9">
              <w:rPr>
                <w:sz w:val="20"/>
                <w:szCs w:val="20"/>
              </w:rPr>
              <w:t>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 xml:space="preserve">Размещение на официальном сайте </w:t>
            </w:r>
            <w:r w:rsidRPr="005068C9">
              <w:rPr>
                <w:bCs/>
                <w:i/>
                <w:sz w:val="20"/>
                <w:szCs w:val="20"/>
              </w:rPr>
              <w:t>(в единой информационной системе)</w:t>
            </w:r>
            <w:r w:rsidRPr="005068C9">
              <w:rPr>
                <w:bCs/>
                <w:sz w:val="20"/>
                <w:szCs w:val="20"/>
              </w:rPr>
              <w:t xml:space="preserve"> информации об об</w:t>
            </w:r>
            <w:r w:rsidRPr="005068C9">
              <w:rPr>
                <w:bCs/>
                <w:sz w:val="20"/>
                <w:szCs w:val="20"/>
              </w:rPr>
              <w:t>ъ</w:t>
            </w:r>
            <w:r w:rsidRPr="005068C9">
              <w:rPr>
                <w:bCs/>
                <w:sz w:val="20"/>
                <w:szCs w:val="20"/>
              </w:rPr>
              <w:t xml:space="preserve">явлении  </w:t>
            </w:r>
            <w:r w:rsidRPr="005068C9">
              <w:rPr>
                <w:sz w:val="20"/>
                <w:szCs w:val="20"/>
              </w:rPr>
              <w:t xml:space="preserve">конкурсов, аукционов </w:t>
            </w:r>
            <w:r w:rsidRPr="005068C9">
              <w:rPr>
                <w:bCs/>
                <w:sz w:val="20"/>
                <w:szCs w:val="20"/>
              </w:rPr>
              <w:t>и оформление процедур в соответствии с требованиями  Фед</w:t>
            </w:r>
            <w:r w:rsidRPr="005068C9">
              <w:rPr>
                <w:bCs/>
                <w:sz w:val="20"/>
                <w:szCs w:val="20"/>
              </w:rPr>
              <w:t>е</w:t>
            </w:r>
            <w:r w:rsidRPr="005068C9">
              <w:rPr>
                <w:bCs/>
                <w:sz w:val="20"/>
                <w:szCs w:val="20"/>
              </w:rPr>
              <w:t>рального закона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</w:t>
            </w:r>
            <w:r w:rsidRPr="005068C9">
              <w:rPr>
                <w:i/>
                <w:sz w:val="20"/>
                <w:szCs w:val="20"/>
              </w:rPr>
              <w:t xml:space="preserve"> </w:t>
            </w:r>
            <w:r w:rsidRPr="005068C9">
              <w:rPr>
                <w:sz w:val="20"/>
                <w:szCs w:val="20"/>
              </w:rPr>
              <w:t>предотвращение коррупции и других злоупотреблений в сфере размещения заказов</w:t>
            </w:r>
            <w:r w:rsidRPr="005068C9">
              <w:rPr>
                <w:i/>
                <w:sz w:val="20"/>
                <w:szCs w:val="20"/>
              </w:rPr>
              <w:t xml:space="preserve"> (осуществления закупок)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Cs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Проверка сметных расчетов и обоснования цен на ремонтные работы (по мере поступления от заказчиков социальной сферы)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ОКЗ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ind w:left="195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Проверка проектов постановлений Админис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рации города Пскова об утверждении заказов (</w:t>
            </w:r>
            <w:r w:rsidRPr="005068C9">
              <w:rPr>
                <w:i/>
                <w:sz w:val="20"/>
                <w:szCs w:val="20"/>
              </w:rPr>
              <w:t>осуществлении закупок)</w:t>
            </w:r>
            <w:r w:rsidRPr="005068C9">
              <w:rPr>
                <w:sz w:val="20"/>
                <w:szCs w:val="20"/>
              </w:rPr>
              <w:t>, технических зад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ний, проектов муниципальных контрактов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* </w:t>
            </w:r>
            <w:r w:rsidRPr="005068C9">
              <w:rPr>
                <w:b/>
                <w:bCs/>
                <w:i/>
                <w:sz w:val="20"/>
                <w:szCs w:val="20"/>
              </w:rPr>
              <w:t>в скобках здесь и далее в рамках задачи 1.5. используется терминология  в соответствии с Федеральным законом от 05.04.2013 № 44-ФЗ «О контрактной системе в сфере закупок товаров, работ, услуг для обеспечения гос</w:t>
            </w:r>
            <w:r w:rsidRPr="005068C9">
              <w:rPr>
                <w:b/>
                <w:bCs/>
                <w:i/>
                <w:sz w:val="20"/>
                <w:szCs w:val="20"/>
              </w:rPr>
              <w:t>у</w:t>
            </w:r>
            <w:r w:rsidRPr="005068C9">
              <w:rPr>
                <w:b/>
                <w:bCs/>
                <w:i/>
                <w:sz w:val="20"/>
                <w:szCs w:val="20"/>
              </w:rPr>
              <w:t>дарственных и муниципальных нужд» вст</w:t>
            </w:r>
            <w:r w:rsidRPr="005068C9">
              <w:rPr>
                <w:b/>
                <w:bCs/>
                <w:i/>
                <w:sz w:val="20"/>
                <w:szCs w:val="20"/>
              </w:rPr>
              <w:t>у</w:t>
            </w:r>
            <w:r w:rsidRPr="005068C9">
              <w:rPr>
                <w:b/>
                <w:bCs/>
                <w:i/>
                <w:sz w:val="20"/>
                <w:szCs w:val="20"/>
              </w:rPr>
              <w:t>пившим в силу с  01.01.2014г.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2"/>
          <w:wAfter w:w="1334" w:type="dxa"/>
          <w:trHeight w:val="4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4E17FB">
            <w:pPr>
              <w:rPr>
                <w:rFonts w:ascii="Calibri" w:hAnsi="Calibri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5F086C">
            <w:pPr>
              <w:widowControl w:val="0"/>
              <w:jc w:val="center"/>
              <w:rPr>
                <w:b/>
              </w:rPr>
            </w:pPr>
            <w:r w:rsidRPr="005068C9">
              <w:rPr>
                <w:b/>
              </w:rPr>
              <w:t>Цель 3. Повышение эффективности управления городом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3.1. Повышение эффективности и</w:t>
            </w:r>
            <w:r w:rsidRPr="005068C9">
              <w:rPr>
                <w:b/>
                <w:bCs/>
                <w:sz w:val="20"/>
                <w:szCs w:val="20"/>
              </w:rPr>
              <w:t>с</w:t>
            </w:r>
            <w:r w:rsidRPr="005068C9">
              <w:rPr>
                <w:b/>
                <w:bCs/>
                <w:sz w:val="20"/>
                <w:szCs w:val="20"/>
              </w:rPr>
              <w:t>пользования ресурсов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ФУ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  <w:u w:val="single"/>
              </w:rPr>
              <w:t xml:space="preserve">Программа 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повышения эффективности бю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жетных расходов МО «Город Псков» на период до 2013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Совершенствов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ние системы управления бюджетным потенци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лом и обеспечение эффективности использов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ния средств городского бюджета с целью реал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зации Стратегии развития города Пскова до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5068C9">
              <w:rPr>
                <w:sz w:val="20"/>
                <w:szCs w:val="20"/>
              </w:rPr>
              <w:t>Эффективное управление муниципальными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Ресурсное обесп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чение реализации Стратегии развития города Пскова до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ФУ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16229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Затраты на реализацию Стратегии развития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  до 2020 года по финансов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му управл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нию осущ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ствляются в пределах у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вержденной сметы  ра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ходов управления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3.2. Повышение эффективности управления муниципальной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КУМИ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416229">
        <w:trPr>
          <w:gridAfter w:val="2"/>
          <w:wAfter w:w="1334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8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416229">
            <w:pPr>
              <w:ind w:left="1050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Данные о мероприятиях отсутствуют</w:t>
            </w: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3.3. Обеспечение максимальной д</w:t>
            </w:r>
            <w:r w:rsidRPr="005068C9">
              <w:rPr>
                <w:b/>
                <w:bCs/>
                <w:sz w:val="20"/>
                <w:szCs w:val="20"/>
              </w:rPr>
              <w:t>о</w:t>
            </w:r>
            <w:r w:rsidRPr="005068C9">
              <w:rPr>
                <w:b/>
                <w:bCs/>
                <w:sz w:val="20"/>
                <w:szCs w:val="20"/>
              </w:rPr>
              <w:t>ходности от использования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КУМИ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4E17FB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024C85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4E17FB">
            <w:pPr>
              <w:rPr>
                <w:rFonts w:ascii="Calibri" w:hAnsi="Calibri"/>
                <w:sz w:val="20"/>
                <w:szCs w:val="22"/>
              </w:rPr>
            </w:pPr>
            <w:r w:rsidRPr="005068C9">
              <w:rPr>
                <w:rFonts w:ascii="Calibri" w:hAnsi="Calibri"/>
                <w:sz w:val="20"/>
                <w:szCs w:val="22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ДЦП «Содействие развитию малого и средн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е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го предпринимательства города Пскова на 2009-2012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КСЭР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4E17FB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5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E1" w:rsidRPr="005068C9" w:rsidRDefault="003F28E1" w:rsidP="00024C85">
            <w:pPr>
              <w:jc w:val="center"/>
              <w:rPr>
                <w:sz w:val="20"/>
                <w:szCs w:val="20"/>
              </w:rPr>
            </w:pPr>
            <w:r w:rsidRPr="005068C9">
              <w:rPr>
                <w:b/>
                <w:sz w:val="20"/>
                <w:szCs w:val="22"/>
              </w:rPr>
              <w:t>ДЦП завершена в 2012 году</w:t>
            </w:r>
          </w:p>
        </w:tc>
      </w:tr>
      <w:tr w:rsidR="003F28E1" w:rsidRPr="005068C9" w:rsidTr="00110F64">
        <w:trPr>
          <w:gridAfter w:val="2"/>
          <w:wAfter w:w="1334" w:type="dxa"/>
          <w:trHeight w:val="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4E17FB">
            <w:pPr>
              <w:rPr>
                <w:rFonts w:ascii="Calibri" w:hAnsi="Calibri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4E17FB">
            <w:pPr>
              <w:widowControl w:val="0"/>
              <w:jc w:val="center"/>
              <w:rPr>
                <w:b/>
              </w:rPr>
            </w:pPr>
            <w:r w:rsidRPr="005068C9">
              <w:rPr>
                <w:b/>
              </w:rPr>
              <w:t>Цель 5.  Оптимизация размещения сети учреждений обслуживания с учетом обеспеченности жителей услугами, соответс</w:t>
            </w:r>
            <w:r w:rsidRPr="005068C9">
              <w:rPr>
                <w:b/>
              </w:rPr>
              <w:t>т</w:t>
            </w:r>
            <w:r w:rsidRPr="005068C9">
              <w:rPr>
                <w:b/>
              </w:rPr>
              <w:t>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Задача 5.1. Развитие торговли и сферы у</w:t>
            </w: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с</w:t>
            </w:r>
            <w:r w:rsidRPr="005068C9">
              <w:rPr>
                <w:rFonts w:ascii="Cambria" w:hAnsi="Cambria"/>
                <w:b/>
                <w:bCs/>
                <w:sz w:val="20"/>
                <w:szCs w:val="20"/>
              </w:rPr>
              <w:t>луг.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КСЭР и ПР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Содействие в о</w:t>
            </w:r>
            <w:r w:rsidRPr="005068C9">
              <w:rPr>
                <w:sz w:val="20"/>
                <w:szCs w:val="20"/>
              </w:rPr>
              <w:t>р</w:t>
            </w:r>
            <w:r w:rsidRPr="005068C9">
              <w:rPr>
                <w:sz w:val="20"/>
                <w:szCs w:val="20"/>
              </w:rPr>
              <w:t>ганизации и открытии торговых зон в освоб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дившихся корпусах промышленных предпр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ятий (ОАО ПЭМЗ, ОАО «Плескава», ОАО АДС).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Развитие сети  торговых центров, магазинов, кафе и  рестор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нов различных ценовых категорий,  с хорошим уровнем обслуживания</w:t>
            </w:r>
            <w:r w:rsidRPr="005068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Оказание организационной, консультативной и методической помощи субъектам торговли,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щественного питания бытового обслуживания.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КСЭР и ПР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Упорядочение размещения нестационарных торговых объектов на территории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Разработка отраслевой схемы размещения об</w:t>
            </w:r>
            <w:r w:rsidRPr="005068C9">
              <w:rPr>
                <w:sz w:val="20"/>
                <w:szCs w:val="20"/>
              </w:rPr>
              <w:t>ъ</w:t>
            </w:r>
            <w:r w:rsidRPr="005068C9">
              <w:rPr>
                <w:sz w:val="20"/>
                <w:szCs w:val="20"/>
              </w:rPr>
              <w:t>ектов на основе их качественного распредел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ния с учетом развития всех форматов: магазинов «шаговой доступности», специализированных предприятий торговли семейного типа и кру</w:t>
            </w:r>
            <w:r w:rsidRPr="005068C9">
              <w:rPr>
                <w:sz w:val="20"/>
                <w:szCs w:val="20"/>
              </w:rPr>
              <w:t>п</w:t>
            </w:r>
            <w:r w:rsidRPr="005068C9">
              <w:rPr>
                <w:sz w:val="20"/>
                <w:szCs w:val="20"/>
              </w:rPr>
              <w:t>ных торговых комплексов.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КСЭР и ПР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825171">
            <w:pPr>
              <w:rPr>
                <w:b/>
                <w:sz w:val="20"/>
                <w:szCs w:val="22"/>
              </w:rPr>
            </w:pPr>
            <w:r w:rsidRPr="005068C9">
              <w:rPr>
                <w:b/>
                <w:sz w:val="20"/>
                <w:szCs w:val="22"/>
              </w:rPr>
              <w:t>Выполнение мероприятия в 2014 не предусмотрено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Упорядочение и оптимизация сети нестаци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нарных торговых объектов потребительского рынка в соответствии с утвержденной схемой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КСЭР и ПР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 Расширение сферы услуг (заказы по телефону продуктов питания с доставкой на дом, услуги по уходу за больными и пенсионерами и т.п.) в соответствии с потре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ностями и ожиданиями населения города.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КСЭР и ПР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Содействие внедрению новых технологий в б</w:t>
            </w:r>
            <w:r w:rsidRPr="005068C9">
              <w:rPr>
                <w:sz w:val="20"/>
                <w:szCs w:val="20"/>
              </w:rPr>
              <w:t>ы</w:t>
            </w:r>
            <w:r w:rsidRPr="005068C9">
              <w:rPr>
                <w:sz w:val="20"/>
                <w:szCs w:val="20"/>
              </w:rPr>
              <w:t>товое обслуживание населения, развитию услуг по приему заказов на обслуживание по телеф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ну и сети Интернет.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КСЭР и ПР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ежегодно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both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УГД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Развитие разли</w:t>
            </w:r>
            <w:r w:rsidRPr="005068C9">
              <w:rPr>
                <w:sz w:val="20"/>
                <w:szCs w:val="20"/>
              </w:rPr>
              <w:t>ч</w:t>
            </w:r>
            <w:r w:rsidRPr="005068C9">
              <w:rPr>
                <w:sz w:val="20"/>
                <w:szCs w:val="20"/>
              </w:rPr>
              <w:t>ных досуговых центров, молодежных центров, спортивных секций и сооружений, клубов по интересам, оздоровительных центров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Строительство за счет инвесторов детских пл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постоянно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постоянно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widowControl w:val="0"/>
              <w:ind w:right="-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проек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ной документ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инвесторов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Создание мног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профильных спортивных центров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условий для строительства спортивно-оздоровительного комплекса на берегу реки В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ликой (Степановский лужок)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устанавл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вается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устанавл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вается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A30163">
            <w:pPr>
              <w:widowControl w:val="0"/>
              <w:ind w:right="-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проек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ной документ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инвесторов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A30163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A30163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Создание условий для строительства аквапарка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инв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стор,УГД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устанавл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вается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устанавл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вается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widowControl w:val="0"/>
              <w:ind w:right="-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проек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ной документ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инвесторов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Создание условий для строительства бассейна на территории ПсковГУ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устанавл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вается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вестором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устанавл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вается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жетные ист.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widowControl w:val="0"/>
              <w:ind w:right="-96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проек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ной документ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ции инвесторов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A30163">
            <w:pPr>
              <w:rPr>
                <w:rFonts w:ascii="Calibri" w:hAnsi="Calibri"/>
              </w:rPr>
            </w:pPr>
            <w:r w:rsidRPr="005068C9">
              <w:rPr>
                <w:rFonts w:ascii="Calibri" w:hAnsi="Calibri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widowControl w:val="0"/>
              <w:jc w:val="center"/>
              <w:rPr>
                <w:b/>
                <w:lang w:eastAsia="ar-SA"/>
              </w:rPr>
            </w:pPr>
            <w:r w:rsidRPr="005068C9">
              <w:rPr>
                <w:b/>
                <w:lang w:eastAsia="ar-SA"/>
              </w:rPr>
              <w:t>Приоритет 5. Псков - ДЕЛОВОЙ ЦЕНТР</w:t>
            </w:r>
          </w:p>
        </w:tc>
      </w:tr>
      <w:tr w:rsidR="003F28E1" w:rsidRPr="005068C9" w:rsidTr="005F086C">
        <w:trPr>
          <w:gridAfter w:val="2"/>
          <w:wAfter w:w="1334" w:type="dxa"/>
          <w:trHeight w:val="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A301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A3016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5. Повышение эффективности управления экономическим развитием города</w:t>
            </w:r>
          </w:p>
        </w:tc>
      </w:tr>
      <w:tr w:rsidR="003F28E1" w:rsidRPr="005068C9" w:rsidTr="005F086C">
        <w:trPr>
          <w:gridAfter w:val="2"/>
          <w:wAfter w:w="1334" w:type="dxa"/>
          <w:trHeight w:val="5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5.1. Совершенствование системы пл</w:t>
            </w:r>
            <w:r w:rsidRPr="005068C9">
              <w:rPr>
                <w:b/>
                <w:bCs/>
                <w:sz w:val="20"/>
                <w:szCs w:val="20"/>
              </w:rPr>
              <w:t>а</w:t>
            </w:r>
            <w:r w:rsidRPr="005068C9">
              <w:rPr>
                <w:b/>
                <w:bCs/>
                <w:sz w:val="20"/>
                <w:szCs w:val="20"/>
              </w:rPr>
              <w:t>нирования экономического развития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567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F086C">
            <w:pPr>
              <w:jc w:val="center"/>
              <w:rPr>
                <w:b/>
              </w:rPr>
            </w:pPr>
            <w:r w:rsidRPr="005068C9">
              <w:rPr>
                <w:b/>
              </w:rPr>
              <w:t>Решение задачи в 2014 годе не предусмотрено</w:t>
            </w:r>
          </w:p>
        </w:tc>
      </w:tr>
      <w:tr w:rsidR="003F28E1" w:rsidRPr="005068C9" w:rsidTr="005F086C">
        <w:trPr>
          <w:gridAfter w:val="2"/>
          <w:wAfter w:w="1334" w:type="dxa"/>
          <w:trHeight w:val="2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both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Организация мониторинга реализации Страт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гии.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КСЭР и ПР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567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28E1" w:rsidRPr="005068C9" w:rsidRDefault="003F28E1" w:rsidP="00A30163">
            <w:pPr>
              <w:rPr>
                <w:rFonts w:ascii="Calibri" w:hAnsi="Calibri"/>
              </w:rPr>
            </w:pPr>
            <w:r w:rsidRPr="005068C9">
              <w:rPr>
                <w:rFonts w:ascii="Calibri" w:hAnsi="Calibri"/>
              </w:rPr>
              <w:t> </w:t>
            </w: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A30163">
            <w:pPr>
              <w:widowControl w:val="0"/>
              <w:jc w:val="center"/>
              <w:rPr>
                <w:b/>
                <w:lang w:eastAsia="ar-SA"/>
              </w:rPr>
            </w:pPr>
            <w:r w:rsidRPr="005068C9">
              <w:rPr>
                <w:b/>
                <w:lang w:eastAsia="ar-SA"/>
              </w:rPr>
              <w:t>Приоритет 6. Псков - ТУРИСТИЧЕСКИЙ  ЦЕНТР</w:t>
            </w:r>
          </w:p>
        </w:tc>
      </w:tr>
      <w:tr w:rsidR="003F28E1" w:rsidRPr="005068C9" w:rsidTr="005F086C">
        <w:trPr>
          <w:gridAfter w:val="2"/>
          <w:wAfter w:w="1334" w:type="dxa"/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8E1" w:rsidRPr="005068C9" w:rsidRDefault="003F28E1" w:rsidP="00A301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E1" w:rsidRPr="005068C9" w:rsidRDefault="003F28E1" w:rsidP="00A3016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068C9">
              <w:rPr>
                <w:b/>
                <w:sz w:val="22"/>
                <w:szCs w:val="22"/>
              </w:rPr>
              <w:t>Цель 1. Развитие городского туризма и создание условий для повышения имиджа Пскова на международном туристическом рынке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1.1. Ревитализация городской среды центра города.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8E1" w:rsidRPr="005068C9" w:rsidRDefault="003F28E1" w:rsidP="00592E7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МП "Развитие туризма в муниципальном образов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5068C9">
              <w:rPr>
                <w:rFonts w:ascii="Cambria" w:hAnsi="Cambria"/>
                <w:i/>
                <w:iCs/>
                <w:sz w:val="20"/>
                <w:szCs w:val="20"/>
              </w:rPr>
              <w:t>нии "Город Псков" на 2011 – 2016 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5068C9">
              <w:rPr>
                <w:sz w:val="20"/>
                <w:szCs w:val="20"/>
              </w:rPr>
              <w:t>Проведение рев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тализации основных зон пешеходного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ind w:left="337"/>
              <w:rPr>
                <w:b/>
                <w:bCs/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Реконструкция набережной р. Великой от Ольгинского моста до моста им. 50-летия Октября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220 626,72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60 401,6 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27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26 334,64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13 064,20 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194 292,08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47 337,40 </w:t>
            </w: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2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Финансирование мероприятия 1.1. в МП в 2014 годе не предусмотрено (</w:t>
            </w:r>
            <w:r w:rsidRPr="005068C9">
              <w:rPr>
                <w:sz w:val="20"/>
                <w:szCs w:val="20"/>
              </w:rPr>
              <w:t>данные о финансировании предоставлены УК</w:t>
            </w:r>
            <w:r w:rsidRPr="005068C9">
              <w:rPr>
                <w:b/>
                <w:sz w:val="20"/>
                <w:szCs w:val="20"/>
              </w:rPr>
              <w:t>)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1.2.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ind w:left="337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Реконструкция набережной р. Великой и н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бережной  р. Псковы от Троицкого (Сове</w:t>
            </w:r>
            <w:r w:rsidRPr="005068C9">
              <w:rPr>
                <w:sz w:val="20"/>
                <w:szCs w:val="20"/>
              </w:rPr>
              <w:t>т</w:t>
            </w:r>
            <w:r w:rsidRPr="005068C9">
              <w:rPr>
                <w:sz w:val="20"/>
                <w:szCs w:val="20"/>
              </w:rPr>
              <w:t>ского) моста до Ольгинского моста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1.3.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Благоустройство  "Детского парка"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1447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8E1" w:rsidRPr="005068C9" w:rsidRDefault="003F28E1" w:rsidP="00416229">
            <w:pPr>
              <w:rPr>
                <w:rFonts w:ascii="Cambria" w:hAnsi="Cambria" w:cs="Calibri"/>
                <w:sz w:val="20"/>
                <w:szCs w:val="20"/>
              </w:rPr>
            </w:pPr>
            <w:r w:rsidRPr="005068C9">
              <w:rPr>
                <w:rFonts w:ascii="Cambria" w:hAnsi="Cambria" w:cs="Calibri"/>
                <w:sz w:val="20"/>
                <w:szCs w:val="20"/>
              </w:rPr>
              <w:t>Ниже представленные меры 1.5-1.7 – обновленные мероприятия 2012 года (согласно ПАГП 20.05.2014 N 1119 – изменения  в МП). Меры 1.12-1.15 не вкл</w:t>
            </w:r>
            <w:r w:rsidRPr="005068C9">
              <w:rPr>
                <w:rFonts w:ascii="Cambria" w:hAnsi="Cambria" w:cs="Calibri"/>
                <w:sz w:val="20"/>
                <w:szCs w:val="20"/>
              </w:rPr>
              <w:t>ю</w:t>
            </w:r>
            <w:r w:rsidRPr="005068C9">
              <w:rPr>
                <w:rFonts w:ascii="Cambria" w:hAnsi="Cambria" w:cs="Calibri"/>
                <w:sz w:val="20"/>
                <w:szCs w:val="20"/>
              </w:rPr>
              <w:t>чены, т.к. не соответствуют задаче и обобщенной мере 1.</w:t>
            </w:r>
          </w:p>
          <w:p w:rsidR="003F28E1" w:rsidRPr="005068C9" w:rsidRDefault="003F28E1" w:rsidP="00416229">
            <w:pPr>
              <w:rPr>
                <w:sz w:val="20"/>
                <w:szCs w:val="20"/>
              </w:rPr>
            </w:pPr>
            <w:r w:rsidRPr="005068C9">
              <w:rPr>
                <w:rFonts w:ascii="Cambria" w:hAnsi="Cambria" w:cs="Calibri"/>
                <w:sz w:val="20"/>
                <w:szCs w:val="20"/>
              </w:rPr>
              <w:t>3 новых мероприятия из МП "Развитие туризма …»  внесены в МП позже последней корректировки ПД.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1.5.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Реконструкция набережной р. Псковы от Тр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ицкого моста до Кузнецкого моста (включая ул. Милицейскую, Воровского, часть К.Маркса) в г. Пскове</w:t>
            </w:r>
          </w:p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358024,46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40182,0 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D48B2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11,2</w:t>
            </w:r>
          </w:p>
          <w:p w:rsidR="003F28E1" w:rsidRPr="005068C9" w:rsidRDefault="003F28E1" w:rsidP="00592E78">
            <w:pPr>
              <w:ind w:left="-113" w:right="-113"/>
              <w:rPr>
                <w:b/>
                <w:sz w:val="18"/>
                <w:szCs w:val="18"/>
              </w:rPr>
            </w:pPr>
            <w:r w:rsidRPr="005068C9">
              <w:rPr>
                <w:sz w:val="18"/>
                <w:szCs w:val="18"/>
              </w:rPr>
              <w:t>(новое</w:t>
            </w:r>
            <w:r w:rsidRPr="005068C9">
              <w:rPr>
                <w:i/>
                <w:sz w:val="18"/>
                <w:szCs w:val="18"/>
              </w:rPr>
              <w:t xml:space="preserve"> меропри</w:t>
            </w:r>
            <w:r w:rsidRPr="005068C9">
              <w:rPr>
                <w:i/>
                <w:sz w:val="18"/>
                <w:szCs w:val="18"/>
              </w:rPr>
              <w:t>я</w:t>
            </w:r>
            <w:r w:rsidRPr="005068C9">
              <w:rPr>
                <w:i/>
                <w:sz w:val="18"/>
                <w:szCs w:val="18"/>
              </w:rPr>
              <w:t>тие</w:t>
            </w:r>
            <w:r w:rsidRPr="005068C9">
              <w:rPr>
                <w:sz w:val="18"/>
                <w:szCs w:val="18"/>
              </w:rPr>
              <w:t xml:space="preserve"> согласно ПАГП 20.05.2014 N 1119 – измен</w:t>
            </w:r>
            <w:r w:rsidRPr="005068C9">
              <w:rPr>
                <w:sz w:val="18"/>
                <w:szCs w:val="18"/>
              </w:rPr>
              <w:t>е</w:t>
            </w:r>
            <w:r w:rsidRPr="005068C9">
              <w:rPr>
                <w:sz w:val="18"/>
                <w:szCs w:val="18"/>
              </w:rPr>
              <w:t>ния  в МП)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3600,0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21471,51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332952,95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40182,00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1.6.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Реконструкция набережной р. Псковы и р. В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ликой от "Золотой набережной" до ул. Засте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ной в г. Пскове</w:t>
            </w:r>
          </w:p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bCs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bCs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104844,90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5978,2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D48B2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5,7</w:t>
            </w:r>
          </w:p>
          <w:p w:rsidR="003F28E1" w:rsidRPr="005068C9" w:rsidRDefault="003F28E1" w:rsidP="00592E78">
            <w:pPr>
              <w:ind w:left="-113" w:right="-113"/>
              <w:rPr>
                <w:b/>
                <w:sz w:val="20"/>
                <w:szCs w:val="20"/>
              </w:rPr>
            </w:pPr>
            <w:r w:rsidRPr="005068C9">
              <w:rPr>
                <w:i/>
                <w:sz w:val="18"/>
                <w:szCs w:val="18"/>
              </w:rPr>
              <w:t>новое меропри</w:t>
            </w:r>
            <w:r w:rsidRPr="005068C9">
              <w:rPr>
                <w:i/>
                <w:sz w:val="18"/>
                <w:szCs w:val="18"/>
              </w:rPr>
              <w:t>я</w:t>
            </w:r>
            <w:r w:rsidRPr="005068C9">
              <w:rPr>
                <w:i/>
                <w:sz w:val="18"/>
                <w:szCs w:val="18"/>
              </w:rPr>
              <w:t>тие</w:t>
            </w:r>
            <w:r w:rsidRPr="005068C9">
              <w:rPr>
                <w:sz w:val="18"/>
                <w:szCs w:val="18"/>
              </w:rPr>
              <w:t xml:space="preserve"> согласно ПАГП 20.05.2014 N 1119 – измен</w:t>
            </w:r>
            <w:r w:rsidRPr="005068C9">
              <w:rPr>
                <w:sz w:val="18"/>
                <w:szCs w:val="18"/>
              </w:rPr>
              <w:t>е</w:t>
            </w:r>
            <w:r w:rsidRPr="005068C9">
              <w:rPr>
                <w:sz w:val="18"/>
                <w:szCs w:val="18"/>
              </w:rPr>
              <w:t>ния  в МП)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1100,0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11584,90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92160,00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5978,2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1.7.</w:t>
            </w:r>
          </w:p>
        </w:tc>
        <w:tc>
          <w:tcPr>
            <w:tcW w:w="4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Реконструкция ул. Пушкина (от Октябрьского проспекта до ул. Ленина), ул. Ленина (от ул. Н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красова до ПсковГУ) и Октябрьского проспекта (от ул. Ленина до площади Октябрьской) в г. Пскове</w:t>
            </w:r>
          </w:p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169710,00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10183,1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D48B2">
            <w:pPr>
              <w:jc w:val="center"/>
              <w:rPr>
                <w:b/>
                <w:sz w:val="20"/>
                <w:szCs w:val="20"/>
              </w:rPr>
            </w:pPr>
            <w:r w:rsidRPr="005068C9">
              <w:rPr>
                <w:b/>
                <w:sz w:val="20"/>
                <w:szCs w:val="20"/>
              </w:rPr>
              <w:t>6,0</w:t>
            </w:r>
          </w:p>
          <w:p w:rsidR="003F28E1" w:rsidRPr="005068C9" w:rsidRDefault="003F28E1" w:rsidP="00592E78">
            <w:pPr>
              <w:ind w:left="-113" w:right="-113"/>
              <w:rPr>
                <w:b/>
                <w:sz w:val="20"/>
                <w:szCs w:val="20"/>
              </w:rPr>
            </w:pPr>
            <w:r w:rsidRPr="005068C9">
              <w:rPr>
                <w:i/>
                <w:sz w:val="18"/>
                <w:szCs w:val="18"/>
              </w:rPr>
              <w:t xml:space="preserve">новое </w:t>
            </w:r>
            <w:r w:rsidRPr="005068C9">
              <w:rPr>
                <w:sz w:val="18"/>
                <w:szCs w:val="18"/>
              </w:rPr>
              <w:t>меропри</w:t>
            </w:r>
            <w:r w:rsidRPr="005068C9">
              <w:rPr>
                <w:sz w:val="18"/>
                <w:szCs w:val="18"/>
              </w:rPr>
              <w:t>я</w:t>
            </w:r>
            <w:r w:rsidRPr="005068C9">
              <w:rPr>
                <w:sz w:val="18"/>
                <w:szCs w:val="18"/>
              </w:rPr>
              <w:t>тие согласно ПАГП 20.05.2014 N 1119 – измен</w:t>
            </w:r>
            <w:r w:rsidRPr="005068C9">
              <w:rPr>
                <w:sz w:val="18"/>
                <w:szCs w:val="18"/>
              </w:rPr>
              <w:t>е</w:t>
            </w:r>
            <w:r w:rsidRPr="005068C9">
              <w:rPr>
                <w:sz w:val="18"/>
                <w:szCs w:val="18"/>
              </w:rPr>
              <w:t>ния  в МП)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3300,0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 области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1322,95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5F086C">
        <w:trPr>
          <w:gridAfter w:val="2"/>
          <w:wAfter w:w="1334" w:type="dxa"/>
          <w:trHeight w:val="5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Федерал</w:t>
            </w:r>
            <w:r w:rsidRPr="005068C9">
              <w:rPr>
                <w:sz w:val="20"/>
                <w:szCs w:val="20"/>
              </w:rPr>
              <w:t>ь</w:t>
            </w:r>
            <w:r w:rsidRPr="005068C9">
              <w:rPr>
                <w:sz w:val="20"/>
                <w:szCs w:val="20"/>
              </w:rPr>
              <w:t>ный бю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165087,05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10182,5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5068C9">
              <w:rPr>
                <w:sz w:val="20"/>
                <w:szCs w:val="20"/>
              </w:rPr>
              <w:t>Создание торгово - развлекательной зоны и "Города ремесленн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>ков" на набережной реки Псковы (левый берег) на участке от Троицкого моста до Финского парка.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УГХ, УК, Частные инвесторы,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Разработка проекта благоустройства и  орган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 xml:space="preserve">зации территории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Реконструкция Гельдтовой бани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Частн.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внебюдж.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Реконструкция дорожной  сети, реали</w:t>
            </w:r>
            <w:r w:rsidRPr="005068C9">
              <w:rPr>
                <w:sz w:val="20"/>
                <w:szCs w:val="20"/>
              </w:rPr>
              <w:softHyphen/>
              <w:t>зация пл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на благоустройства и дендро</w:t>
            </w:r>
            <w:r w:rsidRPr="005068C9">
              <w:rPr>
                <w:sz w:val="20"/>
                <w:szCs w:val="20"/>
              </w:rPr>
              <w:softHyphen/>
              <w:t xml:space="preserve">плана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Организация торгово-ремесленной зоны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2.5.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Проведение экспертизы, подготовка проекта р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конструкции комплекса зда</w:t>
            </w:r>
            <w:r w:rsidRPr="005068C9">
              <w:rPr>
                <w:sz w:val="20"/>
                <w:szCs w:val="20"/>
              </w:rPr>
              <w:softHyphen/>
              <w:t xml:space="preserve">нии 17 - 19 веков, ул. Милицейская 4, 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Частн. и</w:t>
            </w:r>
            <w:r w:rsidRPr="005068C9">
              <w:rPr>
                <w:sz w:val="20"/>
                <w:szCs w:val="20"/>
              </w:rPr>
              <w:t>н</w:t>
            </w:r>
            <w:r w:rsidRPr="005068C9">
              <w:rPr>
                <w:sz w:val="20"/>
                <w:szCs w:val="20"/>
              </w:rPr>
              <w:t>вестор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внебюдж.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28E1" w:rsidRPr="005068C9" w:rsidRDefault="003F28E1" w:rsidP="00592E78">
            <w:pPr>
              <w:rPr>
                <w:rFonts w:ascii="Calibri" w:hAnsi="Calibri"/>
                <w:sz w:val="20"/>
                <w:szCs w:val="20"/>
              </w:rPr>
            </w:pPr>
            <w:r w:rsidRPr="005068C9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5068C9">
              <w:rPr>
                <w:sz w:val="20"/>
                <w:szCs w:val="20"/>
              </w:rPr>
              <w:t>Создание зоны п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шеходного туризма на набережной р. Псковы от Троицкого моста до церкви Богоявления с З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псковья  (правый берег)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УГХ, час</w:t>
            </w:r>
            <w:r w:rsidRPr="005068C9">
              <w:rPr>
                <w:b/>
                <w:bCs/>
                <w:sz w:val="20"/>
                <w:szCs w:val="20"/>
              </w:rPr>
              <w:t>т</w:t>
            </w:r>
            <w:r w:rsidRPr="005068C9">
              <w:rPr>
                <w:b/>
                <w:bCs/>
                <w:sz w:val="20"/>
                <w:szCs w:val="20"/>
              </w:rPr>
              <w:t>ный инв</w:t>
            </w:r>
            <w:r w:rsidRPr="005068C9">
              <w:rPr>
                <w:b/>
                <w:bCs/>
                <w:sz w:val="20"/>
                <w:szCs w:val="20"/>
              </w:rPr>
              <w:t>е</w:t>
            </w:r>
            <w:r w:rsidRPr="005068C9">
              <w:rPr>
                <w:b/>
                <w:bCs/>
                <w:sz w:val="20"/>
                <w:szCs w:val="20"/>
              </w:rPr>
              <w:t>стор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Разработка проекта благоустройства и плана размещения объектов  туристической инфр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 xml:space="preserve">структуры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Реконструкция и  приспособление зданий по  ул. Герцена, 5 и 5-а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внебюдж.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Реализация плана благоустройства пешеходной зоны  и дендроплана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3.4.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Реконструкция проезжей части ул. Герцена на участке от ул. Труда до ул. Волкова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5068C9">
              <w:rPr>
                <w:sz w:val="20"/>
                <w:szCs w:val="20"/>
              </w:rPr>
              <w:t>: Создание пешехо</w:t>
            </w:r>
            <w:r w:rsidRPr="005068C9">
              <w:rPr>
                <w:sz w:val="20"/>
                <w:szCs w:val="20"/>
              </w:rPr>
              <w:t>д</w:t>
            </w:r>
            <w:r w:rsidRPr="005068C9">
              <w:rPr>
                <w:sz w:val="20"/>
                <w:szCs w:val="20"/>
              </w:rPr>
              <w:t>ной  туристической зоны вдоль  стен Окольного города от  Покровской башни до  Лужских в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рот  (Октябрьский проспект)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УГХ, УК,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Разработка проекта  благоустройства и орган</w:t>
            </w:r>
            <w:r w:rsidRPr="005068C9">
              <w:rPr>
                <w:sz w:val="20"/>
                <w:szCs w:val="20"/>
              </w:rPr>
              <w:t>и</w:t>
            </w:r>
            <w:r w:rsidRPr="005068C9">
              <w:rPr>
                <w:sz w:val="20"/>
                <w:szCs w:val="20"/>
              </w:rPr>
              <w:t xml:space="preserve">зации территории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Реализация плана благоустройства пешеходной зоны и дендроплана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Установка малых архитектурных форм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4.4.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Покровский Угол: организация и про</w:t>
            </w:r>
            <w:r w:rsidRPr="005068C9">
              <w:rPr>
                <w:sz w:val="20"/>
                <w:szCs w:val="20"/>
              </w:rPr>
              <w:softHyphen/>
              <w:t>движение креативного туризма посред</w:t>
            </w:r>
            <w:r w:rsidRPr="005068C9">
              <w:rPr>
                <w:sz w:val="20"/>
                <w:szCs w:val="20"/>
              </w:rPr>
              <w:softHyphen/>
              <w:t>ством создания и</w:t>
            </w:r>
            <w:r w:rsidRPr="005068C9">
              <w:rPr>
                <w:sz w:val="20"/>
                <w:szCs w:val="20"/>
              </w:rPr>
              <w:t>с</w:t>
            </w:r>
            <w:r w:rsidRPr="005068C9">
              <w:rPr>
                <w:sz w:val="20"/>
                <w:szCs w:val="20"/>
              </w:rPr>
              <w:t>торико-этнографиче</w:t>
            </w:r>
            <w:r w:rsidRPr="005068C9">
              <w:rPr>
                <w:sz w:val="20"/>
                <w:szCs w:val="20"/>
              </w:rPr>
              <w:softHyphen/>
              <w:t>ского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УК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внебюдж.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D48B2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6000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D48B2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  6000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5068C9">
              <w:rPr>
                <w:sz w:val="20"/>
                <w:szCs w:val="20"/>
              </w:rPr>
              <w:t>Организация и бл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гоустройство пешеходной туристической зоны в районе Академического театра драмы им. А.С.Пушкина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 xml:space="preserve">УГХ, УГД,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Разработка проекта организации пешеходной зоны в районе Кутузовского сада и ул. Пушкина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УГХ, 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5.2.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Реализация плана благоустройства пешеходной зоны и дендроплана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о</w:t>
            </w:r>
            <w:r w:rsidRPr="005068C9">
              <w:rPr>
                <w:sz w:val="20"/>
                <w:szCs w:val="20"/>
              </w:rPr>
              <w:t>б</w:t>
            </w:r>
            <w:r w:rsidRPr="005068C9">
              <w:rPr>
                <w:sz w:val="20"/>
                <w:szCs w:val="20"/>
              </w:rPr>
              <w:t>ласти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5.3.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592E78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-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Задача 1.2. Активизация процесса развития городской территории для повышения инв</w:t>
            </w:r>
            <w:r w:rsidRPr="005068C9">
              <w:rPr>
                <w:b/>
                <w:bCs/>
                <w:sz w:val="20"/>
                <w:szCs w:val="20"/>
              </w:rPr>
              <w:t>е</w:t>
            </w:r>
            <w:r w:rsidRPr="005068C9">
              <w:rPr>
                <w:b/>
                <w:bCs/>
                <w:sz w:val="20"/>
                <w:szCs w:val="20"/>
              </w:rPr>
              <w:t>стиционной и туристической привлекател</w:t>
            </w:r>
            <w:r w:rsidRPr="005068C9">
              <w:rPr>
                <w:b/>
                <w:bCs/>
                <w:sz w:val="20"/>
                <w:szCs w:val="20"/>
              </w:rPr>
              <w:t>ь</w:t>
            </w:r>
            <w:r w:rsidRPr="005068C9">
              <w:rPr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5F086C">
        <w:trPr>
          <w:gridAfter w:val="2"/>
          <w:wAfter w:w="1334" w:type="dxa"/>
          <w:trHeight w:val="600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b/>
                <w:bCs/>
                <w:sz w:val="20"/>
                <w:szCs w:val="20"/>
              </w:rPr>
            </w:pPr>
            <w:r w:rsidRPr="005068C9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5068C9">
              <w:rPr>
                <w:sz w:val="20"/>
                <w:szCs w:val="20"/>
              </w:rPr>
              <w:t xml:space="preserve"> Сохранение ист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рического облика города Пскова, его историч</w:t>
            </w:r>
            <w:r w:rsidRPr="005068C9">
              <w:rPr>
                <w:sz w:val="20"/>
                <w:szCs w:val="20"/>
              </w:rPr>
              <w:t>е</w:t>
            </w:r>
            <w:r w:rsidRPr="005068C9">
              <w:rPr>
                <w:sz w:val="20"/>
                <w:szCs w:val="20"/>
              </w:rPr>
              <w:t>ски сложившейся планировочной структуры и регенерация ценной исторической застройки, ландшафтных природных территорий, панор</w:t>
            </w:r>
            <w:r w:rsidRPr="005068C9">
              <w:rPr>
                <w:sz w:val="20"/>
                <w:szCs w:val="20"/>
              </w:rPr>
              <w:t>а</w:t>
            </w:r>
            <w:r w:rsidRPr="005068C9">
              <w:rPr>
                <w:sz w:val="20"/>
                <w:szCs w:val="20"/>
              </w:rPr>
              <w:t>мы исторического центра Пскова.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УГД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  <w:tr w:rsidR="003F28E1" w:rsidRPr="005068C9" w:rsidTr="00110F64">
        <w:trPr>
          <w:gridAfter w:val="2"/>
          <w:wAfter w:w="1334" w:type="dxa"/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1.1.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Создание Псковского туристического кластера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5068C9">
              <w:rPr>
                <w:sz w:val="18"/>
                <w:szCs w:val="18"/>
                <w:shd w:val="clear" w:color="auto" w:fill="FFFFFF"/>
              </w:rPr>
              <w:t>АПО, АГП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бюджет г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рода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center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согласно пр</w:t>
            </w:r>
            <w:r w:rsidRPr="005068C9">
              <w:rPr>
                <w:sz w:val="20"/>
                <w:szCs w:val="20"/>
              </w:rPr>
              <w:t>о</w:t>
            </w:r>
            <w:r w:rsidRPr="005068C9">
              <w:rPr>
                <w:sz w:val="20"/>
                <w:szCs w:val="20"/>
              </w:rPr>
              <w:t>ектной док</w:t>
            </w:r>
            <w:r w:rsidRPr="005068C9">
              <w:rPr>
                <w:sz w:val="20"/>
                <w:szCs w:val="20"/>
              </w:rPr>
              <w:t>у</w:t>
            </w:r>
            <w:r w:rsidRPr="005068C9">
              <w:rPr>
                <w:sz w:val="20"/>
                <w:szCs w:val="20"/>
              </w:rPr>
              <w:t>ментации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8E1" w:rsidRPr="005068C9" w:rsidRDefault="003F28E1" w:rsidP="00A30163">
            <w:pPr>
              <w:jc w:val="right"/>
              <w:rPr>
                <w:sz w:val="20"/>
                <w:szCs w:val="20"/>
              </w:rPr>
            </w:pPr>
            <w:r w:rsidRPr="005068C9">
              <w:rPr>
                <w:sz w:val="20"/>
                <w:szCs w:val="20"/>
              </w:rPr>
              <w:t> </w:t>
            </w:r>
          </w:p>
        </w:tc>
      </w:tr>
    </w:tbl>
    <w:p w:rsidR="003F28E1" w:rsidRPr="005068C9" w:rsidRDefault="003F28E1" w:rsidP="00327629">
      <w:pPr>
        <w:widowControl w:val="0"/>
        <w:autoSpaceDE w:val="0"/>
        <w:jc w:val="center"/>
        <w:rPr>
          <w:b/>
          <w:bCs/>
        </w:rPr>
      </w:pPr>
    </w:p>
    <w:p w:rsidR="003F28E1" w:rsidRPr="005068C9" w:rsidRDefault="003F28E1" w:rsidP="00A45BC4">
      <w:pPr>
        <w:jc w:val="center"/>
        <w:rPr>
          <w:b/>
          <w:sz w:val="28"/>
          <w:szCs w:val="28"/>
          <w:lang w:eastAsia="en-US"/>
        </w:rPr>
      </w:pPr>
    </w:p>
    <w:p w:rsidR="003F28E1" w:rsidRPr="005068C9" w:rsidRDefault="003F28E1" w:rsidP="00A45BC4">
      <w:pPr>
        <w:jc w:val="center"/>
        <w:rPr>
          <w:b/>
          <w:sz w:val="28"/>
          <w:szCs w:val="28"/>
          <w:lang w:eastAsia="en-US"/>
        </w:rPr>
      </w:pPr>
    </w:p>
    <w:p w:rsidR="003F28E1" w:rsidRPr="005068C9" w:rsidRDefault="003F28E1" w:rsidP="00A45BC4">
      <w:pPr>
        <w:jc w:val="center"/>
        <w:rPr>
          <w:b/>
          <w:sz w:val="28"/>
          <w:szCs w:val="28"/>
          <w:lang w:eastAsia="en-US"/>
        </w:rPr>
      </w:pPr>
    </w:p>
    <w:p w:rsidR="003F28E1" w:rsidRPr="005068C9" w:rsidRDefault="003F28E1" w:rsidP="00A45BC4">
      <w:pPr>
        <w:jc w:val="center"/>
        <w:rPr>
          <w:b/>
          <w:sz w:val="28"/>
          <w:szCs w:val="28"/>
          <w:lang w:eastAsia="en-US"/>
        </w:rPr>
      </w:pPr>
    </w:p>
    <w:p w:rsidR="003F28E1" w:rsidRPr="005068C9" w:rsidRDefault="003F28E1" w:rsidP="00A45BC4">
      <w:pPr>
        <w:jc w:val="center"/>
        <w:rPr>
          <w:b/>
          <w:sz w:val="28"/>
          <w:szCs w:val="28"/>
          <w:lang w:eastAsia="en-US"/>
        </w:rPr>
      </w:pPr>
    </w:p>
    <w:p w:rsidR="003F28E1" w:rsidRPr="005068C9" w:rsidRDefault="003F28E1" w:rsidP="00A45BC4">
      <w:pPr>
        <w:jc w:val="center"/>
        <w:rPr>
          <w:b/>
          <w:sz w:val="28"/>
          <w:szCs w:val="28"/>
          <w:lang w:eastAsia="en-US"/>
        </w:rPr>
      </w:pPr>
    </w:p>
    <w:p w:rsidR="003F28E1" w:rsidRPr="005068C9" w:rsidRDefault="003F28E1" w:rsidP="00A45BC4">
      <w:pPr>
        <w:jc w:val="center"/>
        <w:rPr>
          <w:b/>
          <w:sz w:val="28"/>
          <w:szCs w:val="28"/>
          <w:lang w:eastAsia="en-US"/>
        </w:rPr>
      </w:pPr>
    </w:p>
    <w:p w:rsidR="003F28E1" w:rsidRPr="001F2F35" w:rsidRDefault="003F28E1" w:rsidP="00A45BC4">
      <w:pPr>
        <w:jc w:val="center"/>
        <w:rPr>
          <w:b/>
          <w:color w:val="0000FF"/>
          <w:sz w:val="28"/>
          <w:szCs w:val="28"/>
          <w:lang w:eastAsia="en-US"/>
        </w:rPr>
      </w:pPr>
      <w:r w:rsidRPr="001F2F35">
        <w:rPr>
          <w:b/>
          <w:color w:val="0000FF"/>
          <w:sz w:val="28"/>
          <w:szCs w:val="28"/>
          <w:lang w:eastAsia="en-US"/>
        </w:rPr>
        <w:t xml:space="preserve">Сводная оценка финансирования  за 6 месяцев 2014 года </w:t>
      </w:r>
    </w:p>
    <w:p w:rsidR="003F28E1" w:rsidRPr="001F2F35" w:rsidRDefault="003F28E1" w:rsidP="00A45BC4">
      <w:pPr>
        <w:jc w:val="center"/>
        <w:rPr>
          <w:b/>
          <w:color w:val="0000FF"/>
          <w:sz w:val="28"/>
          <w:szCs w:val="28"/>
          <w:lang w:eastAsia="en-US"/>
        </w:rPr>
      </w:pPr>
      <w:r w:rsidRPr="001F2F35">
        <w:rPr>
          <w:b/>
          <w:color w:val="0000FF"/>
          <w:sz w:val="28"/>
          <w:szCs w:val="28"/>
          <w:lang w:eastAsia="en-US"/>
        </w:rPr>
        <w:t xml:space="preserve">Программы действий Администрации города Пскова * </w:t>
      </w:r>
    </w:p>
    <w:p w:rsidR="003F28E1" w:rsidRPr="001F2F35" w:rsidRDefault="003F28E1" w:rsidP="00A45BC4">
      <w:pPr>
        <w:jc w:val="center"/>
        <w:rPr>
          <w:b/>
          <w:color w:val="0000FF"/>
          <w:sz w:val="28"/>
          <w:szCs w:val="28"/>
          <w:lang w:eastAsia="en-US"/>
        </w:rPr>
      </w:pPr>
    </w:p>
    <w:tbl>
      <w:tblPr>
        <w:tblW w:w="9645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1701"/>
        <w:gridCol w:w="1600"/>
        <w:gridCol w:w="2234"/>
      </w:tblGrid>
      <w:tr w:rsidR="003F28E1" w:rsidRPr="001F2F35" w:rsidTr="005F086C">
        <w:trPr>
          <w:trHeight w:val="86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F28E1" w:rsidRPr="001F2F35" w:rsidRDefault="003F28E1" w:rsidP="00A45BC4">
            <w:pPr>
              <w:jc w:val="right"/>
              <w:rPr>
                <w:color w:val="0000FF"/>
                <w:sz w:val="28"/>
                <w:szCs w:val="28"/>
                <w:lang w:eastAsia="en-US"/>
              </w:rPr>
            </w:pPr>
            <w:r w:rsidRPr="001F2F35">
              <w:rPr>
                <w:color w:val="0000FF"/>
                <w:sz w:val="28"/>
                <w:szCs w:val="28"/>
                <w:lang w:eastAsia="en-US"/>
              </w:rPr>
              <w:t>тыс. руб.</w:t>
            </w:r>
          </w:p>
        </w:tc>
      </w:tr>
      <w:tr w:rsidR="003F28E1" w:rsidRPr="001F2F35" w:rsidTr="005F086C">
        <w:trPr>
          <w:trHeight w:val="86"/>
        </w:trPr>
        <w:tc>
          <w:tcPr>
            <w:tcW w:w="4110" w:type="dxa"/>
            <w:shd w:val="clear" w:color="auto" w:fill="DDD9C3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DDD9C3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</w:rPr>
            </w:pPr>
            <w:r w:rsidRPr="001F2F35">
              <w:rPr>
                <w:b/>
                <w:color w:val="0000FF"/>
              </w:rPr>
              <w:t>План</w:t>
            </w:r>
          </w:p>
        </w:tc>
        <w:tc>
          <w:tcPr>
            <w:tcW w:w="1600" w:type="dxa"/>
            <w:shd w:val="clear" w:color="auto" w:fill="DDD9C3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</w:rPr>
            </w:pPr>
            <w:r w:rsidRPr="001F2F35">
              <w:rPr>
                <w:b/>
                <w:color w:val="0000FF"/>
              </w:rPr>
              <w:t>Факт</w:t>
            </w:r>
          </w:p>
        </w:tc>
        <w:tc>
          <w:tcPr>
            <w:tcW w:w="2234" w:type="dxa"/>
            <w:shd w:val="clear" w:color="auto" w:fill="DDD9C3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</w:rPr>
            </w:pPr>
            <w:r w:rsidRPr="001F2F35">
              <w:rPr>
                <w:b/>
                <w:color w:val="0000FF"/>
              </w:rPr>
              <w:t>Уровень, %</w:t>
            </w:r>
          </w:p>
        </w:tc>
      </w:tr>
      <w:tr w:rsidR="003F28E1" w:rsidRPr="001F2F35" w:rsidTr="005F086C">
        <w:trPr>
          <w:trHeight w:val="451"/>
        </w:trPr>
        <w:tc>
          <w:tcPr>
            <w:tcW w:w="411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both"/>
              <w:rPr>
                <w:b/>
                <w:color w:val="0000FF"/>
              </w:rPr>
            </w:pPr>
            <w:r w:rsidRPr="001F2F35">
              <w:rPr>
                <w:b/>
                <w:color w:val="0000FF"/>
              </w:rPr>
              <w:t>Бюджет города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  <w:lang w:eastAsia="en-US"/>
              </w:rPr>
            </w:pPr>
            <w:r w:rsidRPr="001F2F35">
              <w:rPr>
                <w:b/>
                <w:color w:val="0000FF"/>
                <w:lang w:eastAsia="en-US"/>
              </w:rPr>
              <w:t>576500,34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  <w:lang w:eastAsia="en-US"/>
              </w:rPr>
            </w:pPr>
            <w:r w:rsidRPr="001F2F35">
              <w:rPr>
                <w:b/>
                <w:color w:val="0000FF"/>
                <w:lang w:eastAsia="en-US"/>
              </w:rPr>
              <w:t>17407,16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  <w:lang w:eastAsia="en-US"/>
              </w:rPr>
            </w:pPr>
            <w:r w:rsidRPr="001F2F35">
              <w:rPr>
                <w:b/>
                <w:color w:val="0000FF"/>
                <w:lang w:eastAsia="en-US"/>
              </w:rPr>
              <w:t>3%</w:t>
            </w:r>
          </w:p>
        </w:tc>
      </w:tr>
      <w:tr w:rsidR="003F28E1" w:rsidRPr="001F2F35" w:rsidTr="005F086C">
        <w:trPr>
          <w:trHeight w:val="415"/>
        </w:trPr>
        <w:tc>
          <w:tcPr>
            <w:tcW w:w="411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both"/>
              <w:rPr>
                <w:color w:val="0000FF"/>
              </w:rPr>
            </w:pPr>
            <w:r w:rsidRPr="001F2F35">
              <w:rPr>
                <w:color w:val="0000FF"/>
              </w:rPr>
              <w:t>в т.ч.: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</w:rPr>
            </w:pP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</w:rPr>
            </w:pPr>
          </w:p>
        </w:tc>
      </w:tr>
      <w:tr w:rsidR="003F28E1" w:rsidRPr="001F2F35" w:rsidTr="005F086C">
        <w:trPr>
          <w:trHeight w:val="407"/>
        </w:trPr>
        <w:tc>
          <w:tcPr>
            <w:tcW w:w="411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ind w:firstLine="34"/>
              <w:jc w:val="both"/>
              <w:rPr>
                <w:color w:val="0000FF"/>
              </w:rPr>
            </w:pPr>
            <w:r w:rsidRPr="001F2F35">
              <w:rPr>
                <w:color w:val="0000FF"/>
              </w:rPr>
              <w:t xml:space="preserve">      - программная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426470,34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10352,67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2,43%</w:t>
            </w:r>
          </w:p>
        </w:tc>
      </w:tr>
      <w:tr w:rsidR="003F28E1" w:rsidRPr="001F2F35" w:rsidTr="005F086C">
        <w:trPr>
          <w:trHeight w:val="427"/>
        </w:trPr>
        <w:tc>
          <w:tcPr>
            <w:tcW w:w="4110" w:type="dxa"/>
            <w:shd w:val="clear" w:color="auto" w:fill="FFFFFF"/>
            <w:noWrap/>
            <w:vAlign w:val="center"/>
          </w:tcPr>
          <w:p w:rsidR="003F28E1" w:rsidRPr="001F2F35" w:rsidRDefault="003F28E1" w:rsidP="00024C85">
            <w:pPr>
              <w:ind w:firstLine="34"/>
              <w:jc w:val="both"/>
              <w:rPr>
                <w:color w:val="0000FF"/>
              </w:rPr>
            </w:pPr>
            <w:r w:rsidRPr="001F2F35">
              <w:rPr>
                <w:color w:val="0000FF"/>
              </w:rPr>
              <w:t xml:space="preserve">     - непрограммная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150030,0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7054,49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4,7%</w:t>
            </w:r>
          </w:p>
        </w:tc>
      </w:tr>
      <w:tr w:rsidR="003F28E1" w:rsidRPr="001F2F35" w:rsidTr="005F086C">
        <w:trPr>
          <w:trHeight w:val="405"/>
        </w:trPr>
        <w:tc>
          <w:tcPr>
            <w:tcW w:w="411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both"/>
              <w:rPr>
                <w:color w:val="0000FF"/>
              </w:rPr>
            </w:pPr>
            <w:r w:rsidRPr="001F2F35">
              <w:rPr>
                <w:color w:val="0000FF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614354,0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13064,2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2,1%</w:t>
            </w:r>
          </w:p>
        </w:tc>
      </w:tr>
      <w:tr w:rsidR="003F28E1" w:rsidRPr="001F2F35" w:rsidTr="005F086C">
        <w:trPr>
          <w:trHeight w:val="411"/>
        </w:trPr>
        <w:tc>
          <w:tcPr>
            <w:tcW w:w="411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both"/>
              <w:rPr>
                <w:color w:val="0000FF"/>
              </w:rPr>
            </w:pPr>
            <w:r w:rsidRPr="001F2F35">
              <w:rPr>
                <w:color w:val="0000FF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784492,08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103680,1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13,2%</w:t>
            </w:r>
          </w:p>
        </w:tc>
      </w:tr>
      <w:tr w:rsidR="003F28E1" w:rsidRPr="001F2F35" w:rsidTr="005F086C">
        <w:trPr>
          <w:trHeight w:val="431"/>
        </w:trPr>
        <w:tc>
          <w:tcPr>
            <w:tcW w:w="411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both"/>
              <w:rPr>
                <w:color w:val="0000FF"/>
              </w:rPr>
            </w:pPr>
            <w:r w:rsidRPr="001F2F35">
              <w:rPr>
                <w:color w:val="0000FF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215130,1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2600,0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color w:val="0000FF"/>
                <w:lang w:eastAsia="en-US"/>
              </w:rPr>
            </w:pPr>
            <w:r w:rsidRPr="001F2F35">
              <w:rPr>
                <w:color w:val="0000FF"/>
                <w:lang w:eastAsia="en-US"/>
              </w:rPr>
              <w:t>1,2%</w:t>
            </w:r>
          </w:p>
        </w:tc>
      </w:tr>
      <w:tr w:rsidR="003F28E1" w:rsidRPr="001F2F35" w:rsidTr="005F086C">
        <w:trPr>
          <w:trHeight w:val="64"/>
        </w:trPr>
        <w:tc>
          <w:tcPr>
            <w:tcW w:w="411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</w:rPr>
            </w:pPr>
            <w:r w:rsidRPr="001F2F35">
              <w:rPr>
                <w:b/>
                <w:color w:val="0000FF"/>
              </w:rPr>
              <w:t>Итого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  <w:lang w:eastAsia="en-US"/>
              </w:rPr>
            </w:pPr>
            <w:r w:rsidRPr="001F2F35">
              <w:rPr>
                <w:b/>
                <w:color w:val="0000FF"/>
                <w:lang w:eastAsia="en-US"/>
              </w:rPr>
              <w:t>2192393,71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  <w:lang w:eastAsia="en-US"/>
              </w:rPr>
            </w:pPr>
            <w:r w:rsidRPr="001F2F35">
              <w:rPr>
                <w:b/>
                <w:color w:val="0000FF"/>
                <w:lang w:eastAsia="en-US"/>
              </w:rPr>
              <w:t>136751,46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F28E1" w:rsidRPr="001F2F35" w:rsidRDefault="003F28E1" w:rsidP="00024C85">
            <w:pPr>
              <w:jc w:val="center"/>
              <w:rPr>
                <w:b/>
                <w:color w:val="0000FF"/>
                <w:lang w:eastAsia="en-US"/>
              </w:rPr>
            </w:pPr>
            <w:r w:rsidRPr="001F2F35">
              <w:rPr>
                <w:b/>
                <w:color w:val="0000FF"/>
                <w:lang w:eastAsia="en-US"/>
              </w:rPr>
              <w:t>6,2%</w:t>
            </w:r>
          </w:p>
        </w:tc>
      </w:tr>
    </w:tbl>
    <w:p w:rsidR="003F28E1" w:rsidRPr="001F2F35" w:rsidRDefault="003F28E1" w:rsidP="00700144">
      <w:pPr>
        <w:ind w:firstLine="709"/>
        <w:rPr>
          <w:color w:val="0000FF"/>
          <w:szCs w:val="28"/>
          <w:lang w:eastAsia="en-US"/>
        </w:rPr>
      </w:pPr>
    </w:p>
    <w:p w:rsidR="003F28E1" w:rsidRPr="001F2F35" w:rsidRDefault="003F28E1" w:rsidP="00700144">
      <w:pPr>
        <w:rPr>
          <w:color w:val="0000FF"/>
          <w:szCs w:val="28"/>
          <w:lang w:eastAsia="en-US"/>
        </w:rPr>
      </w:pPr>
    </w:p>
    <w:p w:rsidR="003F28E1" w:rsidRPr="001F2F35" w:rsidRDefault="003F28E1" w:rsidP="00A45BC4">
      <w:pPr>
        <w:shd w:val="clear" w:color="auto" w:fill="FFFFFF"/>
        <w:ind w:firstLine="709"/>
        <w:rPr>
          <w:color w:val="0000FF"/>
          <w:szCs w:val="28"/>
          <w:lang w:eastAsia="en-US"/>
        </w:rPr>
      </w:pPr>
      <w:r w:rsidRPr="001F2F35">
        <w:rPr>
          <w:color w:val="0000FF"/>
          <w:szCs w:val="28"/>
          <w:lang w:eastAsia="en-US"/>
        </w:rPr>
        <w:t>*с учетом финансирования в 2014 году мероприятий МП «Развитие туризма …»:</w:t>
      </w:r>
    </w:p>
    <w:p w:rsidR="003F28E1" w:rsidRPr="001F2F35" w:rsidRDefault="003F28E1" w:rsidP="00A45BC4">
      <w:pPr>
        <w:shd w:val="clear" w:color="auto" w:fill="FFFFFF"/>
        <w:ind w:firstLine="709"/>
        <w:rPr>
          <w:color w:val="0000FF"/>
          <w:szCs w:val="28"/>
          <w:lang w:eastAsia="en-US"/>
        </w:rPr>
      </w:pPr>
      <w:r w:rsidRPr="001F2F35">
        <w:rPr>
          <w:color w:val="0000FF"/>
          <w:szCs w:val="28"/>
          <w:lang w:eastAsia="en-US"/>
        </w:rPr>
        <w:t>1. внесенных в МП согласно ПАГП №1119 от 20.05.14</w:t>
      </w:r>
    </w:p>
    <w:p w:rsidR="003F28E1" w:rsidRPr="001F2F35" w:rsidRDefault="003F28E1" w:rsidP="00A45BC4">
      <w:pPr>
        <w:shd w:val="clear" w:color="auto" w:fill="FFFFFF"/>
        <w:ind w:firstLine="709"/>
        <w:rPr>
          <w:color w:val="0000FF"/>
          <w:szCs w:val="28"/>
          <w:lang w:eastAsia="en-US"/>
        </w:rPr>
      </w:pPr>
      <w:r w:rsidRPr="001F2F35">
        <w:rPr>
          <w:color w:val="0000FF"/>
          <w:szCs w:val="28"/>
          <w:lang w:eastAsia="en-US"/>
        </w:rPr>
        <w:t xml:space="preserve">2. по </w:t>
      </w:r>
      <w:r w:rsidRPr="001F2F35">
        <w:rPr>
          <w:color w:val="0000FF"/>
          <w:sz w:val="20"/>
          <w:szCs w:val="20"/>
        </w:rPr>
        <w:t>реконструкция набережной р. Великой от  Ольгинского моста до моста им. 50-летия Октября (срок выполнения согласно МП – 2012 год)</w:t>
      </w:r>
    </w:p>
    <w:p w:rsidR="003F28E1" w:rsidRPr="001F2F35" w:rsidRDefault="003F28E1" w:rsidP="00700144">
      <w:pPr>
        <w:rPr>
          <w:color w:val="0000FF"/>
          <w:szCs w:val="28"/>
          <w:lang w:eastAsia="en-US"/>
        </w:rPr>
      </w:pPr>
    </w:p>
    <w:p w:rsidR="003F28E1" w:rsidRPr="001F2F35" w:rsidRDefault="003F28E1" w:rsidP="00700144">
      <w:pPr>
        <w:rPr>
          <w:color w:val="0000FF"/>
          <w:szCs w:val="28"/>
          <w:lang w:eastAsia="en-US"/>
        </w:rPr>
      </w:pPr>
    </w:p>
    <w:p w:rsidR="003F28E1" w:rsidRPr="001F2F35" w:rsidRDefault="003F28E1" w:rsidP="00A45BC4">
      <w:pPr>
        <w:shd w:val="clear" w:color="auto" w:fill="FFFFFF"/>
        <w:ind w:left="426"/>
        <w:rPr>
          <w:color w:val="0000FF"/>
          <w:szCs w:val="28"/>
          <w:lang w:eastAsia="en-US"/>
        </w:rPr>
      </w:pPr>
      <w:r w:rsidRPr="001F2F35">
        <w:rPr>
          <w:color w:val="0000FF"/>
          <w:szCs w:val="28"/>
          <w:lang w:eastAsia="en-US"/>
        </w:rPr>
        <w:t>Председатель комитета</w:t>
      </w:r>
    </w:p>
    <w:p w:rsidR="003F28E1" w:rsidRPr="001F2F35" w:rsidRDefault="003F28E1" w:rsidP="00A45BC4">
      <w:pPr>
        <w:shd w:val="clear" w:color="auto" w:fill="FFFFFF"/>
        <w:ind w:left="426"/>
        <w:rPr>
          <w:color w:val="0000FF"/>
          <w:szCs w:val="28"/>
          <w:lang w:eastAsia="en-US"/>
        </w:rPr>
      </w:pPr>
      <w:r w:rsidRPr="001F2F35">
        <w:rPr>
          <w:color w:val="0000FF"/>
          <w:szCs w:val="28"/>
          <w:lang w:eastAsia="en-US"/>
        </w:rPr>
        <w:t>социально-экономического развития</w:t>
      </w:r>
    </w:p>
    <w:p w:rsidR="003F28E1" w:rsidRPr="001F2F35" w:rsidRDefault="003F28E1" w:rsidP="00A45BC4">
      <w:pPr>
        <w:shd w:val="clear" w:color="auto" w:fill="FFFFFF"/>
        <w:ind w:left="426"/>
        <w:rPr>
          <w:color w:val="0000FF"/>
          <w:szCs w:val="28"/>
          <w:lang w:eastAsia="en-US"/>
        </w:rPr>
      </w:pPr>
      <w:r w:rsidRPr="001F2F35">
        <w:rPr>
          <w:color w:val="0000FF"/>
          <w:szCs w:val="28"/>
          <w:lang w:eastAsia="en-US"/>
        </w:rPr>
        <w:t>и потребительского рынка Администрации города Пскова</w:t>
      </w:r>
      <w:r w:rsidRPr="001F2F35">
        <w:rPr>
          <w:color w:val="0000FF"/>
          <w:szCs w:val="28"/>
          <w:lang w:eastAsia="en-US"/>
        </w:rPr>
        <w:tab/>
      </w:r>
      <w:r w:rsidRPr="001F2F35">
        <w:rPr>
          <w:color w:val="0000FF"/>
          <w:szCs w:val="28"/>
          <w:lang w:eastAsia="en-US"/>
        </w:rPr>
        <w:tab/>
      </w:r>
      <w:r w:rsidRPr="001F2F35">
        <w:rPr>
          <w:color w:val="0000FF"/>
          <w:szCs w:val="28"/>
          <w:lang w:eastAsia="en-US"/>
        </w:rPr>
        <w:tab/>
      </w:r>
      <w:r w:rsidRPr="001F2F35">
        <w:rPr>
          <w:color w:val="0000FF"/>
          <w:szCs w:val="28"/>
          <w:lang w:eastAsia="en-US"/>
        </w:rPr>
        <w:tab/>
      </w:r>
      <w:r w:rsidRPr="001F2F35">
        <w:rPr>
          <w:color w:val="0000FF"/>
          <w:szCs w:val="28"/>
          <w:lang w:eastAsia="en-US"/>
        </w:rPr>
        <w:tab/>
        <w:t>М.Н. Аникеева</w:t>
      </w:r>
    </w:p>
    <w:p w:rsidR="003F28E1" w:rsidRPr="001F2F35" w:rsidRDefault="003F28E1" w:rsidP="00327629">
      <w:pPr>
        <w:widowControl w:val="0"/>
        <w:autoSpaceDE w:val="0"/>
        <w:jc w:val="center"/>
        <w:rPr>
          <w:b/>
          <w:bCs/>
          <w:color w:val="0000FF"/>
        </w:rPr>
      </w:pPr>
    </w:p>
    <w:sectPr w:rsidR="003F28E1" w:rsidRPr="001F2F35" w:rsidSect="003716FF">
      <w:footerReference w:type="even" r:id="rId7"/>
      <w:footerReference w:type="default" r:id="rId8"/>
      <w:footnotePr>
        <w:pos w:val="beneathText"/>
      </w:footnotePr>
      <w:pgSz w:w="16838" w:h="11906" w:orient="landscape"/>
      <w:pgMar w:top="755" w:right="395" w:bottom="709" w:left="588" w:header="357" w:footer="151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E1" w:rsidRDefault="003F28E1">
      <w:r>
        <w:separator/>
      </w:r>
    </w:p>
  </w:endnote>
  <w:endnote w:type="continuationSeparator" w:id="0">
    <w:p w:rsidR="003F28E1" w:rsidRDefault="003F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E1" w:rsidRDefault="003F28E1" w:rsidP="00752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8E1" w:rsidRDefault="003F28E1" w:rsidP="007525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E1" w:rsidRDefault="003F28E1" w:rsidP="00752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120</w:t>
    </w:r>
    <w:r>
      <w:rPr>
        <w:rStyle w:val="PageNumber"/>
      </w:rPr>
      <w:fldChar w:fldCharType="end"/>
    </w:r>
  </w:p>
  <w:p w:rsidR="003F28E1" w:rsidRDefault="003F28E1" w:rsidP="007525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E1" w:rsidRDefault="003F28E1">
      <w:r>
        <w:separator/>
      </w:r>
    </w:p>
  </w:footnote>
  <w:footnote w:type="continuationSeparator" w:id="0">
    <w:p w:rsidR="003F28E1" w:rsidRDefault="003F28E1">
      <w:r>
        <w:continuationSeparator/>
      </w:r>
    </w:p>
  </w:footnote>
  <w:footnote w:id="1">
    <w:p w:rsidR="003F28E1" w:rsidRDefault="003F28E1">
      <w:pPr>
        <w:pStyle w:val="FootnoteText"/>
      </w:pPr>
      <w:r w:rsidRPr="00BE6BA3">
        <w:rPr>
          <w:rStyle w:val="FootnoteReference"/>
          <w:rFonts w:ascii="Times New Roman" w:hAnsi="Times New Roman"/>
        </w:rPr>
        <w:footnoteRef/>
      </w:r>
      <w:r w:rsidRPr="00BE6BA3">
        <w:rPr>
          <w:rFonts w:ascii="Times New Roman" w:hAnsi="Times New Roman"/>
        </w:rPr>
        <w:t xml:space="preserve"> По данным мониторинг</w:t>
      </w:r>
      <w:r>
        <w:rPr>
          <w:rFonts w:ascii="Times New Roman" w:hAnsi="Times New Roman"/>
        </w:rPr>
        <w:t>а</w:t>
      </w:r>
      <w:r w:rsidRPr="00BE6BA3">
        <w:rPr>
          <w:rFonts w:ascii="Times New Roman" w:hAnsi="Times New Roman"/>
        </w:rPr>
        <w:t xml:space="preserve"> реализации муниципальных программ за </w:t>
      </w:r>
      <w:r w:rsidRPr="00BE6BA3">
        <w:rPr>
          <w:rFonts w:ascii="Times New Roman" w:hAnsi="Times New Roman"/>
          <w:lang w:val="en-US"/>
        </w:rPr>
        <w:t>I</w:t>
      </w:r>
      <w:r w:rsidRPr="00BE6BA3">
        <w:rPr>
          <w:rFonts w:ascii="Times New Roman" w:hAnsi="Times New Roman"/>
        </w:rPr>
        <w:t xml:space="preserve"> полугодие 2014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autoHyphenation/>
  <w:hyphenationZone w:val="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96"/>
    <w:rsid w:val="00003679"/>
    <w:rsid w:val="00004A31"/>
    <w:rsid w:val="00007F4E"/>
    <w:rsid w:val="00011240"/>
    <w:rsid w:val="00015BFE"/>
    <w:rsid w:val="00016FD4"/>
    <w:rsid w:val="00017C85"/>
    <w:rsid w:val="00022D9C"/>
    <w:rsid w:val="00022DB5"/>
    <w:rsid w:val="00022F03"/>
    <w:rsid w:val="00024C85"/>
    <w:rsid w:val="00026268"/>
    <w:rsid w:val="00026315"/>
    <w:rsid w:val="00030749"/>
    <w:rsid w:val="00031764"/>
    <w:rsid w:val="00034A9A"/>
    <w:rsid w:val="00041CB3"/>
    <w:rsid w:val="0005120B"/>
    <w:rsid w:val="00053A89"/>
    <w:rsid w:val="000554CC"/>
    <w:rsid w:val="0005722D"/>
    <w:rsid w:val="0006007D"/>
    <w:rsid w:val="0006023B"/>
    <w:rsid w:val="00061EA5"/>
    <w:rsid w:val="00063B97"/>
    <w:rsid w:val="0006717F"/>
    <w:rsid w:val="000713F6"/>
    <w:rsid w:val="00071470"/>
    <w:rsid w:val="000719E6"/>
    <w:rsid w:val="00071B41"/>
    <w:rsid w:val="00071B82"/>
    <w:rsid w:val="000743AF"/>
    <w:rsid w:val="00075521"/>
    <w:rsid w:val="0007678F"/>
    <w:rsid w:val="00080057"/>
    <w:rsid w:val="0008095F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3337"/>
    <w:rsid w:val="000A4206"/>
    <w:rsid w:val="000A4FE6"/>
    <w:rsid w:val="000A689E"/>
    <w:rsid w:val="000B0DAC"/>
    <w:rsid w:val="000B1C5C"/>
    <w:rsid w:val="000B23AB"/>
    <w:rsid w:val="000B3718"/>
    <w:rsid w:val="000B46E6"/>
    <w:rsid w:val="000B46F8"/>
    <w:rsid w:val="000B59FA"/>
    <w:rsid w:val="000B68CB"/>
    <w:rsid w:val="000C1235"/>
    <w:rsid w:val="000C2540"/>
    <w:rsid w:val="000C2DBD"/>
    <w:rsid w:val="000C2FD6"/>
    <w:rsid w:val="000C3B7B"/>
    <w:rsid w:val="000C50A9"/>
    <w:rsid w:val="000C5C4D"/>
    <w:rsid w:val="000D2C29"/>
    <w:rsid w:val="000D472A"/>
    <w:rsid w:val="000D7F1C"/>
    <w:rsid w:val="000E26A1"/>
    <w:rsid w:val="000E3C5C"/>
    <w:rsid w:val="000E781F"/>
    <w:rsid w:val="000F0157"/>
    <w:rsid w:val="000F02AB"/>
    <w:rsid w:val="000F1062"/>
    <w:rsid w:val="000F21B9"/>
    <w:rsid w:val="000F2483"/>
    <w:rsid w:val="000F4E26"/>
    <w:rsid w:val="000F6D88"/>
    <w:rsid w:val="001022B1"/>
    <w:rsid w:val="00102FEA"/>
    <w:rsid w:val="00104FF5"/>
    <w:rsid w:val="001078BB"/>
    <w:rsid w:val="00110F64"/>
    <w:rsid w:val="00112341"/>
    <w:rsid w:val="00113CD1"/>
    <w:rsid w:val="00113F91"/>
    <w:rsid w:val="00114DBF"/>
    <w:rsid w:val="00116AB8"/>
    <w:rsid w:val="0012053B"/>
    <w:rsid w:val="00122167"/>
    <w:rsid w:val="00124ECF"/>
    <w:rsid w:val="0012530B"/>
    <w:rsid w:val="001263F1"/>
    <w:rsid w:val="0012760D"/>
    <w:rsid w:val="0013056B"/>
    <w:rsid w:val="001307D3"/>
    <w:rsid w:val="00130DD6"/>
    <w:rsid w:val="001339CC"/>
    <w:rsid w:val="00134C30"/>
    <w:rsid w:val="00141493"/>
    <w:rsid w:val="001441A9"/>
    <w:rsid w:val="0014695A"/>
    <w:rsid w:val="00152666"/>
    <w:rsid w:val="00155B26"/>
    <w:rsid w:val="00155C28"/>
    <w:rsid w:val="001564E5"/>
    <w:rsid w:val="00157204"/>
    <w:rsid w:val="00162F8A"/>
    <w:rsid w:val="00166023"/>
    <w:rsid w:val="00166697"/>
    <w:rsid w:val="00170822"/>
    <w:rsid w:val="00173388"/>
    <w:rsid w:val="0017603D"/>
    <w:rsid w:val="00176B2A"/>
    <w:rsid w:val="00176C17"/>
    <w:rsid w:val="00180C6B"/>
    <w:rsid w:val="00181109"/>
    <w:rsid w:val="00181220"/>
    <w:rsid w:val="00182F1E"/>
    <w:rsid w:val="00185BB8"/>
    <w:rsid w:val="00186C75"/>
    <w:rsid w:val="001906CE"/>
    <w:rsid w:val="0019234E"/>
    <w:rsid w:val="0019321C"/>
    <w:rsid w:val="001956C5"/>
    <w:rsid w:val="0019606A"/>
    <w:rsid w:val="001A376C"/>
    <w:rsid w:val="001B1F1D"/>
    <w:rsid w:val="001B26D7"/>
    <w:rsid w:val="001B45D2"/>
    <w:rsid w:val="001B49CC"/>
    <w:rsid w:val="001B578B"/>
    <w:rsid w:val="001B68C1"/>
    <w:rsid w:val="001B775E"/>
    <w:rsid w:val="001C09EC"/>
    <w:rsid w:val="001C282C"/>
    <w:rsid w:val="001C4E9E"/>
    <w:rsid w:val="001C6593"/>
    <w:rsid w:val="001C6804"/>
    <w:rsid w:val="001C6E35"/>
    <w:rsid w:val="001C7E1E"/>
    <w:rsid w:val="001C7E25"/>
    <w:rsid w:val="001D0041"/>
    <w:rsid w:val="001D22C7"/>
    <w:rsid w:val="001D39BB"/>
    <w:rsid w:val="001D468A"/>
    <w:rsid w:val="001D4B6C"/>
    <w:rsid w:val="001D615E"/>
    <w:rsid w:val="001E10C2"/>
    <w:rsid w:val="001E1979"/>
    <w:rsid w:val="001E4E69"/>
    <w:rsid w:val="001E743C"/>
    <w:rsid w:val="001F2F35"/>
    <w:rsid w:val="001F3CB6"/>
    <w:rsid w:val="001F6736"/>
    <w:rsid w:val="001F7009"/>
    <w:rsid w:val="0020199C"/>
    <w:rsid w:val="00202560"/>
    <w:rsid w:val="0020335F"/>
    <w:rsid w:val="00204A0A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4CE3"/>
    <w:rsid w:val="00216217"/>
    <w:rsid w:val="00216372"/>
    <w:rsid w:val="0021639D"/>
    <w:rsid w:val="0021645A"/>
    <w:rsid w:val="00216478"/>
    <w:rsid w:val="0021788B"/>
    <w:rsid w:val="00217B5F"/>
    <w:rsid w:val="002216F3"/>
    <w:rsid w:val="002233B7"/>
    <w:rsid w:val="00223513"/>
    <w:rsid w:val="00223959"/>
    <w:rsid w:val="0022713F"/>
    <w:rsid w:val="002316C9"/>
    <w:rsid w:val="002340BE"/>
    <w:rsid w:val="0023530B"/>
    <w:rsid w:val="00235FE1"/>
    <w:rsid w:val="00237363"/>
    <w:rsid w:val="00237443"/>
    <w:rsid w:val="00243490"/>
    <w:rsid w:val="002450B0"/>
    <w:rsid w:val="002475DA"/>
    <w:rsid w:val="00247895"/>
    <w:rsid w:val="00250011"/>
    <w:rsid w:val="0025141C"/>
    <w:rsid w:val="002517CF"/>
    <w:rsid w:val="002550E7"/>
    <w:rsid w:val="00257997"/>
    <w:rsid w:val="00262FC8"/>
    <w:rsid w:val="00263647"/>
    <w:rsid w:val="0026643E"/>
    <w:rsid w:val="00266E18"/>
    <w:rsid w:val="00273B84"/>
    <w:rsid w:val="00281411"/>
    <w:rsid w:val="00281C31"/>
    <w:rsid w:val="002849A2"/>
    <w:rsid w:val="00291231"/>
    <w:rsid w:val="002930DB"/>
    <w:rsid w:val="0029326B"/>
    <w:rsid w:val="00293D79"/>
    <w:rsid w:val="0029512C"/>
    <w:rsid w:val="002954CB"/>
    <w:rsid w:val="00297228"/>
    <w:rsid w:val="00297E5B"/>
    <w:rsid w:val="002A203A"/>
    <w:rsid w:val="002A46AB"/>
    <w:rsid w:val="002A4936"/>
    <w:rsid w:val="002A6766"/>
    <w:rsid w:val="002A6896"/>
    <w:rsid w:val="002B4D69"/>
    <w:rsid w:val="002B59EF"/>
    <w:rsid w:val="002B5C07"/>
    <w:rsid w:val="002C20C1"/>
    <w:rsid w:val="002C703B"/>
    <w:rsid w:val="002D09B8"/>
    <w:rsid w:val="002D3E01"/>
    <w:rsid w:val="002D51E6"/>
    <w:rsid w:val="002E05EF"/>
    <w:rsid w:val="002E142B"/>
    <w:rsid w:val="002E5AA1"/>
    <w:rsid w:val="002E5EA1"/>
    <w:rsid w:val="002E5EC5"/>
    <w:rsid w:val="002E7B09"/>
    <w:rsid w:val="002F1E01"/>
    <w:rsid w:val="002F284E"/>
    <w:rsid w:val="002F64C6"/>
    <w:rsid w:val="002F7A60"/>
    <w:rsid w:val="00300DDD"/>
    <w:rsid w:val="00303FF6"/>
    <w:rsid w:val="00307230"/>
    <w:rsid w:val="00311217"/>
    <w:rsid w:val="00314458"/>
    <w:rsid w:val="00321184"/>
    <w:rsid w:val="0032122B"/>
    <w:rsid w:val="00321B2F"/>
    <w:rsid w:val="00322F2C"/>
    <w:rsid w:val="00323299"/>
    <w:rsid w:val="0032673C"/>
    <w:rsid w:val="00326F85"/>
    <w:rsid w:val="00327629"/>
    <w:rsid w:val="003318C1"/>
    <w:rsid w:val="00331E4F"/>
    <w:rsid w:val="0033255C"/>
    <w:rsid w:val="00334A50"/>
    <w:rsid w:val="00334EC4"/>
    <w:rsid w:val="00335734"/>
    <w:rsid w:val="00336ADB"/>
    <w:rsid w:val="00337B77"/>
    <w:rsid w:val="00343993"/>
    <w:rsid w:val="0034453B"/>
    <w:rsid w:val="00344BC8"/>
    <w:rsid w:val="00347D2E"/>
    <w:rsid w:val="00347DE3"/>
    <w:rsid w:val="003511EB"/>
    <w:rsid w:val="003515A3"/>
    <w:rsid w:val="003554E8"/>
    <w:rsid w:val="003558DF"/>
    <w:rsid w:val="00356A63"/>
    <w:rsid w:val="00357904"/>
    <w:rsid w:val="00361618"/>
    <w:rsid w:val="00361EC9"/>
    <w:rsid w:val="00361F24"/>
    <w:rsid w:val="00364A07"/>
    <w:rsid w:val="00365866"/>
    <w:rsid w:val="00367665"/>
    <w:rsid w:val="0037096D"/>
    <w:rsid w:val="003711EE"/>
    <w:rsid w:val="003716FF"/>
    <w:rsid w:val="003722BD"/>
    <w:rsid w:val="0037368B"/>
    <w:rsid w:val="0037608C"/>
    <w:rsid w:val="00376DD4"/>
    <w:rsid w:val="003773FD"/>
    <w:rsid w:val="00377A92"/>
    <w:rsid w:val="00377E17"/>
    <w:rsid w:val="0038633F"/>
    <w:rsid w:val="00386F04"/>
    <w:rsid w:val="0038713C"/>
    <w:rsid w:val="00390479"/>
    <w:rsid w:val="00391568"/>
    <w:rsid w:val="00391688"/>
    <w:rsid w:val="0039249B"/>
    <w:rsid w:val="00392D1F"/>
    <w:rsid w:val="0039479F"/>
    <w:rsid w:val="003A0740"/>
    <w:rsid w:val="003A10DC"/>
    <w:rsid w:val="003A120F"/>
    <w:rsid w:val="003A253B"/>
    <w:rsid w:val="003A2CDB"/>
    <w:rsid w:val="003A3097"/>
    <w:rsid w:val="003A4927"/>
    <w:rsid w:val="003A4B44"/>
    <w:rsid w:val="003B01C1"/>
    <w:rsid w:val="003B32B3"/>
    <w:rsid w:val="003C02BA"/>
    <w:rsid w:val="003C04E0"/>
    <w:rsid w:val="003C252F"/>
    <w:rsid w:val="003C42B1"/>
    <w:rsid w:val="003C56CA"/>
    <w:rsid w:val="003C5840"/>
    <w:rsid w:val="003C68C4"/>
    <w:rsid w:val="003C7C96"/>
    <w:rsid w:val="003D064B"/>
    <w:rsid w:val="003D1C58"/>
    <w:rsid w:val="003D27AA"/>
    <w:rsid w:val="003D311C"/>
    <w:rsid w:val="003D37BD"/>
    <w:rsid w:val="003D442F"/>
    <w:rsid w:val="003D6945"/>
    <w:rsid w:val="003E02E9"/>
    <w:rsid w:val="003E2ADE"/>
    <w:rsid w:val="003E2D1E"/>
    <w:rsid w:val="003E302E"/>
    <w:rsid w:val="003E387D"/>
    <w:rsid w:val="003E41DB"/>
    <w:rsid w:val="003E4346"/>
    <w:rsid w:val="003E4A33"/>
    <w:rsid w:val="003E4C55"/>
    <w:rsid w:val="003E50D2"/>
    <w:rsid w:val="003F28E1"/>
    <w:rsid w:val="003F3CC4"/>
    <w:rsid w:val="003F4583"/>
    <w:rsid w:val="003F47F4"/>
    <w:rsid w:val="003F61D3"/>
    <w:rsid w:val="00403924"/>
    <w:rsid w:val="00404D4E"/>
    <w:rsid w:val="004062A1"/>
    <w:rsid w:val="00406F4F"/>
    <w:rsid w:val="00411055"/>
    <w:rsid w:val="00411B27"/>
    <w:rsid w:val="004125A8"/>
    <w:rsid w:val="00412D83"/>
    <w:rsid w:val="00412FBC"/>
    <w:rsid w:val="00416229"/>
    <w:rsid w:val="004306F4"/>
    <w:rsid w:val="00431C66"/>
    <w:rsid w:val="00432A46"/>
    <w:rsid w:val="00433EC8"/>
    <w:rsid w:val="00434ED9"/>
    <w:rsid w:val="00437359"/>
    <w:rsid w:val="00441FCD"/>
    <w:rsid w:val="004442C2"/>
    <w:rsid w:val="004460F1"/>
    <w:rsid w:val="00446D73"/>
    <w:rsid w:val="004475F6"/>
    <w:rsid w:val="00461CB0"/>
    <w:rsid w:val="00462C97"/>
    <w:rsid w:val="00464C93"/>
    <w:rsid w:val="00470AC3"/>
    <w:rsid w:val="004712DE"/>
    <w:rsid w:val="00472416"/>
    <w:rsid w:val="00472A8D"/>
    <w:rsid w:val="0047643F"/>
    <w:rsid w:val="00476B0E"/>
    <w:rsid w:val="004808B4"/>
    <w:rsid w:val="0048184A"/>
    <w:rsid w:val="00481955"/>
    <w:rsid w:val="00481C54"/>
    <w:rsid w:val="00482832"/>
    <w:rsid w:val="00482C15"/>
    <w:rsid w:val="00485000"/>
    <w:rsid w:val="004915E2"/>
    <w:rsid w:val="0049682D"/>
    <w:rsid w:val="004A3C44"/>
    <w:rsid w:val="004A5624"/>
    <w:rsid w:val="004A6697"/>
    <w:rsid w:val="004A6AFC"/>
    <w:rsid w:val="004A78D3"/>
    <w:rsid w:val="004B02D4"/>
    <w:rsid w:val="004B0996"/>
    <w:rsid w:val="004B655A"/>
    <w:rsid w:val="004C29E3"/>
    <w:rsid w:val="004C41F9"/>
    <w:rsid w:val="004D7AF9"/>
    <w:rsid w:val="004E17FB"/>
    <w:rsid w:val="004E4005"/>
    <w:rsid w:val="004E413F"/>
    <w:rsid w:val="004E594C"/>
    <w:rsid w:val="004F0D75"/>
    <w:rsid w:val="004F2061"/>
    <w:rsid w:val="004F273C"/>
    <w:rsid w:val="004F2F8E"/>
    <w:rsid w:val="004F40FE"/>
    <w:rsid w:val="004F7741"/>
    <w:rsid w:val="00501B31"/>
    <w:rsid w:val="00502E1C"/>
    <w:rsid w:val="00503603"/>
    <w:rsid w:val="005064F6"/>
    <w:rsid w:val="005068C9"/>
    <w:rsid w:val="00506D72"/>
    <w:rsid w:val="00507D7A"/>
    <w:rsid w:val="005101CB"/>
    <w:rsid w:val="0051209D"/>
    <w:rsid w:val="005178D7"/>
    <w:rsid w:val="00521D39"/>
    <w:rsid w:val="005224E3"/>
    <w:rsid w:val="00524BEA"/>
    <w:rsid w:val="00530B33"/>
    <w:rsid w:val="00533A88"/>
    <w:rsid w:val="00535185"/>
    <w:rsid w:val="005379DA"/>
    <w:rsid w:val="00541798"/>
    <w:rsid w:val="00543C85"/>
    <w:rsid w:val="00543F51"/>
    <w:rsid w:val="005446D2"/>
    <w:rsid w:val="00544D9F"/>
    <w:rsid w:val="00547BAC"/>
    <w:rsid w:val="005501FD"/>
    <w:rsid w:val="0055278F"/>
    <w:rsid w:val="00557257"/>
    <w:rsid w:val="00560E23"/>
    <w:rsid w:val="005613D1"/>
    <w:rsid w:val="00571AC6"/>
    <w:rsid w:val="00571FEC"/>
    <w:rsid w:val="00572F74"/>
    <w:rsid w:val="005744D5"/>
    <w:rsid w:val="005806C9"/>
    <w:rsid w:val="0058244C"/>
    <w:rsid w:val="00586387"/>
    <w:rsid w:val="00592E78"/>
    <w:rsid w:val="00594516"/>
    <w:rsid w:val="00594EE5"/>
    <w:rsid w:val="0059552F"/>
    <w:rsid w:val="005A0562"/>
    <w:rsid w:val="005A153A"/>
    <w:rsid w:val="005A1D06"/>
    <w:rsid w:val="005A2BA4"/>
    <w:rsid w:val="005A4126"/>
    <w:rsid w:val="005A71F1"/>
    <w:rsid w:val="005A75A2"/>
    <w:rsid w:val="005A7FED"/>
    <w:rsid w:val="005B608E"/>
    <w:rsid w:val="005B64CF"/>
    <w:rsid w:val="005B7266"/>
    <w:rsid w:val="005C263B"/>
    <w:rsid w:val="005C2B60"/>
    <w:rsid w:val="005C310E"/>
    <w:rsid w:val="005C3554"/>
    <w:rsid w:val="005D027F"/>
    <w:rsid w:val="005D1FC2"/>
    <w:rsid w:val="005D3CD2"/>
    <w:rsid w:val="005D43E0"/>
    <w:rsid w:val="005D48B2"/>
    <w:rsid w:val="005D5339"/>
    <w:rsid w:val="005E070F"/>
    <w:rsid w:val="005E397F"/>
    <w:rsid w:val="005E3AEB"/>
    <w:rsid w:val="005E3E6F"/>
    <w:rsid w:val="005E4489"/>
    <w:rsid w:val="005E60BF"/>
    <w:rsid w:val="005E7B99"/>
    <w:rsid w:val="005E7D6F"/>
    <w:rsid w:val="005F086C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4991"/>
    <w:rsid w:val="00606583"/>
    <w:rsid w:val="00606DB3"/>
    <w:rsid w:val="00613647"/>
    <w:rsid w:val="006144FD"/>
    <w:rsid w:val="00614559"/>
    <w:rsid w:val="006159AC"/>
    <w:rsid w:val="0062000D"/>
    <w:rsid w:val="006230F8"/>
    <w:rsid w:val="0062435C"/>
    <w:rsid w:val="00627E0F"/>
    <w:rsid w:val="00631212"/>
    <w:rsid w:val="0063215E"/>
    <w:rsid w:val="006327D7"/>
    <w:rsid w:val="00632CB2"/>
    <w:rsid w:val="006337F3"/>
    <w:rsid w:val="00634754"/>
    <w:rsid w:val="006373E9"/>
    <w:rsid w:val="006412D4"/>
    <w:rsid w:val="00645270"/>
    <w:rsid w:val="006454E4"/>
    <w:rsid w:val="00645BA0"/>
    <w:rsid w:val="00645DAC"/>
    <w:rsid w:val="00646584"/>
    <w:rsid w:val="00647E08"/>
    <w:rsid w:val="00650CA0"/>
    <w:rsid w:val="00652747"/>
    <w:rsid w:val="00656561"/>
    <w:rsid w:val="00657CC9"/>
    <w:rsid w:val="00657E0D"/>
    <w:rsid w:val="00663643"/>
    <w:rsid w:val="00664D67"/>
    <w:rsid w:val="0066568C"/>
    <w:rsid w:val="00673E2C"/>
    <w:rsid w:val="00675C73"/>
    <w:rsid w:val="00676BD5"/>
    <w:rsid w:val="00677223"/>
    <w:rsid w:val="0067752C"/>
    <w:rsid w:val="006815F9"/>
    <w:rsid w:val="0068425E"/>
    <w:rsid w:val="00687791"/>
    <w:rsid w:val="00690C92"/>
    <w:rsid w:val="006A38F8"/>
    <w:rsid w:val="006A4395"/>
    <w:rsid w:val="006A4844"/>
    <w:rsid w:val="006A4DED"/>
    <w:rsid w:val="006A4ECE"/>
    <w:rsid w:val="006B094B"/>
    <w:rsid w:val="006B3194"/>
    <w:rsid w:val="006B4A83"/>
    <w:rsid w:val="006B6374"/>
    <w:rsid w:val="006B7E3D"/>
    <w:rsid w:val="006C70AC"/>
    <w:rsid w:val="006D1A6F"/>
    <w:rsid w:val="006D264C"/>
    <w:rsid w:val="006D52BC"/>
    <w:rsid w:val="006D6565"/>
    <w:rsid w:val="006E18CA"/>
    <w:rsid w:val="006E1C10"/>
    <w:rsid w:val="006E26AA"/>
    <w:rsid w:val="006E29AD"/>
    <w:rsid w:val="006E4F75"/>
    <w:rsid w:val="006E6633"/>
    <w:rsid w:val="006E6A1F"/>
    <w:rsid w:val="006F0D98"/>
    <w:rsid w:val="006F0F89"/>
    <w:rsid w:val="006F12AF"/>
    <w:rsid w:val="006F179E"/>
    <w:rsid w:val="006F3D13"/>
    <w:rsid w:val="006F4EF4"/>
    <w:rsid w:val="006F71FE"/>
    <w:rsid w:val="00700044"/>
    <w:rsid w:val="007000C2"/>
    <w:rsid w:val="00700144"/>
    <w:rsid w:val="0070203C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22158"/>
    <w:rsid w:val="0072240B"/>
    <w:rsid w:val="00723206"/>
    <w:rsid w:val="007277EE"/>
    <w:rsid w:val="00730FBE"/>
    <w:rsid w:val="00731294"/>
    <w:rsid w:val="00732224"/>
    <w:rsid w:val="00732978"/>
    <w:rsid w:val="00732A2D"/>
    <w:rsid w:val="00734380"/>
    <w:rsid w:val="00734915"/>
    <w:rsid w:val="00734D17"/>
    <w:rsid w:val="0073698F"/>
    <w:rsid w:val="00744299"/>
    <w:rsid w:val="007462BC"/>
    <w:rsid w:val="0075021B"/>
    <w:rsid w:val="007522AA"/>
    <w:rsid w:val="007525E7"/>
    <w:rsid w:val="00753222"/>
    <w:rsid w:val="00753724"/>
    <w:rsid w:val="00756DA8"/>
    <w:rsid w:val="0075718D"/>
    <w:rsid w:val="00761446"/>
    <w:rsid w:val="007614F4"/>
    <w:rsid w:val="007634A9"/>
    <w:rsid w:val="00763AC2"/>
    <w:rsid w:val="0076463E"/>
    <w:rsid w:val="00764C3D"/>
    <w:rsid w:val="0077045F"/>
    <w:rsid w:val="007722CA"/>
    <w:rsid w:val="00773084"/>
    <w:rsid w:val="00774FD9"/>
    <w:rsid w:val="007760FA"/>
    <w:rsid w:val="00780937"/>
    <w:rsid w:val="00790F8D"/>
    <w:rsid w:val="007922BC"/>
    <w:rsid w:val="00793F06"/>
    <w:rsid w:val="0079516D"/>
    <w:rsid w:val="007958BB"/>
    <w:rsid w:val="007A3ACB"/>
    <w:rsid w:val="007A41AC"/>
    <w:rsid w:val="007B46FC"/>
    <w:rsid w:val="007C0AD8"/>
    <w:rsid w:val="007C1A24"/>
    <w:rsid w:val="007C4307"/>
    <w:rsid w:val="007C753F"/>
    <w:rsid w:val="007D55E7"/>
    <w:rsid w:val="007E14D6"/>
    <w:rsid w:val="007E18BC"/>
    <w:rsid w:val="007E1F28"/>
    <w:rsid w:val="007E2C70"/>
    <w:rsid w:val="007E59A5"/>
    <w:rsid w:val="007E7862"/>
    <w:rsid w:val="007E7D26"/>
    <w:rsid w:val="007F2C48"/>
    <w:rsid w:val="007F34DF"/>
    <w:rsid w:val="007F598D"/>
    <w:rsid w:val="007F6489"/>
    <w:rsid w:val="007F7065"/>
    <w:rsid w:val="007F7454"/>
    <w:rsid w:val="008053BA"/>
    <w:rsid w:val="00807B1D"/>
    <w:rsid w:val="00811329"/>
    <w:rsid w:val="00812ADC"/>
    <w:rsid w:val="00813929"/>
    <w:rsid w:val="00813E15"/>
    <w:rsid w:val="0081566F"/>
    <w:rsid w:val="00815972"/>
    <w:rsid w:val="00817BC2"/>
    <w:rsid w:val="00817D07"/>
    <w:rsid w:val="008209DE"/>
    <w:rsid w:val="008212DD"/>
    <w:rsid w:val="008236C4"/>
    <w:rsid w:val="00825171"/>
    <w:rsid w:val="008274C1"/>
    <w:rsid w:val="00827745"/>
    <w:rsid w:val="00827B4D"/>
    <w:rsid w:val="008306C0"/>
    <w:rsid w:val="00832029"/>
    <w:rsid w:val="008321BE"/>
    <w:rsid w:val="00832E84"/>
    <w:rsid w:val="0083592F"/>
    <w:rsid w:val="008359E0"/>
    <w:rsid w:val="0083709F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61024"/>
    <w:rsid w:val="00861051"/>
    <w:rsid w:val="00861E9F"/>
    <w:rsid w:val="00862E05"/>
    <w:rsid w:val="008677CA"/>
    <w:rsid w:val="00871BC6"/>
    <w:rsid w:val="008746FA"/>
    <w:rsid w:val="0087541B"/>
    <w:rsid w:val="00875F99"/>
    <w:rsid w:val="008761BE"/>
    <w:rsid w:val="00880345"/>
    <w:rsid w:val="008822CF"/>
    <w:rsid w:val="008831E8"/>
    <w:rsid w:val="0088362C"/>
    <w:rsid w:val="008904FE"/>
    <w:rsid w:val="0089121B"/>
    <w:rsid w:val="0089276E"/>
    <w:rsid w:val="00892A25"/>
    <w:rsid w:val="00893F82"/>
    <w:rsid w:val="008A09E3"/>
    <w:rsid w:val="008A0A81"/>
    <w:rsid w:val="008A1381"/>
    <w:rsid w:val="008A1B0E"/>
    <w:rsid w:val="008A1E37"/>
    <w:rsid w:val="008A2098"/>
    <w:rsid w:val="008A23F8"/>
    <w:rsid w:val="008A2826"/>
    <w:rsid w:val="008A291D"/>
    <w:rsid w:val="008A338C"/>
    <w:rsid w:val="008A44AA"/>
    <w:rsid w:val="008A4F11"/>
    <w:rsid w:val="008A576E"/>
    <w:rsid w:val="008B027A"/>
    <w:rsid w:val="008B3D04"/>
    <w:rsid w:val="008B433B"/>
    <w:rsid w:val="008B55C2"/>
    <w:rsid w:val="008B6F1D"/>
    <w:rsid w:val="008C1406"/>
    <w:rsid w:val="008C5174"/>
    <w:rsid w:val="008C6D58"/>
    <w:rsid w:val="008C6E73"/>
    <w:rsid w:val="008C7AF4"/>
    <w:rsid w:val="008D2023"/>
    <w:rsid w:val="008D43DE"/>
    <w:rsid w:val="008D499E"/>
    <w:rsid w:val="008D7818"/>
    <w:rsid w:val="008D7E6E"/>
    <w:rsid w:val="008D7F04"/>
    <w:rsid w:val="008E03F0"/>
    <w:rsid w:val="008E1C6D"/>
    <w:rsid w:val="008E1D11"/>
    <w:rsid w:val="008F1C00"/>
    <w:rsid w:val="008F73D7"/>
    <w:rsid w:val="00902691"/>
    <w:rsid w:val="00903C20"/>
    <w:rsid w:val="0090606E"/>
    <w:rsid w:val="00906ED5"/>
    <w:rsid w:val="00907B2E"/>
    <w:rsid w:val="00907C50"/>
    <w:rsid w:val="0091218D"/>
    <w:rsid w:val="00915393"/>
    <w:rsid w:val="00921A31"/>
    <w:rsid w:val="00921DB4"/>
    <w:rsid w:val="00921FFE"/>
    <w:rsid w:val="0092449E"/>
    <w:rsid w:val="009261F8"/>
    <w:rsid w:val="00926828"/>
    <w:rsid w:val="00927B95"/>
    <w:rsid w:val="0093056F"/>
    <w:rsid w:val="00931779"/>
    <w:rsid w:val="00933489"/>
    <w:rsid w:val="00937949"/>
    <w:rsid w:val="009405BD"/>
    <w:rsid w:val="0094156C"/>
    <w:rsid w:val="00941765"/>
    <w:rsid w:val="00943101"/>
    <w:rsid w:val="00944765"/>
    <w:rsid w:val="009508FF"/>
    <w:rsid w:val="00952871"/>
    <w:rsid w:val="00953DE2"/>
    <w:rsid w:val="00956B7C"/>
    <w:rsid w:val="009576C8"/>
    <w:rsid w:val="00957A8E"/>
    <w:rsid w:val="00957BBD"/>
    <w:rsid w:val="00957EC7"/>
    <w:rsid w:val="00960361"/>
    <w:rsid w:val="00967F26"/>
    <w:rsid w:val="009709E0"/>
    <w:rsid w:val="0097146C"/>
    <w:rsid w:val="00971825"/>
    <w:rsid w:val="00976665"/>
    <w:rsid w:val="00980B65"/>
    <w:rsid w:val="00981420"/>
    <w:rsid w:val="009825DC"/>
    <w:rsid w:val="009842EF"/>
    <w:rsid w:val="00986BE7"/>
    <w:rsid w:val="00987E85"/>
    <w:rsid w:val="00990920"/>
    <w:rsid w:val="009928BF"/>
    <w:rsid w:val="00994D91"/>
    <w:rsid w:val="00997E6E"/>
    <w:rsid w:val="009A4ED7"/>
    <w:rsid w:val="009A5757"/>
    <w:rsid w:val="009A5CC4"/>
    <w:rsid w:val="009A7B9D"/>
    <w:rsid w:val="009B1597"/>
    <w:rsid w:val="009B20EE"/>
    <w:rsid w:val="009B2F18"/>
    <w:rsid w:val="009B3025"/>
    <w:rsid w:val="009B35E2"/>
    <w:rsid w:val="009B4466"/>
    <w:rsid w:val="009B53CC"/>
    <w:rsid w:val="009B656D"/>
    <w:rsid w:val="009B7765"/>
    <w:rsid w:val="009B7AB2"/>
    <w:rsid w:val="009C0773"/>
    <w:rsid w:val="009C1F9D"/>
    <w:rsid w:val="009C5B65"/>
    <w:rsid w:val="009C6D10"/>
    <w:rsid w:val="009C7304"/>
    <w:rsid w:val="009D1018"/>
    <w:rsid w:val="009D2559"/>
    <w:rsid w:val="009D375A"/>
    <w:rsid w:val="009D3FAC"/>
    <w:rsid w:val="009D4B74"/>
    <w:rsid w:val="009D5D3F"/>
    <w:rsid w:val="009E04B9"/>
    <w:rsid w:val="009E2E4C"/>
    <w:rsid w:val="009E347C"/>
    <w:rsid w:val="009E5509"/>
    <w:rsid w:val="009E63D3"/>
    <w:rsid w:val="009E6ABF"/>
    <w:rsid w:val="009F4974"/>
    <w:rsid w:val="009F589F"/>
    <w:rsid w:val="009F68B7"/>
    <w:rsid w:val="009F75BD"/>
    <w:rsid w:val="009F7BC6"/>
    <w:rsid w:val="00A00427"/>
    <w:rsid w:val="00A0055B"/>
    <w:rsid w:val="00A01249"/>
    <w:rsid w:val="00A03165"/>
    <w:rsid w:val="00A03DE1"/>
    <w:rsid w:val="00A123B5"/>
    <w:rsid w:val="00A13999"/>
    <w:rsid w:val="00A15A3F"/>
    <w:rsid w:val="00A171F8"/>
    <w:rsid w:val="00A17C27"/>
    <w:rsid w:val="00A21C2A"/>
    <w:rsid w:val="00A22C08"/>
    <w:rsid w:val="00A24894"/>
    <w:rsid w:val="00A25ED4"/>
    <w:rsid w:val="00A26236"/>
    <w:rsid w:val="00A30163"/>
    <w:rsid w:val="00A33151"/>
    <w:rsid w:val="00A347B3"/>
    <w:rsid w:val="00A3598F"/>
    <w:rsid w:val="00A37AE1"/>
    <w:rsid w:val="00A4086A"/>
    <w:rsid w:val="00A40D3C"/>
    <w:rsid w:val="00A42C04"/>
    <w:rsid w:val="00A441D5"/>
    <w:rsid w:val="00A45BC4"/>
    <w:rsid w:val="00A50078"/>
    <w:rsid w:val="00A536CB"/>
    <w:rsid w:val="00A55613"/>
    <w:rsid w:val="00A55AD5"/>
    <w:rsid w:val="00A5719B"/>
    <w:rsid w:val="00A62CE5"/>
    <w:rsid w:val="00A6331D"/>
    <w:rsid w:val="00A63E10"/>
    <w:rsid w:val="00A64AE5"/>
    <w:rsid w:val="00A65881"/>
    <w:rsid w:val="00A65D89"/>
    <w:rsid w:val="00A6698F"/>
    <w:rsid w:val="00A67330"/>
    <w:rsid w:val="00A70C66"/>
    <w:rsid w:val="00A723D1"/>
    <w:rsid w:val="00A73F2F"/>
    <w:rsid w:val="00A743E6"/>
    <w:rsid w:val="00A758FC"/>
    <w:rsid w:val="00A771E2"/>
    <w:rsid w:val="00A77A72"/>
    <w:rsid w:val="00A83137"/>
    <w:rsid w:val="00A834C2"/>
    <w:rsid w:val="00A84E60"/>
    <w:rsid w:val="00A92593"/>
    <w:rsid w:val="00A9687C"/>
    <w:rsid w:val="00AA613D"/>
    <w:rsid w:val="00AA6620"/>
    <w:rsid w:val="00AA7823"/>
    <w:rsid w:val="00AA7E14"/>
    <w:rsid w:val="00AB0EED"/>
    <w:rsid w:val="00AB2499"/>
    <w:rsid w:val="00AB310E"/>
    <w:rsid w:val="00AC3C7C"/>
    <w:rsid w:val="00AC4110"/>
    <w:rsid w:val="00AC6D7A"/>
    <w:rsid w:val="00AC7DB0"/>
    <w:rsid w:val="00AD0E59"/>
    <w:rsid w:val="00AD12F8"/>
    <w:rsid w:val="00AD1445"/>
    <w:rsid w:val="00AD2A27"/>
    <w:rsid w:val="00AD3FE2"/>
    <w:rsid w:val="00AD4277"/>
    <w:rsid w:val="00AE068F"/>
    <w:rsid w:val="00AE270E"/>
    <w:rsid w:val="00AE41E3"/>
    <w:rsid w:val="00AE63F1"/>
    <w:rsid w:val="00AF07E1"/>
    <w:rsid w:val="00AF1DC5"/>
    <w:rsid w:val="00AF2320"/>
    <w:rsid w:val="00AF374B"/>
    <w:rsid w:val="00AF44AD"/>
    <w:rsid w:val="00AF6511"/>
    <w:rsid w:val="00B041B8"/>
    <w:rsid w:val="00B047EF"/>
    <w:rsid w:val="00B05C64"/>
    <w:rsid w:val="00B0795F"/>
    <w:rsid w:val="00B12369"/>
    <w:rsid w:val="00B13A36"/>
    <w:rsid w:val="00B142E5"/>
    <w:rsid w:val="00B1632C"/>
    <w:rsid w:val="00B16345"/>
    <w:rsid w:val="00B17023"/>
    <w:rsid w:val="00B172DF"/>
    <w:rsid w:val="00B219B7"/>
    <w:rsid w:val="00B22AED"/>
    <w:rsid w:val="00B237A5"/>
    <w:rsid w:val="00B2428D"/>
    <w:rsid w:val="00B2549B"/>
    <w:rsid w:val="00B26FB1"/>
    <w:rsid w:val="00B278CE"/>
    <w:rsid w:val="00B319B8"/>
    <w:rsid w:val="00B32265"/>
    <w:rsid w:val="00B33213"/>
    <w:rsid w:val="00B341B4"/>
    <w:rsid w:val="00B40744"/>
    <w:rsid w:val="00B41D67"/>
    <w:rsid w:val="00B439C3"/>
    <w:rsid w:val="00B45FF0"/>
    <w:rsid w:val="00B46613"/>
    <w:rsid w:val="00B476ED"/>
    <w:rsid w:val="00B47891"/>
    <w:rsid w:val="00B502B9"/>
    <w:rsid w:val="00B50ACE"/>
    <w:rsid w:val="00B50FF6"/>
    <w:rsid w:val="00B5138B"/>
    <w:rsid w:val="00B5153B"/>
    <w:rsid w:val="00B541A9"/>
    <w:rsid w:val="00B55A09"/>
    <w:rsid w:val="00B564A5"/>
    <w:rsid w:val="00B56C74"/>
    <w:rsid w:val="00B624D6"/>
    <w:rsid w:val="00B6739E"/>
    <w:rsid w:val="00B706AC"/>
    <w:rsid w:val="00B70D0B"/>
    <w:rsid w:val="00B71C2E"/>
    <w:rsid w:val="00B72E72"/>
    <w:rsid w:val="00B73AFB"/>
    <w:rsid w:val="00B742FF"/>
    <w:rsid w:val="00B76232"/>
    <w:rsid w:val="00B77141"/>
    <w:rsid w:val="00B77A51"/>
    <w:rsid w:val="00B856A3"/>
    <w:rsid w:val="00B85A07"/>
    <w:rsid w:val="00B85EFC"/>
    <w:rsid w:val="00B90B79"/>
    <w:rsid w:val="00B91BE5"/>
    <w:rsid w:val="00B92DBF"/>
    <w:rsid w:val="00B93998"/>
    <w:rsid w:val="00BA3A25"/>
    <w:rsid w:val="00BA6E72"/>
    <w:rsid w:val="00BB3806"/>
    <w:rsid w:val="00BB4D69"/>
    <w:rsid w:val="00BB5A42"/>
    <w:rsid w:val="00BC33CA"/>
    <w:rsid w:val="00BC3480"/>
    <w:rsid w:val="00BC439B"/>
    <w:rsid w:val="00BD06AA"/>
    <w:rsid w:val="00BD1F86"/>
    <w:rsid w:val="00BD255B"/>
    <w:rsid w:val="00BD7983"/>
    <w:rsid w:val="00BE29FB"/>
    <w:rsid w:val="00BE3584"/>
    <w:rsid w:val="00BE466B"/>
    <w:rsid w:val="00BE5F1C"/>
    <w:rsid w:val="00BE6BA3"/>
    <w:rsid w:val="00BE7F2D"/>
    <w:rsid w:val="00BF0BCB"/>
    <w:rsid w:val="00BF38C3"/>
    <w:rsid w:val="00BF3B6F"/>
    <w:rsid w:val="00BF7BF9"/>
    <w:rsid w:val="00C01215"/>
    <w:rsid w:val="00C01354"/>
    <w:rsid w:val="00C02B7C"/>
    <w:rsid w:val="00C02FC5"/>
    <w:rsid w:val="00C04C05"/>
    <w:rsid w:val="00C0550D"/>
    <w:rsid w:val="00C072F6"/>
    <w:rsid w:val="00C077CD"/>
    <w:rsid w:val="00C07A1F"/>
    <w:rsid w:val="00C10677"/>
    <w:rsid w:val="00C10BBD"/>
    <w:rsid w:val="00C11740"/>
    <w:rsid w:val="00C1305B"/>
    <w:rsid w:val="00C13176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3573"/>
    <w:rsid w:val="00C249FF"/>
    <w:rsid w:val="00C24E08"/>
    <w:rsid w:val="00C2530E"/>
    <w:rsid w:val="00C25696"/>
    <w:rsid w:val="00C2655B"/>
    <w:rsid w:val="00C33580"/>
    <w:rsid w:val="00C360C3"/>
    <w:rsid w:val="00C3641A"/>
    <w:rsid w:val="00C40C73"/>
    <w:rsid w:val="00C43130"/>
    <w:rsid w:val="00C4746A"/>
    <w:rsid w:val="00C540F8"/>
    <w:rsid w:val="00C56887"/>
    <w:rsid w:val="00C57E50"/>
    <w:rsid w:val="00C57FE3"/>
    <w:rsid w:val="00C60624"/>
    <w:rsid w:val="00C67E6F"/>
    <w:rsid w:val="00C7070F"/>
    <w:rsid w:val="00C70D65"/>
    <w:rsid w:val="00C74BE0"/>
    <w:rsid w:val="00C76B66"/>
    <w:rsid w:val="00C77DF3"/>
    <w:rsid w:val="00C80657"/>
    <w:rsid w:val="00C85A68"/>
    <w:rsid w:val="00C85E82"/>
    <w:rsid w:val="00C91418"/>
    <w:rsid w:val="00C915BB"/>
    <w:rsid w:val="00C955C2"/>
    <w:rsid w:val="00CA67DF"/>
    <w:rsid w:val="00CB078C"/>
    <w:rsid w:val="00CB139A"/>
    <w:rsid w:val="00CB13F8"/>
    <w:rsid w:val="00CB1FD6"/>
    <w:rsid w:val="00CB3E27"/>
    <w:rsid w:val="00CC01D5"/>
    <w:rsid w:val="00CC1F41"/>
    <w:rsid w:val="00CC4579"/>
    <w:rsid w:val="00CC6C41"/>
    <w:rsid w:val="00CD3292"/>
    <w:rsid w:val="00CD3ADE"/>
    <w:rsid w:val="00CE0033"/>
    <w:rsid w:val="00CE1132"/>
    <w:rsid w:val="00CE3750"/>
    <w:rsid w:val="00CE4BD3"/>
    <w:rsid w:val="00CE4F13"/>
    <w:rsid w:val="00CE6DF2"/>
    <w:rsid w:val="00CE7708"/>
    <w:rsid w:val="00CF134B"/>
    <w:rsid w:val="00CF28C8"/>
    <w:rsid w:val="00CF39AD"/>
    <w:rsid w:val="00CF6FB3"/>
    <w:rsid w:val="00CF7A8A"/>
    <w:rsid w:val="00D01C9A"/>
    <w:rsid w:val="00D05160"/>
    <w:rsid w:val="00D07232"/>
    <w:rsid w:val="00D07BFA"/>
    <w:rsid w:val="00D110BA"/>
    <w:rsid w:val="00D118E6"/>
    <w:rsid w:val="00D11931"/>
    <w:rsid w:val="00D12381"/>
    <w:rsid w:val="00D13C75"/>
    <w:rsid w:val="00D14BA9"/>
    <w:rsid w:val="00D164EC"/>
    <w:rsid w:val="00D17428"/>
    <w:rsid w:val="00D2519E"/>
    <w:rsid w:val="00D2764E"/>
    <w:rsid w:val="00D339CD"/>
    <w:rsid w:val="00D371B2"/>
    <w:rsid w:val="00D378E0"/>
    <w:rsid w:val="00D422D2"/>
    <w:rsid w:val="00D424AA"/>
    <w:rsid w:val="00D45C03"/>
    <w:rsid w:val="00D47F61"/>
    <w:rsid w:val="00D50F2F"/>
    <w:rsid w:val="00D52774"/>
    <w:rsid w:val="00D565ED"/>
    <w:rsid w:val="00D600BD"/>
    <w:rsid w:val="00D63F08"/>
    <w:rsid w:val="00D66999"/>
    <w:rsid w:val="00D676E1"/>
    <w:rsid w:val="00D67D6F"/>
    <w:rsid w:val="00D704FB"/>
    <w:rsid w:val="00D749EA"/>
    <w:rsid w:val="00D75C75"/>
    <w:rsid w:val="00D76C03"/>
    <w:rsid w:val="00D81401"/>
    <w:rsid w:val="00D822B7"/>
    <w:rsid w:val="00D823ED"/>
    <w:rsid w:val="00D82D75"/>
    <w:rsid w:val="00D83556"/>
    <w:rsid w:val="00D83E9F"/>
    <w:rsid w:val="00D8438A"/>
    <w:rsid w:val="00D8451E"/>
    <w:rsid w:val="00D84E35"/>
    <w:rsid w:val="00D90667"/>
    <w:rsid w:val="00D90A7E"/>
    <w:rsid w:val="00D9200F"/>
    <w:rsid w:val="00D946CE"/>
    <w:rsid w:val="00DA211B"/>
    <w:rsid w:val="00DA66C4"/>
    <w:rsid w:val="00DB0467"/>
    <w:rsid w:val="00DB06DE"/>
    <w:rsid w:val="00DB0BA0"/>
    <w:rsid w:val="00DB2189"/>
    <w:rsid w:val="00DB40A5"/>
    <w:rsid w:val="00DB4CEB"/>
    <w:rsid w:val="00DB6979"/>
    <w:rsid w:val="00DC172D"/>
    <w:rsid w:val="00DC5459"/>
    <w:rsid w:val="00DC5E17"/>
    <w:rsid w:val="00DC63D0"/>
    <w:rsid w:val="00DD24D6"/>
    <w:rsid w:val="00DD322D"/>
    <w:rsid w:val="00DD497D"/>
    <w:rsid w:val="00DD4E2B"/>
    <w:rsid w:val="00DD6408"/>
    <w:rsid w:val="00DD7069"/>
    <w:rsid w:val="00DE2D0B"/>
    <w:rsid w:val="00DE3159"/>
    <w:rsid w:val="00DE67F0"/>
    <w:rsid w:val="00DE70CE"/>
    <w:rsid w:val="00DF016E"/>
    <w:rsid w:val="00DF1B7D"/>
    <w:rsid w:val="00DF486B"/>
    <w:rsid w:val="00DF490D"/>
    <w:rsid w:val="00DF54B8"/>
    <w:rsid w:val="00DF640A"/>
    <w:rsid w:val="00DF74B1"/>
    <w:rsid w:val="00E00580"/>
    <w:rsid w:val="00E00FE0"/>
    <w:rsid w:val="00E0165D"/>
    <w:rsid w:val="00E06957"/>
    <w:rsid w:val="00E07D30"/>
    <w:rsid w:val="00E10FD1"/>
    <w:rsid w:val="00E12896"/>
    <w:rsid w:val="00E12EA4"/>
    <w:rsid w:val="00E15246"/>
    <w:rsid w:val="00E160E0"/>
    <w:rsid w:val="00E1613E"/>
    <w:rsid w:val="00E17400"/>
    <w:rsid w:val="00E20924"/>
    <w:rsid w:val="00E20A14"/>
    <w:rsid w:val="00E241A4"/>
    <w:rsid w:val="00E2446E"/>
    <w:rsid w:val="00E24F33"/>
    <w:rsid w:val="00E2539E"/>
    <w:rsid w:val="00E25A11"/>
    <w:rsid w:val="00E25C3B"/>
    <w:rsid w:val="00E30082"/>
    <w:rsid w:val="00E320E6"/>
    <w:rsid w:val="00E33016"/>
    <w:rsid w:val="00E3343D"/>
    <w:rsid w:val="00E338FF"/>
    <w:rsid w:val="00E34C26"/>
    <w:rsid w:val="00E375A5"/>
    <w:rsid w:val="00E377E0"/>
    <w:rsid w:val="00E42B1B"/>
    <w:rsid w:val="00E4317C"/>
    <w:rsid w:val="00E46B36"/>
    <w:rsid w:val="00E507C8"/>
    <w:rsid w:val="00E54C98"/>
    <w:rsid w:val="00E558B6"/>
    <w:rsid w:val="00E56924"/>
    <w:rsid w:val="00E616FB"/>
    <w:rsid w:val="00E649AD"/>
    <w:rsid w:val="00E64F00"/>
    <w:rsid w:val="00E6520F"/>
    <w:rsid w:val="00E704A4"/>
    <w:rsid w:val="00E756CE"/>
    <w:rsid w:val="00E77CD6"/>
    <w:rsid w:val="00E80B79"/>
    <w:rsid w:val="00E8389F"/>
    <w:rsid w:val="00E90D00"/>
    <w:rsid w:val="00E91733"/>
    <w:rsid w:val="00E91E44"/>
    <w:rsid w:val="00E92465"/>
    <w:rsid w:val="00E93BF9"/>
    <w:rsid w:val="00E95AB1"/>
    <w:rsid w:val="00E9731B"/>
    <w:rsid w:val="00EA0D47"/>
    <w:rsid w:val="00EA408A"/>
    <w:rsid w:val="00EA4E9F"/>
    <w:rsid w:val="00EA6A5A"/>
    <w:rsid w:val="00EA6E4F"/>
    <w:rsid w:val="00EA73C6"/>
    <w:rsid w:val="00EB36DD"/>
    <w:rsid w:val="00EB3903"/>
    <w:rsid w:val="00EB3F4A"/>
    <w:rsid w:val="00EB7E77"/>
    <w:rsid w:val="00EC3304"/>
    <w:rsid w:val="00EC56E9"/>
    <w:rsid w:val="00EC5DEE"/>
    <w:rsid w:val="00ED0532"/>
    <w:rsid w:val="00ED0A2B"/>
    <w:rsid w:val="00ED156E"/>
    <w:rsid w:val="00ED2110"/>
    <w:rsid w:val="00ED2FC9"/>
    <w:rsid w:val="00ED528D"/>
    <w:rsid w:val="00ED5DFB"/>
    <w:rsid w:val="00ED6E6E"/>
    <w:rsid w:val="00ED7FCB"/>
    <w:rsid w:val="00EE2716"/>
    <w:rsid w:val="00EE2CF4"/>
    <w:rsid w:val="00EE30CA"/>
    <w:rsid w:val="00EE464C"/>
    <w:rsid w:val="00EE481F"/>
    <w:rsid w:val="00EE55B9"/>
    <w:rsid w:val="00EE590A"/>
    <w:rsid w:val="00EF2EA3"/>
    <w:rsid w:val="00EF447F"/>
    <w:rsid w:val="00EF52BF"/>
    <w:rsid w:val="00EF7DD2"/>
    <w:rsid w:val="00F00A5B"/>
    <w:rsid w:val="00F01854"/>
    <w:rsid w:val="00F069E1"/>
    <w:rsid w:val="00F115FB"/>
    <w:rsid w:val="00F11748"/>
    <w:rsid w:val="00F16450"/>
    <w:rsid w:val="00F2018B"/>
    <w:rsid w:val="00F20C9F"/>
    <w:rsid w:val="00F21355"/>
    <w:rsid w:val="00F21385"/>
    <w:rsid w:val="00F25F35"/>
    <w:rsid w:val="00F26DFC"/>
    <w:rsid w:val="00F33A19"/>
    <w:rsid w:val="00F34557"/>
    <w:rsid w:val="00F351D2"/>
    <w:rsid w:val="00F35F9D"/>
    <w:rsid w:val="00F37631"/>
    <w:rsid w:val="00F40589"/>
    <w:rsid w:val="00F436F4"/>
    <w:rsid w:val="00F463F4"/>
    <w:rsid w:val="00F52852"/>
    <w:rsid w:val="00F54681"/>
    <w:rsid w:val="00F54C71"/>
    <w:rsid w:val="00F5573D"/>
    <w:rsid w:val="00F568B3"/>
    <w:rsid w:val="00F60625"/>
    <w:rsid w:val="00F62366"/>
    <w:rsid w:val="00F637AB"/>
    <w:rsid w:val="00F64929"/>
    <w:rsid w:val="00F657CD"/>
    <w:rsid w:val="00F65E27"/>
    <w:rsid w:val="00F67D56"/>
    <w:rsid w:val="00F70FDF"/>
    <w:rsid w:val="00F730AC"/>
    <w:rsid w:val="00F73428"/>
    <w:rsid w:val="00F74954"/>
    <w:rsid w:val="00F74DA5"/>
    <w:rsid w:val="00F75E3A"/>
    <w:rsid w:val="00F7626A"/>
    <w:rsid w:val="00F767B3"/>
    <w:rsid w:val="00F83D5A"/>
    <w:rsid w:val="00F848E8"/>
    <w:rsid w:val="00F84A12"/>
    <w:rsid w:val="00F856F5"/>
    <w:rsid w:val="00F85FE4"/>
    <w:rsid w:val="00F86E77"/>
    <w:rsid w:val="00F87854"/>
    <w:rsid w:val="00F90A7C"/>
    <w:rsid w:val="00F92142"/>
    <w:rsid w:val="00F941FD"/>
    <w:rsid w:val="00F9563F"/>
    <w:rsid w:val="00FA4C7E"/>
    <w:rsid w:val="00FA6286"/>
    <w:rsid w:val="00FA7B32"/>
    <w:rsid w:val="00FA7EE7"/>
    <w:rsid w:val="00FB0F6E"/>
    <w:rsid w:val="00FB1BDB"/>
    <w:rsid w:val="00FB1EC8"/>
    <w:rsid w:val="00FB218D"/>
    <w:rsid w:val="00FB45AF"/>
    <w:rsid w:val="00FB7EC4"/>
    <w:rsid w:val="00FC2611"/>
    <w:rsid w:val="00FC4198"/>
    <w:rsid w:val="00FC43F9"/>
    <w:rsid w:val="00FC5F75"/>
    <w:rsid w:val="00FD1DDD"/>
    <w:rsid w:val="00FD24F5"/>
    <w:rsid w:val="00FD2AE2"/>
    <w:rsid w:val="00FD3636"/>
    <w:rsid w:val="00FD7798"/>
    <w:rsid w:val="00FE2B51"/>
    <w:rsid w:val="00FE3121"/>
    <w:rsid w:val="00FE3D3F"/>
    <w:rsid w:val="00FE3D76"/>
    <w:rsid w:val="00FE702B"/>
    <w:rsid w:val="00FF55BB"/>
    <w:rsid w:val="00FF6FD8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hAnsi="Arial"/>
      <w:b/>
      <w:bCs/>
      <w:sz w:val="28"/>
      <w:szCs w:val="28"/>
      <w:lang w:eastAsia="ar-SA"/>
    </w:rPr>
  </w:style>
  <w:style w:type="paragraph" w:styleId="Heading3">
    <w:name w:val="heading 3"/>
    <w:aliases w:val="Заголовок 3 Знак Знак"/>
    <w:basedOn w:val="Normal"/>
    <w:next w:val="Normal"/>
    <w:link w:val="Heading3Char"/>
    <w:uiPriority w:val="99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282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82C"/>
    <w:rPr>
      <w:rFonts w:ascii="Cambria" w:hAnsi="Cambria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1385"/>
    <w:rPr>
      <w:rFonts w:ascii="Arial" w:eastAsia="Times New Roman" w:hAnsi="Arial"/>
      <w:b/>
      <w:sz w:val="28"/>
      <w:lang w:val="ru-RU" w:eastAsia="ar-SA" w:bidi="ar-SA"/>
    </w:rPr>
  </w:style>
  <w:style w:type="character" w:customStyle="1" w:styleId="Heading3Char">
    <w:name w:val="Heading 3 Char"/>
    <w:aliases w:val="Заголовок 3 Знак Знак Char"/>
    <w:basedOn w:val="DefaultParagraphFont"/>
    <w:link w:val="Heading3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282C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282C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282C"/>
    <w:rPr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6896"/>
    <w:rPr>
      <w:rFonts w:ascii="Arial" w:hAnsi="Arial"/>
      <w:b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282C"/>
    <w:rPr>
      <w:i/>
      <w:sz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Hyperlink">
    <w:name w:val="Hyperlink"/>
    <w:basedOn w:val="DefaultParagraphFont"/>
    <w:uiPriority w:val="99"/>
    <w:rsid w:val="008A1E3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Header">
    <w:name w:val="header"/>
    <w:aliases w:val="ВерхКолонтитул"/>
    <w:basedOn w:val="Normal"/>
    <w:link w:val="HeaderChar1"/>
    <w:uiPriority w:val="99"/>
    <w:rsid w:val="008A1E37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7525E7"/>
    <w:rPr>
      <w:spacing w:val="-3"/>
      <w:sz w:val="22"/>
    </w:rPr>
  </w:style>
  <w:style w:type="character" w:styleId="PageNumber">
    <w:name w:val="page number"/>
    <w:basedOn w:val="DefaultParagraphFont"/>
    <w:uiPriority w:val="99"/>
    <w:rsid w:val="008A1E3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21385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1385"/>
    <w:rPr>
      <w:rFonts w:eastAsia="Times New Roman"/>
      <w:sz w:val="24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F213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uiPriority w:val="99"/>
    <w:rsid w:val="00F21385"/>
    <w:pPr>
      <w:ind w:firstLine="709"/>
      <w:jc w:val="both"/>
    </w:pPr>
    <w:rPr>
      <w:sz w:val="28"/>
      <w:lang w:eastAsia="en-US"/>
    </w:rPr>
  </w:style>
  <w:style w:type="paragraph" w:customStyle="1" w:styleId="11">
    <w:name w:val="Абзац списка1"/>
    <w:basedOn w:val="Normal"/>
    <w:uiPriority w:val="99"/>
    <w:rsid w:val="00F21385"/>
    <w:pPr>
      <w:ind w:left="720"/>
      <w:contextualSpacing/>
    </w:pPr>
    <w:rPr>
      <w:bCs/>
      <w:spacing w:val="-3"/>
      <w:sz w:val="22"/>
      <w:szCs w:val="22"/>
    </w:rPr>
  </w:style>
  <w:style w:type="paragraph" w:styleId="FootnoteText">
    <w:name w:val="footnote text"/>
    <w:basedOn w:val="Normal"/>
    <w:link w:val="FootnoteTextChar1"/>
    <w:uiPriority w:val="99"/>
    <w:semiHidden/>
    <w:rsid w:val="00F21385"/>
    <w:rPr>
      <w:rFonts w:ascii="Calibri" w:hAnsi="Calibri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25E7"/>
    <w:rPr>
      <w:rFonts w:ascii="Calibri" w:hAnsi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F21385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F21385"/>
    <w:rPr>
      <w:rFonts w:ascii="Calibri" w:eastAsia="Times New Roman" w:hAnsi="Calibri"/>
      <w:spacing w:val="-3"/>
      <w:lang w:val="ru-RU" w:eastAsia="ru-RU"/>
    </w:rPr>
  </w:style>
  <w:style w:type="paragraph" w:styleId="Footer">
    <w:name w:val="footer"/>
    <w:basedOn w:val="Normal"/>
    <w:link w:val="FooterChar"/>
    <w:uiPriority w:val="99"/>
    <w:rsid w:val="006565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82C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223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C282C"/>
    <w:rPr>
      <w:rFonts w:ascii="Courier New" w:hAnsi="Courier New" w:cs="Courier New"/>
      <w:bCs/>
      <w:spacing w:val="-3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82C"/>
    <w:rPr>
      <w:rFonts w:ascii="Courier New" w:hAnsi="Courier New"/>
      <w:spacing w:val="-3"/>
      <w:lang w:val="ru-RU" w:eastAsia="ru-RU"/>
    </w:rPr>
  </w:style>
  <w:style w:type="paragraph" w:customStyle="1" w:styleId="ConsPlusCell">
    <w:name w:val="ConsPlusCell"/>
    <w:uiPriority w:val="99"/>
    <w:rsid w:val="001C28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1">
    <w:name w:val="Header Char1"/>
    <w:aliases w:val="ВерхКолонтитул Char1"/>
    <w:link w:val="Header"/>
    <w:uiPriority w:val="99"/>
    <w:locked/>
    <w:rsid w:val="001C282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28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">
    <w:name w:val="Знак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Знак Знак17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13">
    <w:name w:val="Знак Знак13"/>
    <w:uiPriority w:val="99"/>
    <w:locked/>
    <w:rsid w:val="001C282C"/>
    <w:rPr>
      <w:sz w:val="24"/>
      <w:lang w:val="ru-RU" w:eastAsia="ru-RU"/>
    </w:rPr>
  </w:style>
  <w:style w:type="paragraph" w:customStyle="1" w:styleId="a0">
    <w:name w:val="Знак Знак Знак Знак"/>
    <w:basedOn w:val="Normal"/>
    <w:uiPriority w:val="99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оглавление 2"/>
    <w:basedOn w:val="Normal"/>
    <w:uiPriority w:val="99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BodyText"/>
    <w:uiPriority w:val="99"/>
    <w:rsid w:val="001C282C"/>
    <w:pPr>
      <w:ind w:firstLine="709"/>
    </w:pPr>
    <w:rPr>
      <w:rFonts w:ascii="Arial" w:hAnsi="Arial" w:cs="Arial"/>
      <w:lang w:eastAsia="ar-SA"/>
    </w:rPr>
  </w:style>
  <w:style w:type="paragraph" w:styleId="BodyText">
    <w:name w:val="Body Text"/>
    <w:basedOn w:val="Normal"/>
    <w:link w:val="BodyTextChar"/>
    <w:uiPriority w:val="99"/>
    <w:rsid w:val="001C2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282C"/>
    <w:rPr>
      <w:sz w:val="24"/>
      <w:lang w:val="ru-RU" w:eastAsia="ru-RU"/>
    </w:rPr>
  </w:style>
  <w:style w:type="paragraph" w:customStyle="1" w:styleId="CM14">
    <w:name w:val="CM14"/>
    <w:basedOn w:val="Normal"/>
    <w:next w:val="Normal"/>
    <w:uiPriority w:val="99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Normal"/>
    <w:next w:val="Normal"/>
    <w:uiPriority w:val="99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Normal"/>
    <w:uiPriority w:val="99"/>
    <w:rsid w:val="001C282C"/>
    <w:pPr>
      <w:spacing w:line="360" w:lineRule="auto"/>
      <w:ind w:firstLine="567"/>
      <w:jc w:val="both"/>
    </w:pPr>
  </w:style>
  <w:style w:type="character" w:customStyle="1" w:styleId="8">
    <w:name w:val="Знак Знак8"/>
    <w:uiPriority w:val="99"/>
    <w:locked/>
    <w:rsid w:val="001C282C"/>
    <w:rPr>
      <w:sz w:val="24"/>
      <w:lang w:val="ru-RU" w:eastAsia="ar-SA" w:bidi="ar-SA"/>
    </w:rPr>
  </w:style>
  <w:style w:type="character" w:customStyle="1" w:styleId="14">
    <w:name w:val="ВерхКолонтитул Знак Знак1"/>
    <w:uiPriority w:val="99"/>
    <w:locked/>
    <w:rsid w:val="001C282C"/>
    <w:rPr>
      <w:sz w:val="24"/>
      <w:lang w:val="ru-RU" w:eastAsia="ru-RU"/>
    </w:rPr>
  </w:style>
  <w:style w:type="character" w:customStyle="1" w:styleId="120">
    <w:name w:val="Знак Знак12"/>
    <w:uiPriority w:val="99"/>
    <w:locked/>
    <w:rsid w:val="001C282C"/>
    <w:rPr>
      <w:sz w:val="24"/>
    </w:rPr>
  </w:style>
  <w:style w:type="character" w:customStyle="1" w:styleId="WW8Num1z0">
    <w:name w:val="WW8Num1z0"/>
    <w:uiPriority w:val="99"/>
    <w:rsid w:val="001C282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uiPriority w:val="99"/>
    <w:rsid w:val="001C282C"/>
    <w:rPr>
      <w:rFonts w:ascii="Wingdings" w:hAnsi="Wingdings"/>
    </w:rPr>
  </w:style>
  <w:style w:type="character" w:customStyle="1" w:styleId="WW8Num1z3">
    <w:name w:val="WW8Num1z3"/>
    <w:uiPriority w:val="99"/>
    <w:rsid w:val="001C282C"/>
    <w:rPr>
      <w:rFonts w:ascii="Symbol" w:hAnsi="Symbol"/>
    </w:rPr>
  </w:style>
  <w:style w:type="character" w:customStyle="1" w:styleId="WW8Num1z4">
    <w:name w:val="WW8Num1z4"/>
    <w:uiPriority w:val="99"/>
    <w:rsid w:val="001C282C"/>
    <w:rPr>
      <w:rFonts w:ascii="Courier New" w:hAnsi="Courier New"/>
    </w:rPr>
  </w:style>
  <w:style w:type="character" w:customStyle="1" w:styleId="WW8Num2z0">
    <w:name w:val="WW8Num2z0"/>
    <w:uiPriority w:val="99"/>
    <w:rsid w:val="001C282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C282C"/>
    <w:rPr>
      <w:rFonts w:ascii="Symbol" w:hAnsi="Symbol"/>
      <w:sz w:val="18"/>
    </w:rPr>
  </w:style>
  <w:style w:type="character" w:customStyle="1" w:styleId="WW8Num4z0">
    <w:name w:val="WW8Num4z0"/>
    <w:uiPriority w:val="99"/>
    <w:rsid w:val="001C282C"/>
    <w:rPr>
      <w:rFonts w:ascii="Symbol" w:hAnsi="Symbol"/>
      <w:sz w:val="18"/>
    </w:rPr>
  </w:style>
  <w:style w:type="character" w:customStyle="1" w:styleId="WW8Num5z0">
    <w:name w:val="WW8Num5z0"/>
    <w:uiPriority w:val="99"/>
    <w:rsid w:val="001C282C"/>
    <w:rPr>
      <w:rFonts w:ascii="Symbol" w:hAnsi="Symbol"/>
      <w:sz w:val="18"/>
    </w:rPr>
  </w:style>
  <w:style w:type="character" w:customStyle="1" w:styleId="WW8Num6z0">
    <w:name w:val="WW8Num6z0"/>
    <w:uiPriority w:val="99"/>
    <w:rsid w:val="001C282C"/>
    <w:rPr>
      <w:rFonts w:ascii="Symbol" w:hAnsi="Symbol"/>
      <w:sz w:val="18"/>
    </w:rPr>
  </w:style>
  <w:style w:type="character" w:customStyle="1" w:styleId="WW8Num7z0">
    <w:name w:val="WW8Num7z0"/>
    <w:uiPriority w:val="99"/>
    <w:rsid w:val="001C282C"/>
    <w:rPr>
      <w:rFonts w:ascii="Symbol" w:hAnsi="Symbol"/>
      <w:sz w:val="18"/>
    </w:rPr>
  </w:style>
  <w:style w:type="character" w:customStyle="1" w:styleId="WW8Num8z0">
    <w:name w:val="WW8Num8z0"/>
    <w:uiPriority w:val="99"/>
    <w:rsid w:val="001C282C"/>
    <w:rPr>
      <w:rFonts w:ascii="Symbol" w:hAnsi="Symbol"/>
      <w:sz w:val="18"/>
    </w:rPr>
  </w:style>
  <w:style w:type="character" w:customStyle="1" w:styleId="WW8Num9z0">
    <w:name w:val="WW8Num9z0"/>
    <w:uiPriority w:val="99"/>
    <w:rsid w:val="001C282C"/>
    <w:rPr>
      <w:rFonts w:ascii="Symbol" w:hAnsi="Symbol"/>
      <w:sz w:val="18"/>
    </w:rPr>
  </w:style>
  <w:style w:type="character" w:customStyle="1" w:styleId="WW8Num10z0">
    <w:name w:val="WW8Num10z0"/>
    <w:uiPriority w:val="99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1C282C"/>
    <w:rPr>
      <w:rFonts w:ascii="Courier New" w:hAnsi="Courier New"/>
    </w:rPr>
  </w:style>
  <w:style w:type="character" w:customStyle="1" w:styleId="WW8Num10z2">
    <w:name w:val="WW8Num10z2"/>
    <w:uiPriority w:val="99"/>
    <w:rsid w:val="001C282C"/>
    <w:rPr>
      <w:rFonts w:ascii="Wingdings" w:hAnsi="Wingdings"/>
    </w:rPr>
  </w:style>
  <w:style w:type="character" w:customStyle="1" w:styleId="WW8Num10z3">
    <w:name w:val="WW8Num10z3"/>
    <w:uiPriority w:val="99"/>
    <w:rsid w:val="001C282C"/>
    <w:rPr>
      <w:rFonts w:ascii="Symbol" w:hAnsi="Symbol"/>
    </w:rPr>
  </w:style>
  <w:style w:type="character" w:customStyle="1" w:styleId="WW8Num13z0">
    <w:name w:val="WW8Num13z0"/>
    <w:uiPriority w:val="99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1C282C"/>
    <w:rPr>
      <w:rFonts w:ascii="Courier New" w:hAnsi="Courier New"/>
    </w:rPr>
  </w:style>
  <w:style w:type="character" w:customStyle="1" w:styleId="WW8Num13z2">
    <w:name w:val="WW8Num13z2"/>
    <w:uiPriority w:val="99"/>
    <w:rsid w:val="001C282C"/>
    <w:rPr>
      <w:rFonts w:ascii="Wingdings" w:hAnsi="Wingdings"/>
    </w:rPr>
  </w:style>
  <w:style w:type="character" w:customStyle="1" w:styleId="WW8Num13z3">
    <w:name w:val="WW8Num13z3"/>
    <w:uiPriority w:val="99"/>
    <w:rsid w:val="001C282C"/>
    <w:rPr>
      <w:rFonts w:ascii="Symbol" w:hAnsi="Symbol"/>
    </w:rPr>
  </w:style>
  <w:style w:type="character" w:customStyle="1" w:styleId="WW8Num15z0">
    <w:name w:val="WW8Num15z0"/>
    <w:uiPriority w:val="99"/>
    <w:rsid w:val="001C282C"/>
    <w:rPr>
      <w:rFonts w:ascii="Courier New" w:hAnsi="Courier New"/>
      <w:sz w:val="28"/>
    </w:rPr>
  </w:style>
  <w:style w:type="character" w:customStyle="1" w:styleId="WW8Num15z1">
    <w:name w:val="WW8Num15z1"/>
    <w:uiPriority w:val="99"/>
    <w:rsid w:val="001C282C"/>
    <w:rPr>
      <w:rFonts w:ascii="Courier New" w:hAnsi="Courier New"/>
    </w:rPr>
  </w:style>
  <w:style w:type="character" w:customStyle="1" w:styleId="WW8Num15z2">
    <w:name w:val="WW8Num15z2"/>
    <w:uiPriority w:val="99"/>
    <w:rsid w:val="001C282C"/>
    <w:rPr>
      <w:rFonts w:ascii="Wingdings" w:hAnsi="Wingdings"/>
    </w:rPr>
  </w:style>
  <w:style w:type="character" w:customStyle="1" w:styleId="WW8Num15z3">
    <w:name w:val="WW8Num15z3"/>
    <w:uiPriority w:val="99"/>
    <w:rsid w:val="001C282C"/>
    <w:rPr>
      <w:rFonts w:ascii="Symbol" w:hAnsi="Symbol"/>
    </w:rPr>
  </w:style>
  <w:style w:type="character" w:customStyle="1" w:styleId="WW8Num16z0">
    <w:name w:val="WW8Num16z0"/>
    <w:uiPriority w:val="99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1C282C"/>
    <w:rPr>
      <w:rFonts w:ascii="Courier New" w:hAnsi="Courier New"/>
    </w:rPr>
  </w:style>
  <w:style w:type="character" w:customStyle="1" w:styleId="WW8Num16z2">
    <w:name w:val="WW8Num16z2"/>
    <w:uiPriority w:val="99"/>
    <w:rsid w:val="001C282C"/>
    <w:rPr>
      <w:rFonts w:ascii="Wingdings" w:hAnsi="Wingdings"/>
    </w:rPr>
  </w:style>
  <w:style w:type="character" w:customStyle="1" w:styleId="WW8Num16z3">
    <w:name w:val="WW8Num16z3"/>
    <w:uiPriority w:val="99"/>
    <w:rsid w:val="001C282C"/>
    <w:rPr>
      <w:rFonts w:ascii="Symbol" w:hAnsi="Symbol"/>
    </w:rPr>
  </w:style>
  <w:style w:type="character" w:customStyle="1" w:styleId="WW8Num17z0">
    <w:name w:val="WW8Num17z0"/>
    <w:uiPriority w:val="99"/>
    <w:rsid w:val="001C282C"/>
    <w:rPr>
      <w:rFonts w:ascii="Times New Roman" w:hAnsi="Times New Roman"/>
    </w:rPr>
  </w:style>
  <w:style w:type="character" w:customStyle="1" w:styleId="WW8Num17z1">
    <w:name w:val="WW8Num17z1"/>
    <w:uiPriority w:val="99"/>
    <w:rsid w:val="001C282C"/>
    <w:rPr>
      <w:rFonts w:ascii="Courier New" w:hAnsi="Courier New"/>
    </w:rPr>
  </w:style>
  <w:style w:type="character" w:customStyle="1" w:styleId="WW8Num17z2">
    <w:name w:val="WW8Num17z2"/>
    <w:uiPriority w:val="99"/>
    <w:rsid w:val="001C282C"/>
    <w:rPr>
      <w:rFonts w:ascii="Wingdings" w:hAnsi="Wingdings"/>
    </w:rPr>
  </w:style>
  <w:style w:type="character" w:customStyle="1" w:styleId="WW8Num17z3">
    <w:name w:val="WW8Num17z3"/>
    <w:uiPriority w:val="99"/>
    <w:rsid w:val="001C282C"/>
    <w:rPr>
      <w:rFonts w:ascii="Symbol" w:hAnsi="Symbol"/>
    </w:rPr>
  </w:style>
  <w:style w:type="character" w:customStyle="1" w:styleId="WW8Num18z0">
    <w:name w:val="WW8Num18z0"/>
    <w:uiPriority w:val="99"/>
    <w:rsid w:val="001C282C"/>
    <w:rPr>
      <w:rFonts w:ascii="Symbol" w:hAnsi="Symbol"/>
    </w:rPr>
  </w:style>
  <w:style w:type="character" w:customStyle="1" w:styleId="WW8Num18z1">
    <w:name w:val="WW8Num18z1"/>
    <w:uiPriority w:val="99"/>
    <w:rsid w:val="001C282C"/>
    <w:rPr>
      <w:rFonts w:ascii="Courier New" w:hAnsi="Courier New"/>
    </w:rPr>
  </w:style>
  <w:style w:type="character" w:customStyle="1" w:styleId="WW8Num18z2">
    <w:name w:val="WW8Num18z2"/>
    <w:uiPriority w:val="99"/>
    <w:rsid w:val="001C282C"/>
    <w:rPr>
      <w:rFonts w:ascii="Wingdings" w:hAnsi="Wingdings"/>
    </w:rPr>
  </w:style>
  <w:style w:type="character" w:customStyle="1" w:styleId="WW8Num20z0">
    <w:name w:val="WW8Num20z0"/>
    <w:uiPriority w:val="99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uiPriority w:val="99"/>
    <w:rsid w:val="001C282C"/>
    <w:rPr>
      <w:rFonts w:ascii="Courier New" w:hAnsi="Courier New"/>
    </w:rPr>
  </w:style>
  <w:style w:type="character" w:customStyle="1" w:styleId="WW8Num20z2">
    <w:name w:val="WW8Num20z2"/>
    <w:uiPriority w:val="99"/>
    <w:rsid w:val="001C282C"/>
    <w:rPr>
      <w:rFonts w:ascii="Wingdings" w:hAnsi="Wingdings"/>
    </w:rPr>
  </w:style>
  <w:style w:type="character" w:customStyle="1" w:styleId="WW8Num20z3">
    <w:name w:val="WW8Num20z3"/>
    <w:uiPriority w:val="99"/>
    <w:rsid w:val="001C282C"/>
    <w:rPr>
      <w:rFonts w:ascii="Symbol" w:hAnsi="Symbol"/>
    </w:rPr>
  </w:style>
  <w:style w:type="character" w:customStyle="1" w:styleId="WW8Num21z0">
    <w:name w:val="WW8Num21z0"/>
    <w:uiPriority w:val="99"/>
    <w:rsid w:val="001C282C"/>
    <w:rPr>
      <w:rFonts w:ascii="Symbol" w:hAnsi="Symbol"/>
    </w:rPr>
  </w:style>
  <w:style w:type="character" w:customStyle="1" w:styleId="WW8Num21z1">
    <w:name w:val="WW8Num21z1"/>
    <w:uiPriority w:val="99"/>
    <w:rsid w:val="001C282C"/>
    <w:rPr>
      <w:rFonts w:ascii="Courier New" w:hAnsi="Courier New"/>
    </w:rPr>
  </w:style>
  <w:style w:type="character" w:customStyle="1" w:styleId="WW8Num21z2">
    <w:name w:val="WW8Num21z2"/>
    <w:uiPriority w:val="99"/>
    <w:rsid w:val="001C282C"/>
    <w:rPr>
      <w:sz w:val="24"/>
    </w:rPr>
  </w:style>
  <w:style w:type="character" w:customStyle="1" w:styleId="WW8Num21z3">
    <w:name w:val="WW8Num21z3"/>
    <w:uiPriority w:val="99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uiPriority w:val="99"/>
    <w:rsid w:val="001C282C"/>
    <w:rPr>
      <w:rFonts w:ascii="Wingdings" w:hAnsi="Wingdings"/>
    </w:rPr>
  </w:style>
  <w:style w:type="character" w:customStyle="1" w:styleId="WW8Num22z0">
    <w:name w:val="WW8Num22z0"/>
    <w:uiPriority w:val="99"/>
    <w:rsid w:val="001C282C"/>
    <w:rPr>
      <w:rFonts w:ascii="Wingdings" w:hAnsi="Wingdings"/>
    </w:rPr>
  </w:style>
  <w:style w:type="character" w:customStyle="1" w:styleId="WW8Num22z1">
    <w:name w:val="WW8Num22z1"/>
    <w:uiPriority w:val="99"/>
    <w:rsid w:val="001C282C"/>
    <w:rPr>
      <w:rFonts w:ascii="Courier New" w:hAnsi="Courier New"/>
    </w:rPr>
  </w:style>
  <w:style w:type="character" w:customStyle="1" w:styleId="WW8Num22z3">
    <w:name w:val="WW8Num22z3"/>
    <w:uiPriority w:val="99"/>
    <w:rsid w:val="001C282C"/>
    <w:rPr>
      <w:rFonts w:ascii="Symbol" w:hAnsi="Symbol"/>
    </w:rPr>
  </w:style>
  <w:style w:type="character" w:customStyle="1" w:styleId="WW8Num23z0">
    <w:name w:val="WW8Num23z0"/>
    <w:uiPriority w:val="99"/>
    <w:rsid w:val="001C282C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uiPriority w:val="99"/>
    <w:rsid w:val="001C282C"/>
    <w:rPr>
      <w:rFonts w:ascii="Wingdings" w:hAnsi="Wingdings"/>
    </w:rPr>
  </w:style>
  <w:style w:type="character" w:customStyle="1" w:styleId="WW8Num23z3">
    <w:name w:val="WW8Num23z3"/>
    <w:uiPriority w:val="99"/>
    <w:rsid w:val="001C282C"/>
    <w:rPr>
      <w:rFonts w:ascii="Symbol" w:hAnsi="Symbol"/>
    </w:rPr>
  </w:style>
  <w:style w:type="character" w:customStyle="1" w:styleId="WW8Num23z4">
    <w:name w:val="WW8Num23z4"/>
    <w:uiPriority w:val="99"/>
    <w:rsid w:val="001C282C"/>
    <w:rPr>
      <w:rFonts w:ascii="Courier New" w:hAnsi="Courier New"/>
    </w:rPr>
  </w:style>
  <w:style w:type="character" w:customStyle="1" w:styleId="WW8Num24z0">
    <w:name w:val="WW8Num24z0"/>
    <w:uiPriority w:val="99"/>
    <w:rsid w:val="001C282C"/>
    <w:rPr>
      <w:rFonts w:ascii="Symbol" w:hAnsi="Symbol"/>
    </w:rPr>
  </w:style>
  <w:style w:type="character" w:customStyle="1" w:styleId="WW8Num24z1">
    <w:name w:val="WW8Num24z1"/>
    <w:uiPriority w:val="99"/>
    <w:rsid w:val="001C282C"/>
    <w:rPr>
      <w:rFonts w:ascii="Courier New" w:hAnsi="Courier New"/>
    </w:rPr>
  </w:style>
  <w:style w:type="character" w:customStyle="1" w:styleId="WW8Num24z2">
    <w:name w:val="WW8Num24z2"/>
    <w:uiPriority w:val="99"/>
    <w:rsid w:val="001C282C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1C282C"/>
  </w:style>
  <w:style w:type="character" w:customStyle="1" w:styleId="12Arial0">
    <w:name w:val="Стиль Основной текст отчета 12 Arial Знак"/>
    <w:uiPriority w:val="99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uiPriority w:val="99"/>
    <w:rsid w:val="001C282C"/>
  </w:style>
  <w:style w:type="character" w:customStyle="1" w:styleId="a1">
    <w:name w:val="Символ сноски"/>
    <w:uiPriority w:val="99"/>
    <w:rsid w:val="001C282C"/>
    <w:rPr>
      <w:vertAlign w:val="superscript"/>
    </w:rPr>
  </w:style>
  <w:style w:type="character" w:customStyle="1" w:styleId="WW-">
    <w:name w:val="WW-Символ сноски"/>
    <w:uiPriority w:val="99"/>
    <w:rsid w:val="001C282C"/>
  </w:style>
  <w:style w:type="character" w:customStyle="1" w:styleId="a2">
    <w:name w:val="Текст сноски Знак"/>
    <w:uiPriority w:val="99"/>
    <w:rsid w:val="001C282C"/>
  </w:style>
  <w:style w:type="character" w:customStyle="1" w:styleId="16">
    <w:name w:val="Заголовок 1 Знак"/>
    <w:uiPriority w:val="99"/>
    <w:rsid w:val="001C282C"/>
    <w:rPr>
      <w:rFonts w:ascii="Cambria" w:hAnsi="Cambria"/>
      <w:b/>
      <w:kern w:val="1"/>
      <w:sz w:val="32"/>
    </w:rPr>
  </w:style>
  <w:style w:type="character" w:customStyle="1" w:styleId="4">
    <w:name w:val="Заголовок 4 Знак"/>
    <w:uiPriority w:val="99"/>
    <w:rsid w:val="001C282C"/>
    <w:rPr>
      <w:rFonts w:ascii="Calibri" w:hAnsi="Calibri"/>
      <w:b/>
      <w:sz w:val="28"/>
    </w:rPr>
  </w:style>
  <w:style w:type="character" w:customStyle="1" w:styleId="20">
    <w:name w:val="Заголовок 2 Знак"/>
    <w:uiPriority w:val="99"/>
    <w:rsid w:val="001C282C"/>
    <w:rPr>
      <w:rFonts w:ascii="Arial" w:hAnsi="Arial"/>
      <w:b/>
      <w:sz w:val="28"/>
    </w:rPr>
  </w:style>
  <w:style w:type="character" w:customStyle="1" w:styleId="a3">
    <w:name w:val="Символы концевой сноски"/>
    <w:uiPriority w:val="99"/>
    <w:rsid w:val="001C282C"/>
  </w:style>
  <w:style w:type="paragraph" w:customStyle="1" w:styleId="a4">
    <w:name w:val="Заголовок"/>
    <w:basedOn w:val="Normal"/>
    <w:next w:val="BodyText"/>
    <w:uiPriority w:val="99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8">
    <w:name w:val="Название1"/>
    <w:basedOn w:val="Normal"/>
    <w:uiPriority w:val="99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Normal"/>
    <w:uiPriority w:val="99"/>
    <w:rsid w:val="001C282C"/>
    <w:pPr>
      <w:suppressLineNumbers/>
    </w:pPr>
    <w:rPr>
      <w:lang w:eastAsia="ar-SA"/>
    </w:rPr>
  </w:style>
  <w:style w:type="paragraph" w:customStyle="1" w:styleId="a5">
    <w:name w:val="текст"/>
    <w:basedOn w:val="Normal"/>
    <w:uiPriority w:val="99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-2">
    <w:name w:val="Список-2"/>
    <w:basedOn w:val="Normal"/>
    <w:uiPriority w:val="99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uiPriority w:val="99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uiPriority w:val="99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">
    <w:name w:val="Знак Знак7"/>
    <w:uiPriority w:val="99"/>
    <w:semiHidden/>
    <w:locked/>
    <w:rsid w:val="001C282C"/>
  </w:style>
  <w:style w:type="paragraph" w:customStyle="1" w:styleId="--0">
    <w:name w:val="Концепция-заг-спис"/>
    <w:basedOn w:val="Heading5"/>
    <w:uiPriority w:val="99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1">
    <w:name w:val="Обычный (веб)2"/>
    <w:basedOn w:val="Normal"/>
    <w:uiPriority w:val="99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Normal"/>
    <w:uiPriority w:val="99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6">
    <w:name w:val="Содержимое таблицы"/>
    <w:basedOn w:val="Normal"/>
    <w:uiPriority w:val="99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7">
    <w:name w:val="Заголовок таблицы"/>
    <w:basedOn w:val="a6"/>
    <w:uiPriority w:val="99"/>
    <w:rsid w:val="001C282C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1C282C"/>
    <w:rPr>
      <w:lang w:eastAsia="ar-SA"/>
    </w:rPr>
  </w:style>
  <w:style w:type="paragraph" w:customStyle="1" w:styleId="1a">
    <w:name w:val="Маркированный список1"/>
    <w:basedOn w:val="Normal"/>
    <w:uiPriority w:val="99"/>
    <w:rsid w:val="001C282C"/>
    <w:pPr>
      <w:tabs>
        <w:tab w:val="num" w:pos="3600"/>
      </w:tabs>
      <w:ind w:left="3600" w:hanging="360"/>
    </w:pPr>
  </w:style>
  <w:style w:type="paragraph" w:customStyle="1" w:styleId="1b">
    <w:name w:val="Спис 1"/>
    <w:basedOn w:val="Normal"/>
    <w:uiPriority w:val="99"/>
    <w:rsid w:val="001C282C"/>
    <w:pPr>
      <w:tabs>
        <w:tab w:val="num" w:pos="643"/>
      </w:tabs>
      <w:ind w:left="643" w:hanging="360"/>
    </w:pPr>
  </w:style>
  <w:style w:type="paragraph" w:styleId="EndnoteText">
    <w:name w:val="endnote text"/>
    <w:basedOn w:val="Normal"/>
    <w:link w:val="EndnoteTextChar"/>
    <w:uiPriority w:val="99"/>
    <w:semiHidden/>
    <w:rsid w:val="001C282C"/>
    <w:rPr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Normal"/>
    <w:autoRedefine/>
    <w:uiPriority w:val="99"/>
    <w:rsid w:val="001C282C"/>
    <w:pPr>
      <w:jc w:val="center"/>
    </w:pPr>
  </w:style>
  <w:style w:type="character" w:styleId="FollowedHyperlink">
    <w:name w:val="FollowedHyperlink"/>
    <w:basedOn w:val="DefaultParagraphFont"/>
    <w:uiPriority w:val="99"/>
    <w:rsid w:val="001C282C"/>
    <w:rPr>
      <w:rFonts w:cs="Times New Roman"/>
      <w:color w:val="800080"/>
      <w:u w:val="single"/>
    </w:rPr>
  </w:style>
  <w:style w:type="paragraph" w:customStyle="1" w:styleId="3">
    <w:name w:val="Знак3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C2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C282C"/>
    <w:rPr>
      <w:sz w:val="24"/>
      <w:lang w:val="ru-RU" w:eastAsia="ru-RU"/>
    </w:rPr>
  </w:style>
  <w:style w:type="paragraph" w:customStyle="1" w:styleId="a9">
    <w:name w:val="#Таблица текст"/>
    <w:basedOn w:val="Normal"/>
    <w:uiPriority w:val="99"/>
    <w:rsid w:val="001C282C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Title">
    <w:name w:val="Title"/>
    <w:basedOn w:val="Normal"/>
    <w:link w:val="TitleChar"/>
    <w:uiPriority w:val="99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282C"/>
    <w:rPr>
      <w:rFonts w:ascii="Cambria" w:hAnsi="Cambria"/>
      <w:b/>
      <w:kern w:val="28"/>
      <w:sz w:val="32"/>
      <w:lang w:val="ru-RU" w:eastAsia="ru-RU"/>
    </w:rPr>
  </w:style>
  <w:style w:type="paragraph" w:customStyle="1" w:styleId="Default">
    <w:name w:val="Default"/>
    <w:uiPriority w:val="99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styleId="NormalWeb">
    <w:name w:val="Normal (Web)"/>
    <w:aliases w:val="Обычный (Web)"/>
    <w:basedOn w:val="Normal"/>
    <w:uiPriority w:val="99"/>
    <w:rsid w:val="001C282C"/>
    <w:pPr>
      <w:spacing w:before="100" w:beforeAutospacing="1" w:after="100" w:afterAutospacing="1"/>
    </w:pPr>
  </w:style>
  <w:style w:type="paragraph" w:customStyle="1" w:styleId="22">
    <w:name w:val="Абзац списка2"/>
    <w:basedOn w:val="Normal"/>
    <w:uiPriority w:val="99"/>
    <w:rsid w:val="001C282C"/>
    <w:pPr>
      <w:ind w:left="708"/>
    </w:pPr>
    <w:rPr>
      <w:lang w:eastAsia="ar-SA"/>
    </w:rPr>
  </w:style>
  <w:style w:type="character" w:customStyle="1" w:styleId="1c">
    <w:name w:val="Название книги1"/>
    <w:uiPriority w:val="99"/>
    <w:rsid w:val="001C282C"/>
    <w:rPr>
      <w:b/>
      <w:smallCaps/>
      <w:spacing w:val="5"/>
    </w:rPr>
  </w:style>
  <w:style w:type="character" w:customStyle="1" w:styleId="aa">
    <w:name w:val="текст таблицы"/>
    <w:uiPriority w:val="99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BodyText"/>
    <w:uiPriority w:val="99"/>
    <w:rsid w:val="001C282C"/>
    <w:pPr>
      <w:spacing w:line="360" w:lineRule="auto"/>
      <w:ind w:firstLine="709"/>
      <w:jc w:val="both"/>
    </w:pPr>
    <w:rPr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1C282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C282C"/>
  </w:style>
  <w:style w:type="paragraph" w:customStyle="1" w:styleId="CM5">
    <w:name w:val="CM5"/>
    <w:basedOn w:val="Default"/>
    <w:next w:val="Default"/>
    <w:uiPriority w:val="99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uiPriority w:val="99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C282C"/>
    <w:rPr>
      <w:sz w:val="16"/>
      <w:lang w:val="ru-RU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282C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1C282C"/>
    <w:rPr>
      <w:rFonts w:cs="Times New Roman"/>
      <w:b/>
    </w:rPr>
  </w:style>
  <w:style w:type="character" w:customStyle="1" w:styleId="23">
    <w:name w:val="Заголовок 2 Знак Знак"/>
    <w:uiPriority w:val="99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4">
    <w:name w:val="Стиль2"/>
    <w:basedOn w:val="Heading2"/>
    <w:uiPriority w:val="99"/>
    <w:rsid w:val="001C282C"/>
    <w:pPr>
      <w:tabs>
        <w:tab w:val="clear" w:pos="0"/>
      </w:tabs>
    </w:pPr>
    <w:rPr>
      <w:rFonts w:cs="Arial"/>
      <w:i/>
      <w:iCs/>
      <w:lang w:eastAsia="ru-RU"/>
    </w:rPr>
  </w:style>
  <w:style w:type="paragraph" w:customStyle="1" w:styleId="ab">
    <w:name w:val="МОЕ"/>
    <w:basedOn w:val="Normal"/>
    <w:uiPriority w:val="99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Normal"/>
    <w:uiPriority w:val="99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autoRedefine/>
    <w:uiPriority w:val="99"/>
    <w:rsid w:val="00DD322D"/>
    <w:rPr>
      <w:rFonts w:ascii="Cambria" w:hAnsi="Cambria"/>
      <w:b/>
      <w:sz w:val="2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27629"/>
    <w:rPr>
      <w:rFonts w:ascii="Cambria" w:hAnsi="Cambria" w:cs="Times New Roman"/>
      <w:b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1C282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629"/>
    <w:rPr>
      <w:rFonts w:cs="Times New Roman"/>
      <w:sz w:val="2"/>
      <w:szCs w:val="2"/>
    </w:rPr>
  </w:style>
  <w:style w:type="character" w:styleId="EndnoteReference">
    <w:name w:val="endnote reference"/>
    <w:basedOn w:val="DefaultParagraphFont"/>
    <w:uiPriority w:val="99"/>
    <w:semiHidden/>
    <w:rsid w:val="001C282C"/>
    <w:rPr>
      <w:rFonts w:cs="Times New Roman"/>
      <w:vertAlign w:val="superscript"/>
    </w:rPr>
  </w:style>
  <w:style w:type="paragraph" w:styleId="List">
    <w:name w:val="List"/>
    <w:basedOn w:val="BodyText"/>
    <w:uiPriority w:val="99"/>
    <w:rsid w:val="001C282C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C282C"/>
    <w:rPr>
      <w:rFonts w:ascii="Arial" w:eastAsia="Times New Roman" w:hAnsi="Arial"/>
      <w:lang w:val="ru-RU" w:eastAsia="ru-RU"/>
    </w:rPr>
  </w:style>
  <w:style w:type="character" w:customStyle="1" w:styleId="1d">
    <w:name w:val="Дата1"/>
    <w:uiPriority w:val="99"/>
    <w:rsid w:val="001C282C"/>
  </w:style>
  <w:style w:type="paragraph" w:customStyle="1" w:styleId="ac">
    <w:name w:val="Абзац"/>
    <w:basedOn w:val="Normal"/>
    <w:link w:val="ad"/>
    <w:uiPriority w:val="99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d">
    <w:name w:val="Абзац Знак"/>
    <w:link w:val="ac"/>
    <w:uiPriority w:val="99"/>
    <w:locked/>
    <w:rsid w:val="001C282C"/>
    <w:rPr>
      <w:rFonts w:eastAsia="Batang"/>
      <w:sz w:val="24"/>
      <w:lang w:val="ru-RU" w:eastAsia="ko-KR"/>
    </w:rPr>
  </w:style>
  <w:style w:type="character" w:styleId="Emphasis">
    <w:name w:val="Emphasis"/>
    <w:basedOn w:val="DefaultParagraphFont"/>
    <w:uiPriority w:val="99"/>
    <w:qFormat/>
    <w:rsid w:val="001C282C"/>
    <w:rPr>
      <w:rFonts w:cs="Times New Roman"/>
      <w:i/>
    </w:rPr>
  </w:style>
  <w:style w:type="paragraph" w:customStyle="1" w:styleId="CharChar4">
    <w:name w:val="Char Char4 Знак Знак Знак"/>
    <w:basedOn w:val="Normal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Normal"/>
    <w:uiPriority w:val="99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0">
    <w:name w:val="боковик3"/>
    <w:basedOn w:val="Normal"/>
    <w:uiPriority w:val="99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Normal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0">
    <w:name w:val="Знак Знак4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2">
    <w:name w:val="Знак Знак3"/>
    <w:uiPriority w:val="99"/>
    <w:locked/>
    <w:rsid w:val="001C282C"/>
    <w:rPr>
      <w:b/>
      <w:sz w:val="22"/>
      <w:lang w:val="ru-RU" w:eastAsia="ru-RU"/>
    </w:rPr>
  </w:style>
  <w:style w:type="character" w:customStyle="1" w:styleId="25">
    <w:name w:val="Знак Знак2"/>
    <w:uiPriority w:val="99"/>
    <w:locked/>
    <w:rsid w:val="001C282C"/>
    <w:rPr>
      <w:sz w:val="24"/>
      <w:lang w:val="ru-RU" w:eastAsia="ru-RU"/>
    </w:rPr>
  </w:style>
  <w:style w:type="paragraph" w:styleId="MessageHeader">
    <w:name w:val="Message Header"/>
    <w:basedOn w:val="Normal"/>
    <w:link w:val="MessageHeaderChar"/>
    <w:uiPriority w:val="99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327629"/>
    <w:rPr>
      <w:rFonts w:ascii="Arial" w:hAnsi="Arial"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1C28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7629"/>
    <w:rPr>
      <w:rFonts w:cs="Times New Roman"/>
      <w:sz w:val="16"/>
      <w:szCs w:val="16"/>
    </w:rPr>
  </w:style>
  <w:style w:type="paragraph" w:customStyle="1" w:styleId="26">
    <w:name w:val="Знак2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Таблица"/>
    <w:basedOn w:val="MessageHeader"/>
    <w:uiPriority w:val="99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">
    <w:name w:val="Таблотст"/>
    <w:basedOn w:val="ae"/>
    <w:uiPriority w:val="99"/>
    <w:rsid w:val="001C282C"/>
    <w:pPr>
      <w:ind w:left="85"/>
    </w:pPr>
  </w:style>
  <w:style w:type="paragraph" w:customStyle="1" w:styleId="27">
    <w:name w:val="Таблотст2"/>
    <w:basedOn w:val="ae"/>
    <w:uiPriority w:val="99"/>
    <w:rsid w:val="001C282C"/>
    <w:pPr>
      <w:ind w:left="170"/>
    </w:pPr>
  </w:style>
  <w:style w:type="paragraph" w:customStyle="1" w:styleId="ListParagraph11">
    <w:name w:val="List Paragraph11"/>
    <w:basedOn w:val="Normal"/>
    <w:uiPriority w:val="99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0">
    <w:name w:val="Подрисуночная надпись"/>
    <w:basedOn w:val="Normal"/>
    <w:uiPriority w:val="99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Колонтитул Знак Знак"/>
    <w:uiPriority w:val="99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uiPriority w:val="99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Normal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1"/>
    <w:basedOn w:val="Normal"/>
    <w:uiPriority w:val="99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uiPriority w:val="99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Normal"/>
    <w:uiPriority w:val="99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autoRedefine/>
    <w:uiPriority w:val="99"/>
    <w:rsid w:val="001C282C"/>
    <w:pPr>
      <w:numPr>
        <w:numId w:val="4"/>
      </w:numPr>
      <w:tabs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2">
    <w:name w:val="Перечень с номером"/>
    <w:basedOn w:val="BodyText"/>
    <w:uiPriority w:val="99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">
    <w:name w:val="Сетка таблицы1"/>
    <w:uiPriority w:val="99"/>
    <w:rsid w:val="001C28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Знак Знак20"/>
    <w:uiPriority w:val="99"/>
    <w:locked/>
    <w:rsid w:val="001C282C"/>
    <w:rPr>
      <w:rFonts w:ascii="Cambria" w:hAnsi="Cambria"/>
      <w:b/>
      <w:kern w:val="32"/>
      <w:sz w:val="32"/>
    </w:rPr>
  </w:style>
  <w:style w:type="character" w:customStyle="1" w:styleId="190">
    <w:name w:val="Знак Знак19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1C282C"/>
    <w:pPr>
      <w:ind w:left="708"/>
    </w:pPr>
    <w:rPr>
      <w:lang w:eastAsia="ar-SA"/>
    </w:rPr>
  </w:style>
  <w:style w:type="paragraph" w:customStyle="1" w:styleId="5">
    <w:name w:val="Знак5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1C282C"/>
    <w:rPr>
      <w:b/>
      <w:smallCaps/>
      <w:spacing w:val="5"/>
    </w:rPr>
  </w:style>
  <w:style w:type="paragraph" w:styleId="NoSpacing">
    <w:name w:val="No Spacing"/>
    <w:link w:val="NoSpacingChar"/>
    <w:uiPriority w:val="99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uiPriority w:val="99"/>
    <w:locked/>
    <w:rsid w:val="007525E7"/>
    <w:rPr>
      <w:rFonts w:ascii="Cambria" w:hAnsi="Cambria"/>
      <w:b/>
      <w:kern w:val="32"/>
      <w:sz w:val="32"/>
    </w:rPr>
  </w:style>
  <w:style w:type="paragraph" w:customStyle="1" w:styleId="CM2">
    <w:name w:val="CM2"/>
    <w:basedOn w:val="Normal"/>
    <w:next w:val="Normal"/>
    <w:uiPriority w:val="99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75C75"/>
    <w:rPr>
      <w:rFonts w:ascii="Courier New" w:hAnsi="Courier New"/>
    </w:rPr>
  </w:style>
  <w:style w:type="character" w:styleId="LineNumber">
    <w:name w:val="line number"/>
    <w:basedOn w:val="DefaultParagraphFont"/>
    <w:uiPriority w:val="99"/>
    <w:rsid w:val="007525E7"/>
    <w:rPr>
      <w:rFonts w:cs="Times New Roman"/>
    </w:rPr>
  </w:style>
  <w:style w:type="paragraph" w:customStyle="1" w:styleId="41">
    <w:name w:val="Знак4"/>
    <w:basedOn w:val="Normal"/>
    <w:uiPriority w:val="99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locked/>
    <w:rsid w:val="007525E7"/>
    <w:rPr>
      <w:sz w:val="24"/>
    </w:rPr>
  </w:style>
  <w:style w:type="character" w:customStyle="1" w:styleId="110">
    <w:name w:val="Название книги11"/>
    <w:uiPriority w:val="99"/>
    <w:rsid w:val="007525E7"/>
    <w:rPr>
      <w:b/>
      <w:smallCaps/>
      <w:spacing w:val="5"/>
    </w:rPr>
  </w:style>
  <w:style w:type="paragraph" w:customStyle="1" w:styleId="111">
    <w:name w:val="Без интервала11"/>
    <w:uiPriority w:val="99"/>
    <w:rsid w:val="007525E7"/>
    <w:rPr>
      <w:sz w:val="28"/>
      <w:szCs w:val="28"/>
      <w:lang w:eastAsia="en-US"/>
    </w:rPr>
  </w:style>
  <w:style w:type="paragraph" w:customStyle="1" w:styleId="FR2">
    <w:name w:val="FR2"/>
    <w:uiPriority w:val="99"/>
    <w:rsid w:val="007525E7"/>
    <w:pPr>
      <w:widowControl w:val="0"/>
      <w:jc w:val="both"/>
    </w:pPr>
    <w:rPr>
      <w:rFonts w:ascii="Arial" w:hAnsi="Arial"/>
      <w:i/>
      <w:sz w:val="24"/>
      <w:szCs w:val="20"/>
    </w:rPr>
  </w:style>
  <w:style w:type="paragraph" w:customStyle="1" w:styleId="af3">
    <w:name w:val="проба"/>
    <w:basedOn w:val="Normal"/>
    <w:link w:val="af4"/>
    <w:uiPriority w:val="99"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4">
    <w:name w:val="проба Знак"/>
    <w:link w:val="af3"/>
    <w:uiPriority w:val="99"/>
    <w:locked/>
    <w:rsid w:val="007525E7"/>
    <w:rPr>
      <w:i/>
      <w:spacing w:val="-3"/>
      <w:sz w:val="23"/>
    </w:rPr>
  </w:style>
  <w:style w:type="character" w:customStyle="1" w:styleId="NoSpacingChar">
    <w:name w:val="No Spacing Char"/>
    <w:link w:val="NoSpacing"/>
    <w:uiPriority w:val="99"/>
    <w:locked/>
    <w:rsid w:val="007525E7"/>
    <w:rPr>
      <w:sz w:val="28"/>
      <w:lang w:val="ru-RU" w:eastAsia="en-US"/>
    </w:rPr>
  </w:style>
  <w:style w:type="character" w:styleId="CommentReference">
    <w:name w:val="annotation reference"/>
    <w:basedOn w:val="DefaultParagraphFont"/>
    <w:uiPriority w:val="99"/>
    <w:rsid w:val="003276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7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762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7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7629"/>
    <w:rPr>
      <w:b/>
      <w:bCs/>
    </w:rPr>
  </w:style>
  <w:style w:type="paragraph" w:customStyle="1" w:styleId="font5">
    <w:name w:val="font5"/>
    <w:basedOn w:val="Normal"/>
    <w:uiPriority w:val="99"/>
    <w:rsid w:val="0032762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2762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Normal"/>
    <w:uiPriority w:val="99"/>
    <w:rsid w:val="0032762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Normal"/>
    <w:uiPriority w:val="99"/>
    <w:rsid w:val="0032762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Normal"/>
    <w:uiPriority w:val="99"/>
    <w:rsid w:val="00327629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Normal"/>
    <w:uiPriority w:val="99"/>
    <w:rsid w:val="00327629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Normal"/>
    <w:uiPriority w:val="99"/>
    <w:rsid w:val="00327629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Normal"/>
    <w:uiPriority w:val="99"/>
    <w:rsid w:val="00327629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Normal"/>
    <w:uiPriority w:val="99"/>
    <w:rsid w:val="00327629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Normal"/>
    <w:uiPriority w:val="99"/>
    <w:rsid w:val="00327629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Normal"/>
    <w:uiPriority w:val="99"/>
    <w:rsid w:val="00327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Normal"/>
    <w:uiPriority w:val="99"/>
    <w:rsid w:val="0032762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numbering" w:customStyle="1" w:styleId="1">
    <w:name w:val="Стиль1"/>
    <w:rsid w:val="009653C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42</Pages>
  <Words>9085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Econ15</dc:creator>
  <cp:keywords/>
  <dc:description/>
  <cp:lastModifiedBy>u3</cp:lastModifiedBy>
  <cp:revision>7</cp:revision>
  <cp:lastPrinted>2014-08-11T09:36:00Z</cp:lastPrinted>
  <dcterms:created xsi:type="dcterms:W3CDTF">2014-08-12T09:21:00Z</dcterms:created>
  <dcterms:modified xsi:type="dcterms:W3CDTF">2014-08-19T06:49:00Z</dcterms:modified>
</cp:coreProperties>
</file>